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9729C" w:rsidRDefault="00F97670">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Куйбышевской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F6D36" w:rsidRPr="006D2B87" w:rsidRDefault="006F6D36" w:rsidP="006F6D36">
      <w:pPr>
        <w:tabs>
          <w:tab w:val="left" w:pos="4962"/>
        </w:tabs>
        <w:ind w:left="4820"/>
        <w:rPr>
          <w:rFonts w:eastAsia="Arial Unicode MS"/>
        </w:rPr>
      </w:pPr>
    </w:p>
    <w:p w:rsidR="0099729C" w:rsidRDefault="00F97670">
      <w:pPr>
        <w:tabs>
          <w:tab w:val="left" w:pos="4962"/>
        </w:tabs>
        <w:ind w:left="4820"/>
        <w:rPr>
          <w:b/>
          <w:bCs/>
          <w:sz w:val="28"/>
        </w:rPr>
      </w:pPr>
      <w:r>
        <w:rPr>
          <w:b/>
          <w:bCs/>
          <w:sz w:val="28"/>
        </w:rPr>
        <w:t>«</w:t>
      </w:r>
      <w:r w:rsidR="00BC7660">
        <w:rPr>
          <w:b/>
          <w:bCs/>
          <w:sz w:val="28"/>
        </w:rPr>
        <w:t>16</w:t>
      </w:r>
      <w:r>
        <w:rPr>
          <w:b/>
          <w:bCs/>
          <w:sz w:val="28"/>
        </w:rPr>
        <w:t>» декабря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99729C" w:rsidRDefault="00F97670">
      <w:pPr>
        <w:pStyle w:val="1a"/>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ЗПэ-НКПКБШ-24-</w:t>
      </w:r>
      <w:r w:rsidR="00BC7660" w:rsidRPr="00BC7660">
        <w:t>0004</w:t>
      </w:r>
      <w:r>
        <w:t xml:space="preserve"> по предмету закупки </w:t>
      </w:r>
      <w:r>
        <w:rPr>
          <w:b/>
        </w:rPr>
        <w:t>«Оказание охранных услуг административного здания филиала ПАО «</w:t>
      </w:r>
      <w:proofErr w:type="spellStart"/>
      <w:r>
        <w:rPr>
          <w:b/>
        </w:rPr>
        <w:t>ТрансКонтейнер</w:t>
      </w:r>
      <w:proofErr w:type="spellEnd"/>
      <w:r>
        <w:rPr>
          <w:b/>
        </w:rPr>
        <w:t>» на Куйбышевской железной дороге, находящегося по</w:t>
      </w:r>
      <w:proofErr w:type="gramEnd"/>
      <w:r>
        <w:rPr>
          <w:b/>
        </w:rPr>
        <w:t xml:space="preserve"> </w:t>
      </w:r>
      <w:proofErr w:type="gramStart"/>
      <w:r>
        <w:rPr>
          <w:b/>
        </w:rPr>
        <w:t>адресу: 443041, Российская Федерация, г. Самара, ул. Льва Толстого, д.131»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roofErr w:type="gramEnd"/>
    </w:p>
    <w:p w:rsidR="00C31D4B" w:rsidRPr="00101F7F" w:rsidRDefault="00387260" w:rsidP="00C31D4B">
      <w:pPr>
        <w:pStyle w:val="1a"/>
        <w:ind w:firstLine="709"/>
      </w:pPr>
      <w:proofErr w:type="gramStart"/>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t xml:space="preserve">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w:t>
      </w:r>
      <w:proofErr w:type="gramStart"/>
      <w:r>
        <w:t>об</w:t>
      </w:r>
      <w:proofErr w:type="gramEnd"/>
      <w:r>
        <w:t xml:space="preserve"> Запросе предложений публикуется в средствах массовой информации (далее – СМИ),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a"/>
        <w:ind w:firstLine="709"/>
      </w:pPr>
      <w:proofErr w:type="gramStart"/>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w:t>
      </w:r>
      <w:r>
        <w:lastRenderedPageBreak/>
        <w:t xml:space="preserve">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w:t>
      </w:r>
      <w:r>
        <w:lastRenderedPageBreak/>
        <w:t>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оценки и сопоставления поданных в разных базисах поставки ценовых предложений </w:t>
      </w:r>
      <w:r>
        <w:lastRenderedPageBreak/>
        <w:t>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D906E1" w:rsidRDefault="00D906E1" w:rsidP="00D906E1">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Запроса предложений при условии их надлежащего размещения в СМИ.</w:t>
      </w:r>
    </w:p>
    <w:p w:rsidR="007378E3" w:rsidRPr="00D32FFA" w:rsidRDefault="007378E3" w:rsidP="007378E3">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w:t>
      </w:r>
      <w:r>
        <w:rPr>
          <w:rFonts w:eastAsia="MS Mincho"/>
          <w:sz w:val="28"/>
          <w:szCs w:val="28"/>
        </w:rPr>
        <w:lastRenderedPageBreak/>
        <w:t>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lastRenderedPageBreak/>
        <w:t>Антикоррупционная оговорка</w:t>
      </w:r>
    </w:p>
    <w:p w:rsidR="002B0C59" w:rsidRDefault="002B0C59" w:rsidP="0055439D">
      <w:pPr>
        <w:pStyle w:val="af8"/>
        <w:numPr>
          <w:ilvl w:val="0"/>
          <w:numId w:val="39"/>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2B0C59" w:rsidRDefault="002B0C59" w:rsidP="0055439D">
      <w:pPr>
        <w:pStyle w:val="af8"/>
        <w:numPr>
          <w:ilvl w:val="0"/>
          <w:numId w:val="39"/>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2B0C59" w:rsidP="0055439D">
      <w:pPr>
        <w:pStyle w:val="af8"/>
        <w:numPr>
          <w:ilvl w:val="0"/>
          <w:numId w:val="39"/>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2B0C59" w:rsidRDefault="002B0C59" w:rsidP="0055439D">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r>
        <w:rPr>
          <w:sz w:val="28"/>
          <w:szCs w:val="28"/>
        </w:rPr>
        <w:lastRenderedPageBreak/>
        <w:t xml:space="preserve">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2B0C59" w:rsidRDefault="002B0C59" w:rsidP="0055439D">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B0C59" w:rsidRDefault="002B0C59" w:rsidP="002B0C5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2B0C59" w:rsidP="002B0C59">
      <w:pPr>
        <w:pStyle w:val="af8"/>
        <w:rPr>
          <w:sz w:val="28"/>
          <w:szCs w:val="28"/>
        </w:rPr>
      </w:pPr>
      <w:r>
        <w:rPr>
          <w:sz w:val="28"/>
          <w:szCs w:val="28"/>
        </w:rPr>
        <w:t>- если в результате нарушения антикоррупционных требований причинены убытки;</w:t>
      </w:r>
    </w:p>
    <w:p w:rsidR="002B0C59" w:rsidRDefault="002B0C59"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2B0C59" w:rsidRDefault="002B0C59" w:rsidP="0055439D">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0C59" w:rsidRDefault="002B0C59" w:rsidP="0055439D">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AD1A1A" w:rsidRDefault="00AD1A1A" w:rsidP="00275729">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rStyle w:val="a7"/>
            <w:sz w:val="28"/>
            <w:szCs w:val="28"/>
          </w:rPr>
          <w:t>линия доверия «стоп коррупция»</w:t>
        </w:r>
      </w:hyperlink>
      <w:r>
        <w:rPr>
          <w:sz w:val="28"/>
          <w:szCs w:val="28"/>
        </w:rPr>
        <w:t xml:space="preserve">), адрес электронной почты: </w:t>
      </w:r>
      <w:hyperlink r:id="rId17" w:history="1">
        <w:r>
          <w:rPr>
            <w:rStyle w:val="a7"/>
            <w:sz w:val="28"/>
            <w:szCs w:val="28"/>
          </w:rPr>
          <w:t>line@trcont.ru</w:t>
        </w:r>
      </w:hyperlink>
      <w:r>
        <w:rPr>
          <w:sz w:val="28"/>
          <w:szCs w:val="28"/>
        </w:rPr>
        <w:t>.</w:t>
      </w:r>
    </w:p>
    <w:p w:rsidR="00510148" w:rsidRDefault="00510148">
      <w:pPr>
        <w:pStyle w:val="1a"/>
        <w:ind w:left="709" w:firstLine="0"/>
        <w:rPr>
          <w:szCs w:val="24"/>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Pr>
          <w:sz w:val="28"/>
          <w:szCs w:val="28"/>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04EF3" w:rsidRDefault="00A04EF3" w:rsidP="00A04EF3">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xml:space="preserve">», предъявляемыми к действующим и потенциальным поставщикам и подрядчикам в </w:t>
      </w:r>
      <w:r>
        <w:rPr>
          <w:sz w:val="28"/>
          <w:szCs w:val="28"/>
        </w:rPr>
        <w:lastRenderedPageBreak/>
        <w:t>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D80B2C"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9F021A" w:rsidRPr="005B5FED" w:rsidRDefault="004B1EB4"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w:t>
      </w:r>
      <w:r>
        <w:rPr>
          <w:sz w:val="28"/>
          <w:szCs w:val="28"/>
        </w:rPr>
        <w:lastRenderedPageBreak/>
        <w:t>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w:t>
      </w:r>
      <w:r>
        <w:rPr>
          <w:sz w:val="28"/>
          <w:szCs w:val="28"/>
        </w:rPr>
        <w:lastRenderedPageBreak/>
        <w:t>продления срока действия Заявки его Заявка отклоняется от участия в Запросе предложений.</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A34FDA" w:rsidP="00E76363">
      <w:pPr>
        <w:pStyle w:val="af8"/>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lastRenderedPageBreak/>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8"/>
        <w:numPr>
          <w:ilvl w:val="0"/>
          <w:numId w:val="37"/>
        </w:numPr>
        <w:ind w:left="0" w:firstLine="709"/>
        <w:rPr>
          <w:sz w:val="28"/>
        </w:rPr>
      </w:pPr>
      <w:r>
        <w:rPr>
          <w:sz w:val="28"/>
        </w:rPr>
        <w:lastRenderedPageBreak/>
        <w:t>Заявка должна быть представлена в электронной форме с помощью Программно-аппаратных средств ЭТП.</w:t>
      </w:r>
    </w:p>
    <w:p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8"/>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8"/>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8"/>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w:t>
      </w:r>
      <w:r>
        <w:rPr>
          <w:sz w:val="28"/>
        </w:rPr>
        <w:lastRenderedPageBreak/>
        <w:t>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9729C" w:rsidRDefault="00F97670">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BC7660" w:rsidRPr="007E6DE4" w:rsidRDefault="00BC7660" w:rsidP="008F6343">
                            <w:pPr>
                              <w:jc w:val="center"/>
                              <w:rPr>
                                <w:b/>
                                <w:sz w:val="28"/>
                                <w:szCs w:val="28"/>
                              </w:rPr>
                            </w:pPr>
                            <w:r w:rsidRPr="007E6DE4">
                              <w:rPr>
                                <w:b/>
                                <w:sz w:val="28"/>
                                <w:szCs w:val="28"/>
                              </w:rPr>
                              <w:t xml:space="preserve">_____________________________________________, </w:t>
                            </w:r>
                          </w:p>
                          <w:p w:rsidR="00BC7660" w:rsidRDefault="00BC766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C7660" w:rsidRPr="007E6DE4" w:rsidRDefault="00BC7660" w:rsidP="008F6343">
                            <w:pPr>
                              <w:jc w:val="center"/>
                              <w:rPr>
                                <w:b/>
                                <w:sz w:val="28"/>
                                <w:szCs w:val="28"/>
                              </w:rPr>
                            </w:pPr>
                            <w:r w:rsidRPr="007E6DE4">
                              <w:rPr>
                                <w:b/>
                                <w:sz w:val="28"/>
                                <w:szCs w:val="28"/>
                              </w:rPr>
                              <w:t>________________________________________</w:t>
                            </w:r>
                          </w:p>
                          <w:p w:rsidR="00BC7660" w:rsidRPr="007E6DE4" w:rsidRDefault="00BC7660" w:rsidP="008F6343">
                            <w:pPr>
                              <w:jc w:val="center"/>
                              <w:rPr>
                                <w:i/>
                                <w:sz w:val="20"/>
                                <w:szCs w:val="20"/>
                              </w:rPr>
                            </w:pPr>
                            <w:r w:rsidRPr="007E6DE4">
                              <w:rPr>
                                <w:i/>
                                <w:sz w:val="20"/>
                                <w:szCs w:val="20"/>
                              </w:rPr>
                              <w:t>государство регистрации претендента</w:t>
                            </w:r>
                          </w:p>
                          <w:p w:rsidR="00BC7660" w:rsidRPr="007E6DE4" w:rsidRDefault="00BC7660" w:rsidP="008F6343">
                            <w:pPr>
                              <w:jc w:val="center"/>
                              <w:rPr>
                                <w:b/>
                                <w:sz w:val="28"/>
                                <w:szCs w:val="28"/>
                              </w:rPr>
                            </w:pPr>
                            <w:r w:rsidRPr="007E6DE4">
                              <w:rPr>
                                <w:b/>
                                <w:sz w:val="28"/>
                                <w:szCs w:val="28"/>
                              </w:rPr>
                              <w:t>_____________________________</w:t>
                            </w:r>
                            <w:r>
                              <w:rPr>
                                <w:b/>
                                <w:sz w:val="28"/>
                                <w:szCs w:val="28"/>
                              </w:rPr>
                              <w:t>__________________</w:t>
                            </w:r>
                          </w:p>
                          <w:p w:rsidR="00BC7660" w:rsidRPr="007E6DE4" w:rsidRDefault="00BC7660" w:rsidP="008F6343">
                            <w:pPr>
                              <w:jc w:val="center"/>
                              <w:rPr>
                                <w:i/>
                                <w:sz w:val="20"/>
                                <w:szCs w:val="20"/>
                              </w:rPr>
                            </w:pPr>
                            <w:r w:rsidRPr="007E6DE4">
                              <w:rPr>
                                <w:i/>
                                <w:sz w:val="20"/>
                                <w:szCs w:val="20"/>
                              </w:rPr>
                              <w:t>ИНН претендента (для претендентов-резидентов Российской Федерации)</w:t>
                            </w:r>
                          </w:p>
                          <w:p w:rsidR="00BC7660" w:rsidRDefault="00BC7660" w:rsidP="008F6343">
                            <w:pPr>
                              <w:jc w:val="both"/>
                            </w:pPr>
                          </w:p>
                          <w:p w:rsidR="00BC7660" w:rsidRDefault="00BC7660">
                            <w:pPr>
                              <w:jc w:val="center"/>
                              <w:rPr>
                                <w:b/>
                              </w:rPr>
                            </w:pPr>
                            <w:r>
                              <w:rPr>
                                <w:b/>
                              </w:rPr>
                              <w:t>ОБЕСПЕЧЕНИЕ ЗАЯВКИ НА УЧАСТИЕ В ЗАПРОСЕ ПРЕДЛОЖЕНИЙ № </w:t>
                            </w:r>
                          </w:p>
                          <w:p w:rsidR="00BC7660" w:rsidRPr="003C6269" w:rsidRDefault="00BC7660" w:rsidP="008F6343">
                            <w:pPr>
                              <w:jc w:val="center"/>
                              <w:rPr>
                                <w:b/>
                              </w:rPr>
                            </w:pPr>
                            <w:r w:rsidRPr="003C6269">
                              <w:rPr>
                                <w:b/>
                              </w:rPr>
                              <w:t xml:space="preserve">(лот № _________) </w:t>
                            </w:r>
                          </w:p>
                          <w:p w:rsidR="00BC7660" w:rsidRPr="006471D1" w:rsidRDefault="00BC7660"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BC7660" w:rsidRPr="007E6DE4" w:rsidRDefault="00BC7660" w:rsidP="008F6343">
                      <w:pPr>
                        <w:jc w:val="center"/>
                        <w:rPr>
                          <w:b/>
                          <w:sz w:val="28"/>
                          <w:szCs w:val="28"/>
                        </w:rPr>
                      </w:pPr>
                      <w:r w:rsidRPr="007E6DE4">
                        <w:rPr>
                          <w:b/>
                          <w:sz w:val="28"/>
                          <w:szCs w:val="28"/>
                        </w:rPr>
                        <w:t xml:space="preserve">_____________________________________________, </w:t>
                      </w:r>
                    </w:p>
                    <w:p w:rsidR="00BC7660" w:rsidRDefault="00BC766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C7660" w:rsidRPr="007E6DE4" w:rsidRDefault="00BC7660" w:rsidP="008F6343">
                      <w:pPr>
                        <w:jc w:val="center"/>
                        <w:rPr>
                          <w:b/>
                          <w:sz w:val="28"/>
                          <w:szCs w:val="28"/>
                        </w:rPr>
                      </w:pPr>
                      <w:r w:rsidRPr="007E6DE4">
                        <w:rPr>
                          <w:b/>
                          <w:sz w:val="28"/>
                          <w:szCs w:val="28"/>
                        </w:rPr>
                        <w:t>________________________________________</w:t>
                      </w:r>
                    </w:p>
                    <w:p w:rsidR="00BC7660" w:rsidRPr="007E6DE4" w:rsidRDefault="00BC7660" w:rsidP="008F6343">
                      <w:pPr>
                        <w:jc w:val="center"/>
                        <w:rPr>
                          <w:i/>
                          <w:sz w:val="20"/>
                          <w:szCs w:val="20"/>
                        </w:rPr>
                      </w:pPr>
                      <w:r w:rsidRPr="007E6DE4">
                        <w:rPr>
                          <w:i/>
                          <w:sz w:val="20"/>
                          <w:szCs w:val="20"/>
                        </w:rPr>
                        <w:t>государство регистрации претендента</w:t>
                      </w:r>
                    </w:p>
                    <w:p w:rsidR="00BC7660" w:rsidRPr="007E6DE4" w:rsidRDefault="00BC7660" w:rsidP="008F6343">
                      <w:pPr>
                        <w:jc w:val="center"/>
                        <w:rPr>
                          <w:b/>
                          <w:sz w:val="28"/>
                          <w:szCs w:val="28"/>
                        </w:rPr>
                      </w:pPr>
                      <w:r w:rsidRPr="007E6DE4">
                        <w:rPr>
                          <w:b/>
                          <w:sz w:val="28"/>
                          <w:szCs w:val="28"/>
                        </w:rPr>
                        <w:t>_____________________________</w:t>
                      </w:r>
                      <w:r>
                        <w:rPr>
                          <w:b/>
                          <w:sz w:val="28"/>
                          <w:szCs w:val="28"/>
                        </w:rPr>
                        <w:t>__________________</w:t>
                      </w:r>
                    </w:p>
                    <w:p w:rsidR="00BC7660" w:rsidRPr="007E6DE4" w:rsidRDefault="00BC7660" w:rsidP="008F6343">
                      <w:pPr>
                        <w:jc w:val="center"/>
                        <w:rPr>
                          <w:i/>
                          <w:sz w:val="20"/>
                          <w:szCs w:val="20"/>
                        </w:rPr>
                      </w:pPr>
                      <w:r w:rsidRPr="007E6DE4">
                        <w:rPr>
                          <w:i/>
                          <w:sz w:val="20"/>
                          <w:szCs w:val="20"/>
                        </w:rPr>
                        <w:t>ИНН претендента (для претендентов-резидентов Российской Федерации)</w:t>
                      </w:r>
                    </w:p>
                    <w:p w:rsidR="00BC7660" w:rsidRDefault="00BC7660" w:rsidP="008F6343">
                      <w:pPr>
                        <w:jc w:val="both"/>
                      </w:pPr>
                    </w:p>
                    <w:p w:rsidR="00BC7660" w:rsidRDefault="00BC7660">
                      <w:pPr>
                        <w:jc w:val="center"/>
                        <w:rPr>
                          <w:b/>
                        </w:rPr>
                      </w:pPr>
                      <w:r>
                        <w:rPr>
                          <w:b/>
                        </w:rPr>
                        <w:t>ОБЕСПЕЧЕНИЕ ЗАЯВКИ НА УЧАСТИЕ В ЗАПРОСЕ ПРЕДЛОЖЕНИЙ № </w:t>
                      </w:r>
                    </w:p>
                    <w:p w:rsidR="00BC7660" w:rsidRPr="003C6269" w:rsidRDefault="00BC7660" w:rsidP="008F6343">
                      <w:pPr>
                        <w:jc w:val="center"/>
                        <w:rPr>
                          <w:b/>
                        </w:rPr>
                      </w:pPr>
                      <w:r w:rsidRPr="003C6269">
                        <w:rPr>
                          <w:b/>
                        </w:rPr>
                        <w:t xml:space="preserve">(лот № _________) </w:t>
                      </w:r>
                    </w:p>
                    <w:p w:rsidR="00BC7660" w:rsidRPr="006471D1" w:rsidRDefault="00BC7660"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D80B2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w:t>
      </w:r>
      <w:r>
        <w:rPr>
          <w:rFonts w:eastAsia="Arial"/>
          <w:color w:val="000000"/>
          <w:sz w:val="28"/>
          <w:szCs w:val="28"/>
        </w:rPr>
        <w:lastRenderedPageBreak/>
        <w:t>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9729C" w:rsidRDefault="00F97670">
      <w:pPr>
        <w:pStyle w:val="af8"/>
        <w:numPr>
          <w:ilvl w:val="2"/>
          <w:numId w:val="48"/>
        </w:numPr>
        <w:ind w:left="0" w:firstLine="709"/>
        <w:rPr>
          <w:sz w:val="28"/>
          <w:szCs w:val="28"/>
        </w:rPr>
      </w:pPr>
      <w:r>
        <w:rPr>
          <w:sz w:val="28"/>
          <w:szCs w:val="28"/>
        </w:rPr>
        <w:t>Финансово-коммерческое предложение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9729C" w:rsidRDefault="0099729C">
      <w:pPr>
        <w:pStyle w:val="Default"/>
        <w:ind w:firstLine="709"/>
        <w:jc w:val="both"/>
        <w:rPr>
          <w:sz w:val="28"/>
          <w:szCs w:val="28"/>
        </w:rPr>
      </w:pPr>
    </w:p>
    <w:p w:rsidR="00856650" w:rsidRDefault="00425950" w:rsidP="00425950">
      <w:pPr>
        <w:pStyle w:val="af8"/>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9729C" w:rsidRDefault="00F97670">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w:t>
      </w:r>
      <w:r>
        <w:rPr>
          <w:sz w:val="28"/>
          <w:szCs w:val="28"/>
        </w:rPr>
        <w:lastRenderedPageBreak/>
        <w:t>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F0CC3" w:rsidRDefault="00703624" w:rsidP="00703624">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5B7886" w:rsidRDefault="005B7886" w:rsidP="005B788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5B7886" w:rsidP="005B7886">
      <w:pPr>
        <w:numPr>
          <w:ilvl w:val="0"/>
          <w:numId w:val="14"/>
        </w:numPr>
        <w:ind w:left="0" w:firstLine="709"/>
        <w:jc w:val="both"/>
        <w:rPr>
          <w:sz w:val="28"/>
          <w:szCs w:val="28"/>
        </w:rPr>
      </w:pPr>
      <w:proofErr w:type="gramStart"/>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w:t>
      </w:r>
      <w:r>
        <w:rPr>
          <w:sz w:val="28"/>
          <w:szCs w:val="28"/>
        </w:rPr>
        <w:lastRenderedPageBreak/>
        <w:t>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Запроса предложений</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F356EB">
      <w:pPr>
        <w:numPr>
          <w:ilvl w:val="0"/>
          <w:numId w:val="15"/>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F356EB">
      <w:pPr>
        <w:numPr>
          <w:ilvl w:val="0"/>
          <w:numId w:val="15"/>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F356EB">
      <w:pPr>
        <w:numPr>
          <w:ilvl w:val="0"/>
          <w:numId w:val="15"/>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lastRenderedPageBreak/>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Запросе предложений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E859B1"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487992" w:rsidRDefault="003F37F8" w:rsidP="00487992">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9729C" w:rsidRDefault="00F97670">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 xml:space="preserve">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w:t>
      </w:r>
      <w:r>
        <w:rPr>
          <w:sz w:val="28"/>
          <w:szCs w:val="28"/>
        </w:rPr>
        <w:lastRenderedPageBreak/>
        <w:t>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AA47F5" w:rsidRDefault="00E67B4B" w:rsidP="00AA47F5">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w:t>
      </w:r>
      <w:r>
        <w:rPr>
          <w:rFonts w:eastAsia="MS Mincho"/>
          <w:sz w:val="28"/>
          <w:szCs w:val="28"/>
        </w:rPr>
        <w:lastRenderedPageBreak/>
        <w:t>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w:t>
      </w:r>
      <w:r>
        <w:rPr>
          <w:sz w:val="28"/>
          <w:szCs w:val="28"/>
        </w:rPr>
        <w:lastRenderedPageBreak/>
        <w:t>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F97670" w:rsidRPr="00F97670" w:rsidRDefault="00F97670" w:rsidP="00F97670">
      <w:pPr>
        <w:ind w:right="-1" w:hanging="2"/>
        <w:jc w:val="both"/>
        <w:rPr>
          <w:sz w:val="28"/>
          <w:szCs w:val="28"/>
        </w:rPr>
      </w:pPr>
      <w:r w:rsidRPr="00F97670">
        <w:rPr>
          <w:b/>
          <w:bCs/>
          <w:sz w:val="28"/>
          <w:szCs w:val="28"/>
        </w:rPr>
        <w:t xml:space="preserve">4.1. </w:t>
      </w:r>
      <w:r w:rsidRPr="00F97670">
        <w:rPr>
          <w:bCs/>
          <w:sz w:val="28"/>
          <w:szCs w:val="28"/>
        </w:rPr>
        <w:t>Исполнитель, оказывает Услуги с соблюдением требований</w:t>
      </w:r>
      <w:r w:rsidRPr="00F97670">
        <w:rPr>
          <w:sz w:val="28"/>
          <w:szCs w:val="28"/>
        </w:rPr>
        <w:t xml:space="preserve"> Закона Российской Федерации «О частной детективной и охранной деятельности в Российской  Федерации» от 11 марта 1992 г. № 2487-1.</w:t>
      </w:r>
    </w:p>
    <w:p w:rsidR="00F97670" w:rsidRPr="00F97670" w:rsidRDefault="00F97670" w:rsidP="00F97670">
      <w:pPr>
        <w:ind w:right="-1" w:hanging="2"/>
        <w:jc w:val="both"/>
        <w:rPr>
          <w:sz w:val="28"/>
          <w:szCs w:val="28"/>
        </w:rPr>
      </w:pPr>
    </w:p>
    <w:p w:rsidR="00F97670" w:rsidRPr="00F97670" w:rsidRDefault="00F97670" w:rsidP="00F97670">
      <w:pPr>
        <w:ind w:right="-1" w:hanging="2"/>
        <w:jc w:val="both"/>
        <w:rPr>
          <w:sz w:val="28"/>
          <w:szCs w:val="28"/>
        </w:rPr>
      </w:pPr>
      <w:r w:rsidRPr="00F97670">
        <w:rPr>
          <w:b/>
          <w:sz w:val="28"/>
          <w:szCs w:val="28"/>
        </w:rPr>
        <w:t>4.2.</w:t>
      </w:r>
      <w:r w:rsidRPr="00F97670">
        <w:rPr>
          <w:sz w:val="28"/>
          <w:szCs w:val="28"/>
        </w:rPr>
        <w:t xml:space="preserve"> </w:t>
      </w:r>
      <w:r w:rsidRPr="00F97670">
        <w:rPr>
          <w:b/>
          <w:sz w:val="28"/>
          <w:szCs w:val="28"/>
        </w:rPr>
        <w:t xml:space="preserve">Заказчик: </w:t>
      </w:r>
      <w:r w:rsidRPr="00F97670">
        <w:rPr>
          <w:sz w:val="28"/>
          <w:szCs w:val="28"/>
        </w:rPr>
        <w:t>Филиал ПАО «</w:t>
      </w:r>
      <w:proofErr w:type="spellStart"/>
      <w:r w:rsidRPr="00F97670">
        <w:rPr>
          <w:sz w:val="28"/>
          <w:szCs w:val="28"/>
        </w:rPr>
        <w:t>ТрансКонтейнер</w:t>
      </w:r>
      <w:proofErr w:type="spellEnd"/>
      <w:r w:rsidRPr="00F97670">
        <w:rPr>
          <w:sz w:val="28"/>
          <w:szCs w:val="28"/>
        </w:rPr>
        <w:t>» на Куйбышевской железной дороге.</w:t>
      </w:r>
    </w:p>
    <w:p w:rsidR="00F97670" w:rsidRPr="00F97670" w:rsidRDefault="00F97670" w:rsidP="00F97670">
      <w:pPr>
        <w:ind w:right="-1" w:hanging="2"/>
        <w:jc w:val="both"/>
        <w:rPr>
          <w:sz w:val="28"/>
          <w:szCs w:val="28"/>
        </w:rPr>
      </w:pPr>
    </w:p>
    <w:p w:rsidR="00F97670" w:rsidRPr="00F97670" w:rsidRDefault="00F97670" w:rsidP="00F97670">
      <w:pPr>
        <w:pStyle w:val="afb"/>
        <w:ind w:leftChars="-1" w:hanging="2"/>
        <w:rPr>
          <w:i/>
          <w:szCs w:val="28"/>
        </w:rPr>
      </w:pPr>
      <w:r w:rsidRPr="00F97670">
        <w:rPr>
          <w:b/>
          <w:szCs w:val="28"/>
        </w:rPr>
        <w:t>4.3. Основные термины и определения:</w:t>
      </w:r>
    </w:p>
    <w:p w:rsidR="00F97670" w:rsidRPr="00F97670" w:rsidRDefault="00F97670" w:rsidP="00F97670">
      <w:pPr>
        <w:ind w:right="-1" w:hanging="2"/>
        <w:jc w:val="both"/>
        <w:rPr>
          <w:i/>
          <w:sz w:val="28"/>
          <w:szCs w:val="28"/>
        </w:rPr>
      </w:pPr>
      <w:r w:rsidRPr="00F97670">
        <w:rPr>
          <w:i/>
          <w:sz w:val="28"/>
          <w:szCs w:val="28"/>
        </w:rPr>
        <w:t>Объект</w:t>
      </w:r>
      <w:r w:rsidRPr="00F97670">
        <w:rPr>
          <w:b/>
          <w:sz w:val="28"/>
          <w:szCs w:val="28"/>
        </w:rPr>
        <w:t xml:space="preserve"> – </w:t>
      </w:r>
      <w:r w:rsidRPr="00F97670">
        <w:rPr>
          <w:sz w:val="28"/>
          <w:szCs w:val="28"/>
        </w:rPr>
        <w:t xml:space="preserve">объекты Заказчика, указанные в п. 5 настоящего Технического задания, с расположенным на них имуществом, находящимся на праве собственности или ином законном праве  у Заказчика на филиале </w:t>
      </w:r>
      <w:r w:rsidRPr="00F97670">
        <w:rPr>
          <w:sz w:val="28"/>
          <w:szCs w:val="28"/>
        </w:rPr>
        <w:br/>
        <w:t>ПАО «</w:t>
      </w:r>
      <w:proofErr w:type="spellStart"/>
      <w:r w:rsidRPr="00F97670">
        <w:rPr>
          <w:sz w:val="28"/>
          <w:szCs w:val="28"/>
        </w:rPr>
        <w:t>ТрансКонтейнер</w:t>
      </w:r>
      <w:proofErr w:type="spellEnd"/>
      <w:r w:rsidRPr="00F97670">
        <w:rPr>
          <w:sz w:val="28"/>
          <w:szCs w:val="28"/>
        </w:rPr>
        <w:t xml:space="preserve">» на Куйбышевской </w:t>
      </w:r>
      <w:r w:rsidRPr="00F97670">
        <w:rPr>
          <w:color w:val="000000"/>
          <w:sz w:val="28"/>
          <w:szCs w:val="28"/>
        </w:rPr>
        <w:t>железной дороге.</w:t>
      </w:r>
      <w:r w:rsidRPr="00F97670">
        <w:rPr>
          <w:i/>
          <w:sz w:val="28"/>
          <w:szCs w:val="28"/>
        </w:rPr>
        <w:t xml:space="preserve"> </w:t>
      </w:r>
    </w:p>
    <w:p w:rsidR="00F97670" w:rsidRPr="00F97670" w:rsidRDefault="00F97670" w:rsidP="00F97670">
      <w:pPr>
        <w:ind w:right="-1" w:hanging="2"/>
        <w:jc w:val="both"/>
        <w:rPr>
          <w:sz w:val="28"/>
          <w:szCs w:val="28"/>
        </w:rPr>
      </w:pPr>
      <w:r w:rsidRPr="00F97670">
        <w:rPr>
          <w:i/>
          <w:sz w:val="28"/>
          <w:szCs w:val="28"/>
        </w:rPr>
        <w:t>Имущество Заказчика -</w:t>
      </w:r>
      <w:r w:rsidRPr="00F97670">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sidRPr="00F97670">
        <w:rPr>
          <w:sz w:val="28"/>
          <w:szCs w:val="28"/>
        </w:rPr>
        <w:t>средства</w:t>
      </w:r>
      <w:proofErr w:type="gramEnd"/>
      <w:r w:rsidRPr="00F97670">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sidRPr="00F97670">
        <w:rPr>
          <w:rFonts w:eastAsia="MS Mincho"/>
          <w:bCs/>
          <w:sz w:val="28"/>
          <w:szCs w:val="28"/>
        </w:rPr>
        <w:t xml:space="preserve">в соответствие </w:t>
      </w:r>
      <w:r w:rsidRPr="00F97670">
        <w:rPr>
          <w:sz w:val="28"/>
          <w:szCs w:val="28"/>
        </w:rPr>
        <w:t xml:space="preserve">с </w:t>
      </w:r>
      <w:r w:rsidRPr="00F97670">
        <w:rPr>
          <w:rStyle w:val="FontStyle21"/>
          <w:sz w:val="28"/>
          <w:szCs w:val="28"/>
        </w:rPr>
        <w:t>инструкцией по охране Объекта,</w:t>
      </w:r>
      <w:r w:rsidRPr="00F97670">
        <w:rPr>
          <w:sz w:val="28"/>
          <w:szCs w:val="28"/>
        </w:rPr>
        <w:t xml:space="preserve"> а также имущество третьих лиц, находящееся на охраняемых Объектах.</w:t>
      </w:r>
    </w:p>
    <w:p w:rsidR="00F97670" w:rsidRPr="00F97670" w:rsidRDefault="00F97670" w:rsidP="00F97670">
      <w:pPr>
        <w:ind w:hanging="2"/>
        <w:jc w:val="both"/>
        <w:rPr>
          <w:sz w:val="28"/>
          <w:szCs w:val="28"/>
        </w:rPr>
      </w:pPr>
      <w:r w:rsidRPr="00F97670">
        <w:rPr>
          <w:i/>
          <w:sz w:val="28"/>
          <w:szCs w:val="28"/>
        </w:rPr>
        <w:t>Охрана объектов (имущества)</w:t>
      </w:r>
      <w:r w:rsidRPr="00F97670">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F97670" w:rsidRPr="00F97670" w:rsidRDefault="00F97670" w:rsidP="00F97670">
      <w:pPr>
        <w:ind w:hanging="2"/>
        <w:jc w:val="both"/>
        <w:rPr>
          <w:sz w:val="28"/>
          <w:szCs w:val="28"/>
        </w:rPr>
      </w:pPr>
      <w:proofErr w:type="spellStart"/>
      <w:r w:rsidRPr="00F97670">
        <w:rPr>
          <w:i/>
          <w:sz w:val="28"/>
          <w:szCs w:val="28"/>
        </w:rPr>
        <w:t>Внутриобъектовый</w:t>
      </w:r>
      <w:proofErr w:type="spellEnd"/>
      <w:r w:rsidRPr="00F97670">
        <w:rPr>
          <w:bCs/>
          <w:i/>
          <w:sz w:val="28"/>
          <w:szCs w:val="28"/>
        </w:rPr>
        <w:t xml:space="preserve"> режим</w:t>
      </w:r>
      <w:r w:rsidRPr="00F97670">
        <w:rPr>
          <w:rStyle w:val="apple-converted-space"/>
          <w:rFonts w:eastAsia="MS Mincho"/>
          <w:sz w:val="28"/>
          <w:szCs w:val="28"/>
        </w:rPr>
        <w:t> </w:t>
      </w:r>
      <w:r w:rsidRPr="00F97670">
        <w:rPr>
          <w:sz w:val="28"/>
          <w:szCs w:val="28"/>
        </w:rPr>
        <w:t>-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F97670" w:rsidRPr="00F97670" w:rsidRDefault="00F97670" w:rsidP="00F97670">
      <w:pPr>
        <w:ind w:hanging="2"/>
        <w:jc w:val="both"/>
        <w:rPr>
          <w:sz w:val="28"/>
          <w:szCs w:val="28"/>
        </w:rPr>
      </w:pPr>
      <w:proofErr w:type="gramStart"/>
      <w:r w:rsidRPr="00F97670">
        <w:rPr>
          <w:i/>
          <w:sz w:val="28"/>
          <w:szCs w:val="28"/>
        </w:rPr>
        <w:t>Пропускной</w:t>
      </w:r>
      <w:r w:rsidRPr="00F97670">
        <w:rPr>
          <w:bCs/>
          <w:i/>
          <w:sz w:val="28"/>
          <w:szCs w:val="28"/>
        </w:rPr>
        <w:t xml:space="preserve"> режим</w:t>
      </w:r>
      <w:r w:rsidRPr="00F97670">
        <w:rPr>
          <w:rStyle w:val="apple-converted-space"/>
          <w:rFonts w:eastAsia="MS Mincho"/>
          <w:sz w:val="28"/>
          <w:szCs w:val="28"/>
        </w:rPr>
        <w:t> </w:t>
      </w:r>
      <w:r w:rsidRPr="00F97670">
        <w:rPr>
          <w:sz w:val="28"/>
          <w:szCs w:val="28"/>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F97670" w:rsidRPr="00F97670" w:rsidRDefault="00F97670" w:rsidP="00F97670">
      <w:pPr>
        <w:ind w:right="-1" w:hanging="2"/>
        <w:jc w:val="both"/>
        <w:rPr>
          <w:sz w:val="28"/>
          <w:szCs w:val="28"/>
        </w:rPr>
      </w:pPr>
    </w:p>
    <w:p w:rsidR="00F97670" w:rsidRPr="00F97670" w:rsidRDefault="00F97670" w:rsidP="00F97670">
      <w:pPr>
        <w:tabs>
          <w:tab w:val="left" w:pos="3251"/>
        </w:tabs>
        <w:ind w:hanging="2"/>
        <w:jc w:val="both"/>
        <w:rPr>
          <w:rStyle w:val="FontStyle21"/>
          <w:sz w:val="28"/>
          <w:szCs w:val="28"/>
        </w:rPr>
      </w:pPr>
      <w:r w:rsidRPr="00F97670">
        <w:rPr>
          <w:rStyle w:val="FontStyle21"/>
          <w:b/>
          <w:sz w:val="28"/>
          <w:szCs w:val="28"/>
        </w:rPr>
        <w:tab/>
        <w:t>4.4. Под охрану принимается следующие Объекты:</w:t>
      </w:r>
    </w:p>
    <w:p w:rsidR="00F97670" w:rsidRPr="00F97670" w:rsidRDefault="00F97670" w:rsidP="00F97670">
      <w:pPr>
        <w:ind w:hanging="2"/>
        <w:jc w:val="both"/>
        <w:rPr>
          <w:sz w:val="28"/>
          <w:szCs w:val="28"/>
        </w:rPr>
      </w:pPr>
      <w:r w:rsidRPr="00F97670">
        <w:rPr>
          <w:sz w:val="28"/>
          <w:szCs w:val="28"/>
        </w:rPr>
        <w:t>- административное здание филиала ПАО «</w:t>
      </w:r>
      <w:proofErr w:type="spellStart"/>
      <w:r w:rsidRPr="00F97670">
        <w:rPr>
          <w:sz w:val="28"/>
          <w:szCs w:val="28"/>
        </w:rPr>
        <w:t>ТрансКонтейнер</w:t>
      </w:r>
      <w:proofErr w:type="spellEnd"/>
      <w:r w:rsidRPr="00F97670">
        <w:rPr>
          <w:sz w:val="28"/>
          <w:szCs w:val="28"/>
        </w:rPr>
        <w:t>» на Куйбышевской железной дороге, по адресу: 443041, РФ, г. Самара, ул. Льва Толстого, д.131.</w:t>
      </w:r>
    </w:p>
    <w:p w:rsidR="00F97670" w:rsidRPr="00F97670" w:rsidRDefault="00F97670" w:rsidP="00F97670">
      <w:pPr>
        <w:ind w:hanging="2"/>
        <w:jc w:val="both"/>
        <w:rPr>
          <w:sz w:val="28"/>
          <w:szCs w:val="28"/>
        </w:rPr>
      </w:pPr>
    </w:p>
    <w:p w:rsidR="00F97670" w:rsidRPr="00F97670" w:rsidRDefault="00F97670" w:rsidP="00F97670">
      <w:pPr>
        <w:ind w:hanging="2"/>
        <w:jc w:val="both"/>
        <w:rPr>
          <w:b/>
          <w:sz w:val="28"/>
          <w:szCs w:val="28"/>
        </w:rPr>
      </w:pPr>
      <w:r w:rsidRPr="00F97670">
        <w:rPr>
          <w:b/>
          <w:sz w:val="28"/>
          <w:szCs w:val="28"/>
        </w:rPr>
        <w:t>4.5. Начальная (максимальная) цена договора – указана в пункте 5 Информационной карты</w:t>
      </w:r>
    </w:p>
    <w:p w:rsidR="00F97670" w:rsidRPr="00F97670" w:rsidRDefault="00F97670" w:rsidP="00F97670">
      <w:pPr>
        <w:ind w:hanging="2"/>
        <w:jc w:val="both"/>
        <w:rPr>
          <w:b/>
          <w:sz w:val="28"/>
          <w:szCs w:val="28"/>
        </w:rPr>
      </w:pPr>
    </w:p>
    <w:p w:rsidR="00F97670" w:rsidRPr="00F97670" w:rsidRDefault="00F97670" w:rsidP="00F97670">
      <w:pPr>
        <w:pStyle w:val="43"/>
        <w:suppressAutoHyphens/>
        <w:ind w:leftChars="-1" w:hanging="2"/>
        <w:rPr>
          <w:b/>
          <w:szCs w:val="28"/>
        </w:rPr>
      </w:pPr>
      <w:r w:rsidRPr="00F97670">
        <w:rPr>
          <w:rFonts w:eastAsia="MS Mincho"/>
          <w:b/>
          <w:bCs/>
          <w:szCs w:val="28"/>
        </w:rPr>
        <w:t xml:space="preserve">4.6. </w:t>
      </w:r>
      <w:r w:rsidRPr="00F97670">
        <w:rPr>
          <w:b/>
          <w:szCs w:val="28"/>
        </w:rPr>
        <w:t>Объём и содержание Услуг.</w:t>
      </w:r>
    </w:p>
    <w:p w:rsidR="00F97670" w:rsidRPr="00F97670" w:rsidRDefault="00F97670" w:rsidP="00F97670">
      <w:pPr>
        <w:pStyle w:val="43"/>
        <w:suppressAutoHyphens/>
        <w:ind w:leftChars="-1" w:hanging="2"/>
        <w:rPr>
          <w:b/>
          <w:szCs w:val="28"/>
        </w:rPr>
      </w:pPr>
      <w:r w:rsidRPr="00F97670">
        <w:rPr>
          <w:b/>
          <w:szCs w:val="28"/>
        </w:rPr>
        <w:t>4.6.1. Охрана объекта:</w:t>
      </w:r>
    </w:p>
    <w:p w:rsidR="00F97670" w:rsidRPr="00F97670" w:rsidRDefault="00F97670" w:rsidP="00F97670">
      <w:pPr>
        <w:pStyle w:val="43"/>
        <w:suppressAutoHyphens/>
        <w:ind w:leftChars="-1" w:hanging="2"/>
        <w:rPr>
          <w:szCs w:val="28"/>
        </w:rPr>
      </w:pPr>
      <w:r w:rsidRPr="00F97670">
        <w:rPr>
          <w:szCs w:val="28"/>
        </w:rPr>
        <w:t>- административное здание филиала ПАО «</w:t>
      </w:r>
      <w:proofErr w:type="spellStart"/>
      <w:r w:rsidRPr="00F97670">
        <w:rPr>
          <w:szCs w:val="28"/>
        </w:rPr>
        <w:t>ТрансКонтейнер</w:t>
      </w:r>
      <w:proofErr w:type="spellEnd"/>
      <w:r w:rsidRPr="00F97670">
        <w:rPr>
          <w:szCs w:val="28"/>
        </w:rPr>
        <w:t>» на Куйбышевской железной дороге.</w:t>
      </w:r>
    </w:p>
    <w:p w:rsidR="00F97670" w:rsidRPr="00F97670" w:rsidRDefault="00F97670" w:rsidP="00F97670">
      <w:pPr>
        <w:pStyle w:val="43"/>
        <w:suppressAutoHyphens/>
        <w:ind w:leftChars="-1" w:hanging="2"/>
        <w:rPr>
          <w:szCs w:val="28"/>
        </w:rPr>
      </w:pPr>
      <w:r w:rsidRPr="00F97670">
        <w:rPr>
          <w:b/>
          <w:szCs w:val="28"/>
        </w:rPr>
        <w:t xml:space="preserve">Место оказания Услуг: </w:t>
      </w:r>
      <w:r w:rsidRPr="00F97670">
        <w:rPr>
          <w:szCs w:val="28"/>
        </w:rPr>
        <w:t>443041, РФ, г. Самара, ул. Льва Толстого, д.131</w:t>
      </w:r>
    </w:p>
    <w:p w:rsidR="00F97670" w:rsidRPr="00F97670" w:rsidRDefault="00F97670" w:rsidP="00F97670">
      <w:pPr>
        <w:pStyle w:val="43"/>
        <w:suppressAutoHyphens/>
        <w:ind w:leftChars="-1" w:hanging="2"/>
        <w:rPr>
          <w:szCs w:val="28"/>
        </w:rPr>
      </w:pPr>
      <w:r w:rsidRPr="00F97670">
        <w:rPr>
          <w:b/>
          <w:szCs w:val="28"/>
        </w:rPr>
        <w:t>Количество постов:</w:t>
      </w:r>
      <w:r w:rsidRPr="00F97670">
        <w:rPr>
          <w:szCs w:val="28"/>
        </w:rPr>
        <w:t xml:space="preserve"> 1(один) пост</w:t>
      </w:r>
    </w:p>
    <w:p w:rsidR="00F97670" w:rsidRPr="00F97670" w:rsidRDefault="00F97670" w:rsidP="00F97670">
      <w:pPr>
        <w:pStyle w:val="43"/>
        <w:suppressAutoHyphens/>
        <w:ind w:leftChars="-1" w:hanging="2"/>
        <w:rPr>
          <w:szCs w:val="28"/>
        </w:rPr>
      </w:pPr>
      <w:r w:rsidRPr="00F97670">
        <w:rPr>
          <w:b/>
          <w:szCs w:val="28"/>
        </w:rPr>
        <w:t xml:space="preserve">Вид дежурства </w:t>
      </w:r>
      <w:r w:rsidRPr="00F97670">
        <w:rPr>
          <w:szCs w:val="28"/>
        </w:rPr>
        <w:t>(режим дежурства): круглосуточно/24 часа</w:t>
      </w:r>
    </w:p>
    <w:p w:rsidR="00F97670" w:rsidRPr="00F97670" w:rsidRDefault="00F97670" w:rsidP="00F97670">
      <w:pPr>
        <w:ind w:hanging="2"/>
        <w:jc w:val="both"/>
        <w:rPr>
          <w:sz w:val="28"/>
          <w:szCs w:val="28"/>
        </w:rPr>
      </w:pPr>
      <w:r w:rsidRPr="00F97670">
        <w:rPr>
          <w:b/>
          <w:sz w:val="28"/>
          <w:szCs w:val="28"/>
          <w:lang w:eastAsia="ru-RU"/>
        </w:rPr>
        <w:t>4.6.2. Планируемый срок (период) оказания Услуг:</w:t>
      </w:r>
      <w:r w:rsidRPr="00F97670">
        <w:rPr>
          <w:sz w:val="28"/>
          <w:szCs w:val="28"/>
          <w:lang w:eastAsia="ru-RU"/>
        </w:rPr>
        <w:t xml:space="preserve"> </w:t>
      </w:r>
      <w:r w:rsidRPr="00F97670">
        <w:rPr>
          <w:rFonts w:eastAsia="MS Mincho"/>
          <w:bCs/>
          <w:sz w:val="28"/>
          <w:szCs w:val="28"/>
        </w:rPr>
        <w:t>с 00 часов 00 минут 01 января 2025 года до 24 часов 00 минут 31 декабря 2026 года</w:t>
      </w:r>
      <w:r w:rsidRPr="00F97670">
        <w:rPr>
          <w:sz w:val="28"/>
          <w:szCs w:val="28"/>
        </w:rPr>
        <w:t>.</w:t>
      </w:r>
    </w:p>
    <w:p w:rsidR="00F97670" w:rsidRPr="00F97670" w:rsidRDefault="00F97670" w:rsidP="00F97670">
      <w:pPr>
        <w:pStyle w:val="112"/>
        <w:tabs>
          <w:tab w:val="left" w:pos="1200"/>
        </w:tabs>
        <w:ind w:leftChars="-1" w:hanging="2"/>
        <w:rPr>
          <w:szCs w:val="28"/>
        </w:rPr>
      </w:pPr>
      <w:r w:rsidRPr="00F97670">
        <w:rPr>
          <w:b/>
          <w:szCs w:val="28"/>
        </w:rPr>
        <w:t xml:space="preserve">4.6.3. Порядок сдачи и приемки Услуг </w:t>
      </w:r>
      <w:r w:rsidRPr="00F97670">
        <w:rPr>
          <w:szCs w:val="28"/>
        </w:rPr>
        <w:t>– указан в разделе 3 проекта договора (приложение №5 к настоящей документации о закупке).</w:t>
      </w:r>
    </w:p>
    <w:p w:rsidR="00F97670" w:rsidRPr="00F97670" w:rsidRDefault="00F97670" w:rsidP="00F97670">
      <w:pPr>
        <w:pStyle w:val="43"/>
        <w:suppressAutoHyphens/>
        <w:ind w:leftChars="-1" w:hanging="2"/>
        <w:rPr>
          <w:b/>
          <w:szCs w:val="28"/>
        </w:rPr>
      </w:pPr>
      <w:r w:rsidRPr="00F97670">
        <w:rPr>
          <w:b/>
          <w:szCs w:val="28"/>
        </w:rPr>
        <w:t>4.6.4. Содержание Услуг:</w:t>
      </w:r>
    </w:p>
    <w:p w:rsidR="00F97670" w:rsidRPr="00F97670" w:rsidRDefault="00F97670" w:rsidP="00F97670">
      <w:pPr>
        <w:pStyle w:val="43"/>
        <w:ind w:leftChars="-1" w:hanging="2"/>
        <w:rPr>
          <w:i/>
          <w:szCs w:val="28"/>
        </w:rPr>
      </w:pPr>
      <w:r w:rsidRPr="00F97670">
        <w:rPr>
          <w:b/>
          <w:szCs w:val="28"/>
        </w:rPr>
        <w:t>-</w:t>
      </w:r>
      <w:r w:rsidRPr="00F97670">
        <w:rPr>
          <w:szCs w:val="28"/>
        </w:rPr>
        <w:t xml:space="preserve"> осуществление охраны Объекта Заказчика в соответствии с законодательством Российской Федерации и условиями договора;</w:t>
      </w:r>
    </w:p>
    <w:p w:rsidR="00F97670" w:rsidRPr="00F97670" w:rsidRDefault="00F97670" w:rsidP="00F97670">
      <w:pPr>
        <w:pStyle w:val="43"/>
        <w:ind w:leftChars="-1" w:hanging="2"/>
        <w:rPr>
          <w:i/>
          <w:szCs w:val="28"/>
        </w:rPr>
      </w:pPr>
      <w:r w:rsidRPr="00F97670">
        <w:rPr>
          <w:i/>
          <w:szCs w:val="28"/>
        </w:rPr>
        <w:t xml:space="preserve">- </w:t>
      </w:r>
      <w:r w:rsidRPr="00F97670">
        <w:rPr>
          <w:szCs w:val="28"/>
        </w:rPr>
        <w:t>защита жизни и здоровья сотрудников филиала;</w:t>
      </w:r>
    </w:p>
    <w:p w:rsidR="00F97670" w:rsidRPr="00F97670" w:rsidRDefault="00F97670" w:rsidP="00F97670">
      <w:pPr>
        <w:pStyle w:val="43"/>
        <w:ind w:leftChars="-1" w:hanging="2"/>
        <w:rPr>
          <w:szCs w:val="28"/>
        </w:rPr>
      </w:pPr>
      <w:r w:rsidRPr="00F97670">
        <w:rPr>
          <w:i/>
          <w:szCs w:val="28"/>
        </w:rPr>
        <w:t xml:space="preserve">- </w:t>
      </w:r>
      <w:r w:rsidRPr="00F97670">
        <w:rPr>
          <w:szCs w:val="28"/>
        </w:rPr>
        <w:t>предотвращение открытого или тайного хищения имущества Заказчика, его порчи или уничтожения;</w:t>
      </w:r>
    </w:p>
    <w:p w:rsidR="00F97670" w:rsidRPr="00F97670" w:rsidRDefault="00F97670" w:rsidP="00F97670">
      <w:pPr>
        <w:ind w:hanging="2"/>
        <w:jc w:val="both"/>
        <w:rPr>
          <w:rFonts w:eastAsia="MS Mincho"/>
          <w:sz w:val="28"/>
          <w:szCs w:val="28"/>
        </w:rPr>
      </w:pPr>
      <w:r w:rsidRPr="00F97670">
        <w:rPr>
          <w:sz w:val="28"/>
          <w:szCs w:val="28"/>
        </w:rPr>
        <w:t xml:space="preserve">- обеспечение </w:t>
      </w:r>
      <w:proofErr w:type="gramStart"/>
      <w:r w:rsidRPr="00F97670">
        <w:rPr>
          <w:sz w:val="28"/>
          <w:szCs w:val="28"/>
        </w:rPr>
        <w:t>пропускного</w:t>
      </w:r>
      <w:proofErr w:type="gramEnd"/>
      <w:r w:rsidRPr="00F97670">
        <w:rPr>
          <w:sz w:val="28"/>
          <w:szCs w:val="28"/>
        </w:rPr>
        <w:t xml:space="preserve"> и </w:t>
      </w:r>
      <w:proofErr w:type="spellStart"/>
      <w:r w:rsidRPr="00F97670">
        <w:rPr>
          <w:sz w:val="28"/>
          <w:szCs w:val="28"/>
        </w:rPr>
        <w:t>внутриобъектового</w:t>
      </w:r>
      <w:proofErr w:type="spellEnd"/>
      <w:r w:rsidRPr="00F97670">
        <w:rPr>
          <w:sz w:val="28"/>
          <w:szCs w:val="28"/>
        </w:rPr>
        <w:t xml:space="preserve"> режимов на охраняемых Объектах, </w:t>
      </w:r>
      <w:r w:rsidRPr="00F97670">
        <w:rPr>
          <w:rFonts w:eastAsia="MS Mincho"/>
          <w:sz w:val="28"/>
          <w:szCs w:val="28"/>
        </w:rPr>
        <w:t>патрулирование территории и периодический обход охраняемых зданий в соответствие с положениями Инструкций по охране объектов;</w:t>
      </w:r>
    </w:p>
    <w:p w:rsidR="00F97670" w:rsidRPr="00F97670" w:rsidRDefault="00F97670" w:rsidP="00F97670">
      <w:pPr>
        <w:ind w:hanging="2"/>
        <w:jc w:val="both"/>
        <w:rPr>
          <w:rFonts w:eastAsia="MS Mincho"/>
          <w:sz w:val="28"/>
          <w:szCs w:val="28"/>
        </w:rPr>
      </w:pPr>
      <w:r w:rsidRPr="00F97670">
        <w:rPr>
          <w:sz w:val="28"/>
          <w:szCs w:val="28"/>
        </w:rPr>
        <w:t>- осуществление</w:t>
      </w:r>
      <w:r w:rsidRPr="00F97670">
        <w:rPr>
          <w:rFonts w:eastAsia="MS Mincho"/>
          <w:sz w:val="28"/>
          <w:szCs w:val="28"/>
        </w:rPr>
        <w:t xml:space="preserve"> </w:t>
      </w:r>
      <w:proofErr w:type="gramStart"/>
      <w:r w:rsidRPr="00F97670">
        <w:rPr>
          <w:rFonts w:eastAsia="MS Mincho"/>
          <w:sz w:val="28"/>
          <w:szCs w:val="28"/>
        </w:rPr>
        <w:t>контроля за</w:t>
      </w:r>
      <w:proofErr w:type="gramEnd"/>
      <w:r w:rsidRPr="00F97670">
        <w:rPr>
          <w:rFonts w:eastAsia="MS Mincho"/>
          <w:sz w:val="28"/>
          <w:szCs w:val="28"/>
        </w:rPr>
        <w:t xml:space="preserve"> оперативной обстановкой на охраняемых Объектах, </w:t>
      </w:r>
      <w:r w:rsidRPr="00F97670">
        <w:rPr>
          <w:rFonts w:eastAsia="MS Mincho"/>
          <w:bCs/>
          <w:sz w:val="28"/>
          <w:szCs w:val="28"/>
        </w:rPr>
        <w:t>оперативное реагирование на возникающие чрезвычайные ситуации</w:t>
      </w:r>
      <w:r w:rsidRPr="00F97670">
        <w:rPr>
          <w:rFonts w:eastAsia="MS Mincho"/>
          <w:sz w:val="28"/>
          <w:szCs w:val="28"/>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F97670" w:rsidRPr="00F97670" w:rsidRDefault="00F97670" w:rsidP="00F97670">
      <w:pPr>
        <w:ind w:hanging="2"/>
        <w:jc w:val="both"/>
        <w:rPr>
          <w:rFonts w:eastAsia="MS Mincho"/>
          <w:sz w:val="28"/>
          <w:szCs w:val="28"/>
        </w:rPr>
      </w:pPr>
      <w:r w:rsidRPr="00F97670">
        <w:rPr>
          <w:rFonts w:eastAsia="MS Mincho"/>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F97670" w:rsidRPr="00F97670" w:rsidRDefault="00F97670" w:rsidP="00F97670">
      <w:pPr>
        <w:ind w:hanging="2"/>
        <w:jc w:val="both"/>
        <w:rPr>
          <w:rFonts w:eastAsia="MS Mincho"/>
          <w:sz w:val="28"/>
          <w:szCs w:val="28"/>
        </w:rPr>
      </w:pPr>
      <w:r w:rsidRPr="00F97670">
        <w:rPr>
          <w:rFonts w:eastAsia="MS Mincho"/>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F97670" w:rsidRPr="00F97670" w:rsidRDefault="00F97670" w:rsidP="00F97670">
      <w:pPr>
        <w:ind w:hanging="2"/>
        <w:jc w:val="both"/>
        <w:rPr>
          <w:rFonts w:eastAsia="MS Mincho"/>
          <w:sz w:val="28"/>
          <w:szCs w:val="28"/>
        </w:rPr>
      </w:pPr>
      <w:r w:rsidRPr="00F97670">
        <w:rPr>
          <w:rFonts w:eastAsia="MS Mincho"/>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F97670" w:rsidRPr="00F97670" w:rsidRDefault="00F97670" w:rsidP="00F97670">
      <w:pPr>
        <w:ind w:hanging="2"/>
        <w:jc w:val="both"/>
        <w:rPr>
          <w:rFonts w:eastAsia="MS Mincho"/>
          <w:sz w:val="28"/>
          <w:szCs w:val="28"/>
        </w:rPr>
      </w:pPr>
      <w:r w:rsidRPr="00F97670">
        <w:rPr>
          <w:rFonts w:eastAsia="MS Mincho"/>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F97670" w:rsidRPr="00F97670" w:rsidRDefault="00F97670" w:rsidP="00F97670">
      <w:pPr>
        <w:ind w:hanging="2"/>
        <w:jc w:val="both"/>
        <w:rPr>
          <w:rFonts w:eastAsia="MS Mincho"/>
          <w:sz w:val="28"/>
          <w:szCs w:val="28"/>
        </w:rPr>
      </w:pPr>
      <w:r w:rsidRPr="00F97670">
        <w:rPr>
          <w:rFonts w:eastAsia="MS Mincho"/>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F97670" w:rsidRPr="00F97670" w:rsidRDefault="00F97670" w:rsidP="00F97670">
      <w:pPr>
        <w:pStyle w:val="43"/>
        <w:ind w:hanging="2"/>
        <w:rPr>
          <w:i/>
          <w:szCs w:val="28"/>
        </w:rPr>
      </w:pPr>
      <w:r w:rsidRPr="00F97670">
        <w:rPr>
          <w:rFonts w:eastAsia="MS Mincho"/>
          <w:szCs w:val="28"/>
        </w:rPr>
        <w:lastRenderedPageBreak/>
        <w:t>Исполнитель обязуется не разглашать сведения о Заказчике любого характера, ставшие известными сотрудникам Исполнителя в процессе переговоров или исполнения своих обязательств по договору.</w:t>
      </w:r>
      <w:r w:rsidRPr="00F97670">
        <w:rPr>
          <w:i/>
          <w:szCs w:val="28"/>
        </w:rPr>
        <w:t xml:space="preserve"> </w:t>
      </w:r>
    </w:p>
    <w:p w:rsidR="00F97670" w:rsidRPr="00F97670" w:rsidRDefault="00F97670" w:rsidP="00F97670">
      <w:pPr>
        <w:pStyle w:val="43"/>
        <w:ind w:hanging="2"/>
        <w:rPr>
          <w:i/>
          <w:szCs w:val="28"/>
        </w:rPr>
      </w:pPr>
    </w:p>
    <w:p w:rsidR="00F97670" w:rsidRPr="00F97670" w:rsidRDefault="00F97670" w:rsidP="00F97670">
      <w:pPr>
        <w:ind w:right="-1" w:hanging="2"/>
        <w:jc w:val="both"/>
        <w:rPr>
          <w:sz w:val="28"/>
          <w:szCs w:val="28"/>
        </w:rPr>
      </w:pPr>
      <w:r w:rsidRPr="00F97670">
        <w:rPr>
          <w:b/>
          <w:sz w:val="28"/>
          <w:szCs w:val="28"/>
        </w:rPr>
        <w:t xml:space="preserve">4.7. Особые условия: </w:t>
      </w:r>
    </w:p>
    <w:p w:rsidR="00F97670" w:rsidRPr="00F97670" w:rsidRDefault="00F97670" w:rsidP="00F97670">
      <w:pPr>
        <w:pBdr>
          <w:top w:val="nil"/>
          <w:left w:val="nil"/>
          <w:bottom w:val="nil"/>
          <w:right w:val="nil"/>
          <w:between w:val="nil"/>
        </w:pBdr>
        <w:ind w:right="-1" w:hanging="2"/>
        <w:jc w:val="both"/>
        <w:rPr>
          <w:sz w:val="28"/>
          <w:szCs w:val="28"/>
        </w:rPr>
      </w:pPr>
      <w:r w:rsidRPr="00F97670">
        <w:rPr>
          <w:sz w:val="28"/>
          <w:szCs w:val="28"/>
        </w:rPr>
        <w:t>4.7.1.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F97670" w:rsidRPr="00F97670" w:rsidRDefault="00F97670" w:rsidP="00F97670">
      <w:pPr>
        <w:pBdr>
          <w:top w:val="nil"/>
          <w:left w:val="nil"/>
          <w:bottom w:val="nil"/>
          <w:right w:val="nil"/>
          <w:between w:val="nil"/>
        </w:pBdr>
        <w:ind w:right="-1" w:hanging="2"/>
        <w:jc w:val="both"/>
        <w:rPr>
          <w:sz w:val="28"/>
          <w:szCs w:val="28"/>
        </w:rPr>
      </w:pPr>
      <w:r w:rsidRPr="00F97670">
        <w:rPr>
          <w:sz w:val="28"/>
          <w:szCs w:val="28"/>
        </w:rPr>
        <w:t xml:space="preserve">4.7.2. </w:t>
      </w:r>
      <w:proofErr w:type="gramStart"/>
      <w:r w:rsidRPr="00F97670">
        <w:rPr>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sidRPr="00F97670">
        <w:rPr>
          <w:sz w:val="28"/>
          <w:szCs w:val="28"/>
        </w:rPr>
        <w:t xml:space="preserve"> эксплуатацией подвижного состава, а именно: сигнальными жилетами желтого цвета, изготовленными в соответствии с ГОСТ 12.4.281-2021 (ISO 20471:2013). «Межгосударственный стандарт. Система стандартов безопасности труда. Одежда специальная повышенной видимости. Технические требования и методы испытаний»</w:t>
      </w:r>
    </w:p>
    <w:p w:rsidR="00F97670" w:rsidRPr="00F97670" w:rsidRDefault="00F97670" w:rsidP="00F97670">
      <w:pPr>
        <w:pBdr>
          <w:top w:val="nil"/>
          <w:left w:val="nil"/>
          <w:bottom w:val="nil"/>
          <w:right w:val="nil"/>
          <w:between w:val="nil"/>
        </w:pBdr>
        <w:ind w:right="-1" w:hanging="2"/>
        <w:jc w:val="both"/>
        <w:rPr>
          <w:sz w:val="28"/>
          <w:szCs w:val="28"/>
        </w:rPr>
      </w:pPr>
      <w:r w:rsidRPr="00F97670">
        <w:rPr>
          <w:sz w:val="28"/>
          <w:szCs w:val="28"/>
        </w:rPr>
        <w:t>(</w:t>
      </w:r>
      <w:proofErr w:type="gramStart"/>
      <w:r w:rsidRPr="00F97670">
        <w:rPr>
          <w:sz w:val="28"/>
          <w:szCs w:val="28"/>
        </w:rPr>
        <w:t>введен</w:t>
      </w:r>
      <w:proofErr w:type="gramEnd"/>
      <w:r w:rsidRPr="00F97670">
        <w:rPr>
          <w:sz w:val="28"/>
          <w:szCs w:val="28"/>
        </w:rPr>
        <w:t xml:space="preserve"> в действие Приказом </w:t>
      </w:r>
      <w:proofErr w:type="spellStart"/>
      <w:r w:rsidRPr="00F97670">
        <w:rPr>
          <w:sz w:val="28"/>
          <w:szCs w:val="28"/>
        </w:rPr>
        <w:t>Росстандарта</w:t>
      </w:r>
      <w:proofErr w:type="spellEnd"/>
      <w:r w:rsidRPr="00F97670">
        <w:rPr>
          <w:sz w:val="28"/>
          <w:szCs w:val="28"/>
        </w:rPr>
        <w:t xml:space="preserve"> от 27.10.2021 № 1344-ст) с нанесенными на них трафаретами, указывающими наименование организации Исполнителя.</w:t>
      </w:r>
    </w:p>
    <w:p w:rsidR="00F97670" w:rsidRPr="00F97670" w:rsidRDefault="00F97670" w:rsidP="00F97670">
      <w:pPr>
        <w:pBdr>
          <w:top w:val="nil"/>
          <w:left w:val="nil"/>
          <w:bottom w:val="nil"/>
          <w:right w:val="nil"/>
          <w:between w:val="nil"/>
        </w:pBdr>
        <w:ind w:right="-1" w:hanging="2"/>
        <w:jc w:val="both"/>
        <w:rPr>
          <w:sz w:val="28"/>
          <w:szCs w:val="28"/>
        </w:rPr>
      </w:pPr>
      <w:r w:rsidRPr="00F97670">
        <w:rPr>
          <w:sz w:val="28"/>
          <w:szCs w:val="28"/>
        </w:rPr>
        <w:tab/>
        <w:t>4.7.3. 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F97670" w:rsidRPr="00F97670" w:rsidRDefault="00F97670" w:rsidP="00F97670">
      <w:pPr>
        <w:pBdr>
          <w:top w:val="nil"/>
          <w:left w:val="nil"/>
          <w:bottom w:val="nil"/>
          <w:right w:val="nil"/>
          <w:between w:val="nil"/>
        </w:pBdr>
        <w:ind w:right="-1" w:hanging="2"/>
        <w:jc w:val="both"/>
        <w:rPr>
          <w:sz w:val="28"/>
          <w:szCs w:val="28"/>
        </w:rPr>
      </w:pPr>
      <w:r w:rsidRPr="00F97670">
        <w:rPr>
          <w:sz w:val="28"/>
          <w:szCs w:val="28"/>
        </w:rPr>
        <w:t>4.7.4. На всех объектах Заказчика Исполнитель обязан за свой счет установить:</w:t>
      </w:r>
    </w:p>
    <w:p w:rsidR="00F97670" w:rsidRPr="00F97670" w:rsidRDefault="00F97670" w:rsidP="00F97670">
      <w:pPr>
        <w:pBdr>
          <w:top w:val="nil"/>
          <w:left w:val="nil"/>
          <w:bottom w:val="nil"/>
          <w:right w:val="nil"/>
          <w:between w:val="nil"/>
        </w:pBdr>
        <w:ind w:right="-1" w:hanging="2"/>
        <w:jc w:val="both"/>
        <w:rPr>
          <w:sz w:val="28"/>
          <w:szCs w:val="28"/>
        </w:rPr>
      </w:pPr>
      <w:r w:rsidRPr="00F97670">
        <w:rPr>
          <w:sz w:val="28"/>
          <w:szCs w:val="28"/>
        </w:rPr>
        <w:t>1) систему контроля передвижения охранника при патрулировании по утвержденному маршруту с ежедневной передачей данных Заказчику («Ход-тест», «Стража» и т.п.);</w:t>
      </w:r>
    </w:p>
    <w:p w:rsidR="00F97670" w:rsidRPr="00F97670" w:rsidRDefault="00F97670" w:rsidP="00F97670">
      <w:pPr>
        <w:pBdr>
          <w:top w:val="nil"/>
          <w:left w:val="nil"/>
          <w:bottom w:val="nil"/>
          <w:right w:val="nil"/>
          <w:between w:val="nil"/>
        </w:pBdr>
        <w:ind w:right="-1" w:hanging="2"/>
        <w:jc w:val="both"/>
        <w:rPr>
          <w:sz w:val="28"/>
          <w:szCs w:val="28"/>
        </w:rPr>
      </w:pPr>
      <w:r w:rsidRPr="00F97670">
        <w:rPr>
          <w:sz w:val="28"/>
          <w:szCs w:val="28"/>
        </w:rPr>
        <w:t xml:space="preserve">2) оборудование для реагирования тревожной сигнализации (КТС-кнопка тревожной сигнализации) с выводом на пункты централизованной </w:t>
      </w:r>
      <w:proofErr w:type="gramStart"/>
      <w:r w:rsidRPr="00F97670">
        <w:rPr>
          <w:sz w:val="28"/>
          <w:szCs w:val="28"/>
        </w:rPr>
        <w:t>охраны подразделений Федеральной службы войск национальной гвардии Российской</w:t>
      </w:r>
      <w:proofErr w:type="gramEnd"/>
      <w:r w:rsidRPr="00F97670">
        <w:rPr>
          <w:sz w:val="28"/>
          <w:szCs w:val="28"/>
        </w:rPr>
        <w:t xml:space="preserve"> Федерации (далее - </w:t>
      </w:r>
      <w:proofErr w:type="spellStart"/>
      <w:r w:rsidRPr="00F97670">
        <w:rPr>
          <w:sz w:val="28"/>
          <w:szCs w:val="28"/>
        </w:rPr>
        <w:t>Росгвардия</w:t>
      </w:r>
      <w:proofErr w:type="spellEnd"/>
      <w:r w:rsidRPr="00F97670">
        <w:rPr>
          <w:sz w:val="28"/>
          <w:szCs w:val="28"/>
        </w:rPr>
        <w:t>)</w:t>
      </w:r>
    </w:p>
    <w:p w:rsidR="00F97670" w:rsidRPr="00F97670" w:rsidRDefault="00F97670" w:rsidP="00F97670">
      <w:pPr>
        <w:pBdr>
          <w:top w:val="nil"/>
          <w:left w:val="nil"/>
          <w:bottom w:val="nil"/>
          <w:right w:val="nil"/>
          <w:between w:val="nil"/>
        </w:pBdr>
        <w:ind w:right="-1" w:hanging="2"/>
        <w:jc w:val="both"/>
        <w:rPr>
          <w:sz w:val="28"/>
          <w:szCs w:val="28"/>
        </w:rPr>
      </w:pPr>
      <w:r w:rsidRPr="00F97670">
        <w:rPr>
          <w:sz w:val="28"/>
          <w:szCs w:val="28"/>
        </w:rPr>
        <w:t xml:space="preserve">4.7.5. </w:t>
      </w:r>
      <w:proofErr w:type="gramStart"/>
      <w:r w:rsidRPr="00F97670">
        <w:rPr>
          <w:sz w:val="28"/>
          <w:szCs w:val="28"/>
        </w:rPr>
        <w:t xml:space="preserve">Для усиления охраны объектов Исполнитель в течение 15_ календарных дней с даты заключения договора с Заказчиком обязан заключить договор с </w:t>
      </w:r>
      <w:proofErr w:type="spellStart"/>
      <w:r w:rsidRPr="00F97670">
        <w:rPr>
          <w:sz w:val="28"/>
          <w:szCs w:val="28"/>
        </w:rPr>
        <w:t>Росгвардией</w:t>
      </w:r>
      <w:proofErr w:type="spellEnd"/>
      <w:r w:rsidRPr="00F97670">
        <w:rPr>
          <w:sz w:val="28"/>
          <w:szCs w:val="28"/>
        </w:rPr>
        <w:t xml:space="preserve"> на предоставление услуг ГБР (группы быстрого реагирования) на всех объектах, перечисленных в настоящем техническом задании, на весь период оказания услуг (основание - Федеральный закон от 03.07.2016 № 226-ФЗ «О войсках национальной гвардии Российской Федерации»).</w:t>
      </w:r>
      <w:proofErr w:type="gramEnd"/>
    </w:p>
    <w:p w:rsidR="00F97670" w:rsidRPr="00F97670" w:rsidRDefault="00F97670" w:rsidP="00F97670">
      <w:pPr>
        <w:pStyle w:val="43"/>
        <w:ind w:hanging="2"/>
        <w:rPr>
          <w:szCs w:val="28"/>
        </w:rPr>
      </w:pPr>
      <w:r w:rsidRPr="00F97670">
        <w:rPr>
          <w:szCs w:val="28"/>
        </w:rPr>
        <w:t xml:space="preserve">4.7.6. До заключения договора с Заказчиком участник, признанный победителем в данной закупке, обязан заключить договор страхования гражданской ответственности юридических лиц за причинение вреда при осуществлении частной </w:t>
      </w:r>
      <w:r w:rsidRPr="00F97670">
        <w:rPr>
          <w:szCs w:val="28"/>
        </w:rPr>
        <w:lastRenderedPageBreak/>
        <w:t>детективной и охранной деятельности со страховой суммой не менее 2 000 000,0 (два миллиона) рублей.</w:t>
      </w:r>
    </w:p>
    <w:p w:rsidR="00F97670" w:rsidRPr="00F97670" w:rsidRDefault="00F97670" w:rsidP="00F97670">
      <w:pPr>
        <w:pStyle w:val="43"/>
        <w:ind w:hanging="2"/>
        <w:rPr>
          <w:i/>
          <w:szCs w:val="28"/>
        </w:rPr>
      </w:pPr>
    </w:p>
    <w:p w:rsidR="00F97670" w:rsidRPr="00F97670" w:rsidRDefault="00F97670" w:rsidP="00F97670">
      <w:pPr>
        <w:ind w:right="-1" w:hanging="2"/>
        <w:jc w:val="both"/>
        <w:rPr>
          <w:b/>
          <w:bCs/>
          <w:sz w:val="28"/>
          <w:szCs w:val="28"/>
        </w:rPr>
      </w:pPr>
      <w:r w:rsidRPr="00F97670">
        <w:rPr>
          <w:b/>
          <w:bCs/>
          <w:sz w:val="28"/>
          <w:szCs w:val="28"/>
        </w:rPr>
        <w:t>4.8. Срок действия договора</w:t>
      </w:r>
    </w:p>
    <w:p w:rsidR="00F97670" w:rsidRPr="00F97670" w:rsidRDefault="00F97670" w:rsidP="00F97670">
      <w:pPr>
        <w:ind w:right="-1" w:hanging="2"/>
        <w:jc w:val="both"/>
        <w:rPr>
          <w:sz w:val="28"/>
          <w:szCs w:val="28"/>
        </w:rPr>
      </w:pPr>
      <w:r w:rsidRPr="00F97670">
        <w:rPr>
          <w:bCs/>
          <w:sz w:val="28"/>
          <w:szCs w:val="28"/>
        </w:rPr>
        <w:t>4.8.1.</w:t>
      </w:r>
      <w:r w:rsidRPr="00F97670">
        <w:rPr>
          <w:b/>
          <w:bCs/>
          <w:sz w:val="28"/>
          <w:szCs w:val="28"/>
        </w:rPr>
        <w:t xml:space="preserve"> </w:t>
      </w:r>
      <w:r w:rsidRPr="00F97670">
        <w:rPr>
          <w:bCs/>
          <w:sz w:val="28"/>
          <w:szCs w:val="28"/>
        </w:rPr>
        <w:t xml:space="preserve">Договор вступает в силу с </w:t>
      </w:r>
      <w:r w:rsidRPr="00F97670">
        <w:rPr>
          <w:sz w:val="28"/>
          <w:szCs w:val="28"/>
        </w:rPr>
        <w:t xml:space="preserve">«01» января  </w:t>
      </w:r>
      <w:r w:rsidRPr="00F97670">
        <w:rPr>
          <w:bCs/>
          <w:sz w:val="28"/>
          <w:szCs w:val="28"/>
        </w:rPr>
        <w:t>2025 г. и действует</w:t>
      </w:r>
      <w:r w:rsidRPr="00F97670">
        <w:rPr>
          <w:bCs/>
          <w:color w:val="FF0000"/>
          <w:sz w:val="28"/>
          <w:szCs w:val="28"/>
        </w:rPr>
        <w:t xml:space="preserve"> </w:t>
      </w:r>
      <w:r w:rsidRPr="00F97670">
        <w:rPr>
          <w:bCs/>
          <w:sz w:val="28"/>
          <w:szCs w:val="28"/>
        </w:rPr>
        <w:t xml:space="preserve">по </w:t>
      </w:r>
      <w:r w:rsidRPr="00F97670">
        <w:rPr>
          <w:sz w:val="28"/>
          <w:szCs w:val="28"/>
        </w:rPr>
        <w:t>«31» декабря 2026 г., а в части взаиморасчетов – до полного исполнения сторонами своих обязательств.</w:t>
      </w:r>
    </w:p>
    <w:p w:rsidR="00F97670" w:rsidRPr="00F97670" w:rsidRDefault="00F97670" w:rsidP="00F97670">
      <w:pPr>
        <w:ind w:right="-1" w:hanging="2"/>
        <w:jc w:val="both"/>
        <w:rPr>
          <w:sz w:val="28"/>
          <w:szCs w:val="28"/>
        </w:rPr>
      </w:pPr>
    </w:p>
    <w:p w:rsidR="00F97670" w:rsidRPr="00F97670" w:rsidRDefault="00F97670" w:rsidP="00F97670">
      <w:pPr>
        <w:ind w:right="-1" w:hanging="2"/>
        <w:jc w:val="both"/>
        <w:rPr>
          <w:b/>
          <w:sz w:val="28"/>
          <w:szCs w:val="28"/>
        </w:rPr>
      </w:pPr>
      <w:r w:rsidRPr="00F97670">
        <w:rPr>
          <w:b/>
          <w:sz w:val="28"/>
          <w:szCs w:val="28"/>
        </w:rPr>
        <w:t xml:space="preserve">4.9. Основания признания победителя </w:t>
      </w:r>
      <w:proofErr w:type="gramStart"/>
      <w:r w:rsidRPr="00F97670">
        <w:rPr>
          <w:b/>
          <w:sz w:val="28"/>
          <w:szCs w:val="28"/>
        </w:rPr>
        <w:t>уклонившимся</w:t>
      </w:r>
      <w:proofErr w:type="gramEnd"/>
      <w:r w:rsidRPr="00F97670">
        <w:rPr>
          <w:b/>
          <w:sz w:val="28"/>
          <w:szCs w:val="28"/>
        </w:rPr>
        <w:t xml:space="preserve"> от заключения договора, досрочного расторжения договора:</w:t>
      </w:r>
    </w:p>
    <w:p w:rsidR="00F97670" w:rsidRPr="00F97670" w:rsidRDefault="00F97670" w:rsidP="00F97670">
      <w:pPr>
        <w:ind w:right="-1" w:hanging="2"/>
        <w:jc w:val="both"/>
        <w:rPr>
          <w:bCs/>
          <w:sz w:val="28"/>
          <w:szCs w:val="28"/>
          <w:highlight w:val="yellow"/>
        </w:rPr>
      </w:pPr>
      <w:r w:rsidRPr="00F97670">
        <w:rPr>
          <w:rFonts w:eastAsia="MS Mincho" w:cs="Arial"/>
          <w:kern w:val="2"/>
          <w:sz w:val="28"/>
          <w:szCs w:val="28"/>
        </w:rPr>
        <w:t xml:space="preserve">4.9.1. </w:t>
      </w:r>
      <w:r w:rsidRPr="00F97670">
        <w:rPr>
          <w:bCs/>
          <w:sz w:val="28"/>
          <w:szCs w:val="28"/>
        </w:rPr>
        <w:t>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F97670" w:rsidRPr="00F97670" w:rsidRDefault="00F97670" w:rsidP="00F97670">
      <w:pPr>
        <w:ind w:right="-1" w:hanging="2"/>
        <w:jc w:val="both"/>
        <w:rPr>
          <w:bCs/>
          <w:sz w:val="28"/>
          <w:szCs w:val="28"/>
        </w:rPr>
      </w:pPr>
      <w:r w:rsidRPr="00F97670">
        <w:rPr>
          <w:bCs/>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F97670" w:rsidRPr="00F97670" w:rsidRDefault="00F97670" w:rsidP="00F97670">
      <w:pPr>
        <w:pBdr>
          <w:top w:val="nil"/>
          <w:left w:val="nil"/>
          <w:bottom w:val="nil"/>
          <w:right w:val="nil"/>
          <w:between w:val="nil"/>
        </w:pBdr>
        <w:ind w:right="-1" w:hanging="2"/>
        <w:jc w:val="both"/>
        <w:rPr>
          <w:sz w:val="28"/>
          <w:szCs w:val="28"/>
        </w:rPr>
      </w:pPr>
      <w:r w:rsidRPr="00F97670">
        <w:rPr>
          <w:sz w:val="28"/>
          <w:szCs w:val="28"/>
        </w:rPr>
        <w:t>- подтверждение договорных отношений с войсковыми структурами национальной гвардии (</w:t>
      </w:r>
      <w:proofErr w:type="spellStart"/>
      <w:r w:rsidRPr="00F97670">
        <w:rPr>
          <w:sz w:val="28"/>
          <w:szCs w:val="28"/>
        </w:rPr>
        <w:t>Росгвардией</w:t>
      </w:r>
      <w:proofErr w:type="spellEnd"/>
      <w:r w:rsidRPr="00F97670">
        <w:rPr>
          <w:sz w:val="28"/>
          <w:szCs w:val="28"/>
        </w:rPr>
        <w:t>) в городе местонахождения Объекта охраны (основание - Федеральный закон от 03.07.2016 № 226-ФЗ «О войсках национальной гвардии Российской Федерации») о наличии груп</w:t>
      </w:r>
      <w:proofErr w:type="gramStart"/>
      <w:r w:rsidRPr="00F97670">
        <w:rPr>
          <w:sz w:val="28"/>
          <w:szCs w:val="28"/>
        </w:rPr>
        <w:t>п(</w:t>
      </w:r>
      <w:proofErr w:type="gramEnd"/>
      <w:r w:rsidRPr="00F97670">
        <w:rPr>
          <w:sz w:val="28"/>
          <w:szCs w:val="28"/>
        </w:rPr>
        <w:t>-ы) быстрого реагирования (ГБР) для усиления охраны объектов, находящихся в районе нахождения поста(-</w:t>
      </w:r>
      <w:proofErr w:type="spellStart"/>
      <w:r w:rsidRPr="00F97670">
        <w:rPr>
          <w:sz w:val="28"/>
          <w:szCs w:val="28"/>
        </w:rPr>
        <w:t>ов</w:t>
      </w:r>
      <w:proofErr w:type="spellEnd"/>
      <w:r w:rsidRPr="00F97670">
        <w:rPr>
          <w:sz w:val="28"/>
          <w:szCs w:val="28"/>
        </w:rPr>
        <w:t>) охраны (предоставляется оригинал документа);</w:t>
      </w:r>
    </w:p>
    <w:p w:rsidR="00F97670" w:rsidRPr="00F97670" w:rsidRDefault="00F97670" w:rsidP="00F97670">
      <w:pPr>
        <w:pBdr>
          <w:top w:val="nil"/>
          <w:left w:val="nil"/>
          <w:bottom w:val="nil"/>
          <w:right w:val="nil"/>
          <w:between w:val="nil"/>
        </w:pBdr>
        <w:ind w:right="-1" w:hanging="2"/>
        <w:jc w:val="both"/>
        <w:rPr>
          <w:b/>
          <w:bCs/>
          <w:sz w:val="28"/>
          <w:szCs w:val="28"/>
        </w:rPr>
      </w:pPr>
      <w:r w:rsidRPr="00F97670">
        <w:rPr>
          <w:sz w:val="28"/>
          <w:szCs w:val="28"/>
        </w:rPr>
        <w:t xml:space="preserve">- подтверждение использования на каждом объекте </w:t>
      </w:r>
      <w:proofErr w:type="gramStart"/>
      <w:r w:rsidRPr="00F97670">
        <w:rPr>
          <w:sz w:val="28"/>
          <w:szCs w:val="28"/>
        </w:rPr>
        <w:t>Заказчика системы контроля передвижения охранника</w:t>
      </w:r>
      <w:proofErr w:type="gramEnd"/>
      <w:r w:rsidRPr="00F97670">
        <w:rPr>
          <w:sz w:val="28"/>
          <w:szCs w:val="28"/>
        </w:rPr>
        <w:t xml:space="preserve"> при патрулировании по утвержденному маршруту с передачей данных Заказчику ежедневно (система «ход-тест», «СТРАЖА» и так далее) (</w:t>
      </w:r>
      <w:r w:rsidRPr="00F97670">
        <w:rPr>
          <w:b/>
          <w:sz w:val="28"/>
          <w:szCs w:val="28"/>
        </w:rPr>
        <w:t>паспорта/руководство системы контроля передвижения охранника при патрулировании по утвержденному маршруту; предоставить доступ/возможность снятия информации с указанной системы контроля передвижения).</w:t>
      </w:r>
    </w:p>
    <w:p w:rsidR="00F97670" w:rsidRPr="00F97670" w:rsidRDefault="00F97670" w:rsidP="00F97670">
      <w:pPr>
        <w:ind w:right="-1" w:hanging="2"/>
        <w:jc w:val="both"/>
        <w:rPr>
          <w:bCs/>
          <w:sz w:val="28"/>
          <w:szCs w:val="28"/>
        </w:rPr>
      </w:pPr>
      <w:r w:rsidRPr="00F97670">
        <w:rPr>
          <w:bCs/>
          <w:sz w:val="28"/>
          <w:szCs w:val="28"/>
        </w:rPr>
        <w:t>- действующие удостоверения частных охранников, личные карточки, исполняющих обязанности на объектах Заказчика (оригиналы);</w:t>
      </w:r>
    </w:p>
    <w:p w:rsidR="00F97670" w:rsidRPr="00F97670" w:rsidRDefault="00F97670" w:rsidP="00F97670">
      <w:pPr>
        <w:ind w:right="-1" w:hanging="2"/>
        <w:jc w:val="both"/>
        <w:rPr>
          <w:bCs/>
          <w:sz w:val="28"/>
          <w:szCs w:val="28"/>
        </w:rPr>
      </w:pPr>
      <w:r w:rsidRPr="00F97670">
        <w:rPr>
          <w:bCs/>
          <w:sz w:val="28"/>
          <w:szCs w:val="28"/>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2 000 000 (два миллиона)  рублей (оригинал);</w:t>
      </w:r>
    </w:p>
    <w:p w:rsidR="00F97670" w:rsidRPr="00F97670" w:rsidRDefault="00F97670" w:rsidP="00F97670">
      <w:pPr>
        <w:ind w:right="-1" w:hanging="2"/>
        <w:jc w:val="both"/>
        <w:rPr>
          <w:bCs/>
          <w:sz w:val="28"/>
          <w:szCs w:val="28"/>
        </w:rPr>
      </w:pPr>
      <w:r w:rsidRPr="00F97670">
        <w:rPr>
          <w:rFonts w:eastAsia="MS Mincho" w:cs="Arial"/>
          <w:kern w:val="2"/>
          <w:sz w:val="28"/>
          <w:szCs w:val="28"/>
        </w:rPr>
        <w:t xml:space="preserve">4.9.2. </w:t>
      </w:r>
      <w:r w:rsidRPr="00F97670">
        <w:rPr>
          <w:bCs/>
          <w:sz w:val="28"/>
          <w:szCs w:val="28"/>
        </w:rPr>
        <w:t>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F97670" w:rsidRPr="00F97670" w:rsidRDefault="00F97670" w:rsidP="00F97670">
      <w:pPr>
        <w:ind w:right="-1" w:hanging="2"/>
        <w:jc w:val="both"/>
        <w:rPr>
          <w:bCs/>
          <w:sz w:val="28"/>
          <w:szCs w:val="28"/>
        </w:rPr>
      </w:pPr>
      <w:r w:rsidRPr="00F97670">
        <w:rPr>
          <w:bCs/>
          <w:sz w:val="28"/>
          <w:szCs w:val="28"/>
        </w:rPr>
        <w:t>4.9.3. В случае</w:t>
      </w:r>
      <w:proofErr w:type="gramStart"/>
      <w:r w:rsidRPr="00F97670">
        <w:rPr>
          <w:bCs/>
          <w:sz w:val="28"/>
          <w:szCs w:val="28"/>
        </w:rPr>
        <w:t>,</w:t>
      </w:r>
      <w:proofErr w:type="gramEnd"/>
      <w:r w:rsidRPr="00F97670">
        <w:rPr>
          <w:bCs/>
          <w:sz w:val="28"/>
          <w:szCs w:val="28"/>
        </w:rPr>
        <w:t xml:space="preserve">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F97670" w:rsidRPr="00F97670" w:rsidRDefault="00F97670" w:rsidP="00F97670">
      <w:pPr>
        <w:ind w:right="-1" w:hanging="2"/>
        <w:jc w:val="both"/>
        <w:rPr>
          <w:bCs/>
          <w:sz w:val="28"/>
          <w:szCs w:val="28"/>
        </w:rPr>
      </w:pPr>
      <w:r w:rsidRPr="00F97670">
        <w:rPr>
          <w:bCs/>
          <w:sz w:val="28"/>
          <w:szCs w:val="28"/>
        </w:rPr>
        <w:lastRenderedPageBreak/>
        <w:t xml:space="preserve">4.9.4. </w:t>
      </w:r>
      <w:proofErr w:type="gramStart"/>
      <w:r w:rsidRPr="00F97670">
        <w:rPr>
          <w:bCs/>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sidRPr="00F97670">
        <w:rPr>
          <w:bCs/>
          <w:sz w:val="28"/>
          <w:szCs w:val="28"/>
        </w:rPr>
        <w:t>внутриобъектовому</w:t>
      </w:r>
      <w:proofErr w:type="spellEnd"/>
      <w:r w:rsidRPr="00F97670">
        <w:rPr>
          <w:bCs/>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sidRPr="00F97670">
        <w:rPr>
          <w:bCs/>
          <w:sz w:val="28"/>
          <w:szCs w:val="28"/>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w:t>
      </w:r>
      <w:r w:rsidRPr="00F97670">
        <w:rPr>
          <w:rFonts w:eastAsia="MS Mincho" w:cs="Arial"/>
          <w:kern w:val="2"/>
          <w:sz w:val="28"/>
          <w:szCs w:val="28"/>
        </w:rPr>
        <w:t xml:space="preserve"> </w:t>
      </w:r>
    </w:p>
    <w:p w:rsidR="00F97670" w:rsidRPr="00F97670" w:rsidRDefault="00F97670" w:rsidP="00F97670">
      <w:pPr>
        <w:ind w:right="-1" w:hanging="2"/>
        <w:jc w:val="both"/>
        <w:rPr>
          <w:bCs/>
          <w:sz w:val="28"/>
          <w:szCs w:val="28"/>
        </w:rPr>
      </w:pPr>
      <w:r w:rsidRPr="00F97670">
        <w:rPr>
          <w:bCs/>
          <w:sz w:val="28"/>
          <w:szCs w:val="28"/>
        </w:rPr>
        <w:t>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F97670" w:rsidRPr="00F97670" w:rsidRDefault="00F97670" w:rsidP="00F97670">
      <w:pPr>
        <w:ind w:hanging="2"/>
        <w:jc w:val="both"/>
        <w:rPr>
          <w:b/>
          <w:sz w:val="28"/>
          <w:szCs w:val="28"/>
        </w:rPr>
      </w:pPr>
      <w:r w:rsidRPr="00F97670">
        <w:rPr>
          <w:bCs/>
          <w:sz w:val="28"/>
          <w:szCs w:val="28"/>
        </w:rPr>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sidRPr="00F97670">
        <w:rPr>
          <w:bCs/>
          <w:sz w:val="28"/>
          <w:szCs w:val="28"/>
        </w:rPr>
        <w:t>заступления</w:t>
      </w:r>
      <w:proofErr w:type="spellEnd"/>
      <w:r w:rsidRPr="00F97670">
        <w:rPr>
          <w:bCs/>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F97670" w:rsidRPr="00F97670" w:rsidRDefault="00F97670" w:rsidP="00F97670">
      <w:pPr>
        <w:rPr>
          <w:sz w:val="28"/>
          <w:szCs w:val="28"/>
        </w:rPr>
      </w:pPr>
    </w:p>
    <w:p w:rsidR="00F97670" w:rsidRPr="00F97670" w:rsidRDefault="00F97670" w:rsidP="00F97670">
      <w:pPr>
        <w:pBdr>
          <w:top w:val="nil"/>
          <w:left w:val="nil"/>
          <w:bottom w:val="nil"/>
          <w:right w:val="nil"/>
          <w:between w:val="nil"/>
        </w:pBdr>
        <w:ind w:right="425" w:hanging="2"/>
        <w:rPr>
          <w:color w:val="000000"/>
          <w:sz w:val="28"/>
          <w:szCs w:val="28"/>
        </w:rPr>
      </w:pPr>
    </w:p>
    <w:p w:rsidR="00F97670" w:rsidRPr="00F97670" w:rsidRDefault="00F97670" w:rsidP="00F97670">
      <w:pPr>
        <w:rPr>
          <w:sz w:val="28"/>
          <w:szCs w:val="28"/>
        </w:rPr>
      </w:pPr>
    </w:p>
    <w:p w:rsidR="00D83DFB" w:rsidRDefault="00D83DFB" w:rsidP="00D83DFB">
      <w:pPr>
        <w:spacing w:after="120"/>
        <w:outlineLvl w:val="0"/>
        <w:rPr>
          <w:rFonts w:eastAsia="MS Mincho"/>
          <w:szCs w:val="28"/>
        </w:rPr>
        <w:sectPr w:rsidR="00D83DFB" w:rsidSect="0055439D">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sidRPr="00F97670">
        <w:rPr>
          <w:rFonts w:eastAsia="MS Mincho"/>
          <w:sz w:val="28"/>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99729C" w:rsidRDefault="00F97670" w:rsidP="00BC7660">
            <w:pPr>
              <w:pStyle w:val="1a"/>
              <w:ind w:firstLine="397"/>
              <w:rPr>
                <w:sz w:val="24"/>
                <w:szCs w:val="24"/>
              </w:rPr>
            </w:pPr>
            <w:r>
              <w:rPr>
                <w:sz w:val="24"/>
                <w:szCs w:val="24"/>
              </w:rPr>
              <w:t>Запрос предложений в электронной форме № ЗПэ-НКПКБШ-24-</w:t>
            </w:r>
            <w:r w:rsidR="00BC7660">
              <w:rPr>
                <w:sz w:val="24"/>
                <w:szCs w:val="24"/>
              </w:rPr>
              <w:t>0004</w:t>
            </w:r>
            <w:r>
              <w:rPr>
                <w:sz w:val="24"/>
                <w:szCs w:val="24"/>
              </w:rPr>
              <w:t xml:space="preserve"> по предмету закупки «Оказание охранных услуг административного здания филиала ПАО </w:t>
            </w:r>
            <w:r w:rsidR="00905FE3">
              <w:rPr>
                <w:sz w:val="24"/>
                <w:szCs w:val="24"/>
              </w:rPr>
              <w:t>«</w:t>
            </w:r>
            <w:proofErr w:type="spellStart"/>
            <w:r>
              <w:rPr>
                <w:sz w:val="24"/>
                <w:szCs w:val="24"/>
              </w:rPr>
              <w:t>ТрансКонтейнер</w:t>
            </w:r>
            <w:proofErr w:type="spellEnd"/>
            <w:r w:rsidR="00905FE3">
              <w:rPr>
                <w:sz w:val="24"/>
                <w:szCs w:val="24"/>
              </w:rPr>
              <w:t>»</w:t>
            </w:r>
            <w:r>
              <w:rPr>
                <w:sz w:val="24"/>
                <w:szCs w:val="24"/>
              </w:rPr>
              <w:t xml:space="preserve"> на Куйбышевской железной дороге, находящегося по адресу: 443041, Российская Федерация, г. Самара, ул. Льва Толстого, д.131»</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99729C" w:rsidRDefault="00F97670">
            <w:pPr>
              <w:pStyle w:val="1a"/>
              <w:ind w:firstLine="397"/>
              <w:rPr>
                <w:sz w:val="24"/>
                <w:szCs w:val="24"/>
              </w:rPr>
            </w:pPr>
            <w:r>
              <w:rPr>
                <w:sz w:val="24"/>
                <w:szCs w:val="24"/>
              </w:rPr>
              <w:t>Организатором Запроса предложений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99729C" w:rsidRDefault="00F97670">
            <w:pPr>
              <w:jc w:val="both"/>
              <w:rPr>
                <w:rFonts w:eastAsia="Arial"/>
              </w:rPr>
            </w:pPr>
            <w:r>
              <w:rPr>
                <w:rFonts w:eastAsia="Arial"/>
              </w:rPr>
              <w:t>- постоянная рабочая группа Конкурсной комиссии филиала ПАО «</w:t>
            </w:r>
            <w:proofErr w:type="spellStart"/>
            <w:r>
              <w:rPr>
                <w:rFonts w:eastAsia="Arial"/>
              </w:rPr>
              <w:t>ТрансКонтейнер</w:t>
            </w:r>
            <w:proofErr w:type="spellEnd"/>
            <w:r>
              <w:rPr>
                <w:rFonts w:eastAsia="Arial"/>
              </w:rPr>
              <w:t xml:space="preserve">» на </w:t>
            </w:r>
            <w:r w:rsidR="00905FE3">
              <w:rPr>
                <w:rFonts w:eastAsia="Arial"/>
              </w:rPr>
              <w:t>Куйбышевской железной дороге</w:t>
            </w:r>
          </w:p>
          <w:p w:rsidR="0099729C" w:rsidRDefault="00F97670">
            <w:pPr>
              <w:jc w:val="both"/>
              <w:rPr>
                <w:rFonts w:eastAsia="Arial"/>
              </w:rPr>
            </w:pPr>
            <w:r>
              <w:rPr>
                <w:rFonts w:eastAsia="Arial"/>
              </w:rPr>
              <w:t>Адрес: Российская Федерация, 443041,  г. Самара, ул. Льва Толстого, д. 131</w:t>
            </w:r>
          </w:p>
          <w:p w:rsidR="0099729C" w:rsidRDefault="00F97670">
            <w:pPr>
              <w:rPr>
                <w:rFonts w:ascii="Calibri" w:hAnsi="Calibri" w:cs="Calibri"/>
                <w:color w:val="000000"/>
                <w:sz w:val="22"/>
                <w:szCs w:val="22"/>
                <w:lang w:eastAsia="ru-RU"/>
              </w:rPr>
            </w:pPr>
            <w:r>
              <w:t>Контактная информация Заказчика: тел. +7(846)</w:t>
            </w:r>
            <w:r w:rsidR="00905FE3">
              <w:t>379-05-80 (доб.4850)</w:t>
            </w:r>
            <w:r>
              <w:t xml:space="preserve">, электронный адрес </w:t>
            </w:r>
            <w:r w:rsidR="00905FE3" w:rsidRPr="00905FE3">
              <w:t>zakupki-kbs@trcont.ru</w:t>
            </w:r>
          </w:p>
          <w:p w:rsidR="0099729C" w:rsidRDefault="0099729C">
            <w:pPr>
              <w:pStyle w:val="1a"/>
              <w:ind w:firstLine="0"/>
              <w:rPr>
                <w:sz w:val="24"/>
                <w:szCs w:val="24"/>
              </w:rPr>
            </w:pP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9729C" w:rsidRDefault="00F97670">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Запроса предложений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w:t>
            </w:r>
            <w:r w:rsidR="00905FE3">
              <w:rPr>
                <w:sz w:val="24"/>
                <w:szCs w:val="24"/>
              </w:rPr>
              <w:t>на Куйбышевской железной дороге</w:t>
            </w:r>
          </w:p>
          <w:p w:rsidR="0099729C" w:rsidRDefault="00F97670" w:rsidP="00905FE3">
            <w:pPr>
              <w:pStyle w:val="1a"/>
              <w:ind w:firstLine="0"/>
              <w:rPr>
                <w:sz w:val="24"/>
                <w:szCs w:val="24"/>
                <w:highlight w:val="cyan"/>
              </w:rPr>
            </w:pPr>
            <w:r>
              <w:rPr>
                <w:sz w:val="24"/>
                <w:szCs w:val="24"/>
              </w:rPr>
              <w:t xml:space="preserve">Адрес: </w:t>
            </w:r>
            <w:r w:rsidR="00905FE3" w:rsidRPr="00905FE3">
              <w:rPr>
                <w:sz w:val="24"/>
                <w:szCs w:val="24"/>
              </w:rPr>
              <w:t>443041, г. Самара, ул. Льва Толстого, 131</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4562E4" w:rsidRPr="00385C54" w:rsidRDefault="004562E4" w:rsidP="004562E4">
            <w:pPr>
              <w:pStyle w:val="1a"/>
              <w:ind w:firstLine="397"/>
              <w:rPr>
                <w:sz w:val="24"/>
                <w:szCs w:val="24"/>
              </w:rPr>
            </w:pPr>
            <w:proofErr w:type="gramStart"/>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7"/>
                  <w:sz w:val="24"/>
                  <w:szCs w:val="24"/>
                </w:rPr>
                <w:t>www.trcont.com</w:t>
              </w:r>
            </w:hyperlink>
            <w:r>
              <w:rPr>
                <w:sz w:val="24"/>
                <w:szCs w:val="24"/>
              </w:rPr>
              <w:t>).</w:t>
            </w:r>
            <w:proofErr w:type="gramEnd"/>
          </w:p>
          <w:p w:rsidR="00E563BD" w:rsidRPr="008D4CFE" w:rsidRDefault="00E563BD" w:rsidP="00E563BD">
            <w:pPr>
              <w:pStyle w:val="1a"/>
              <w:ind w:firstLine="397"/>
              <w:rPr>
                <w:sz w:val="24"/>
                <w:szCs w:val="24"/>
              </w:rPr>
            </w:pPr>
            <w:proofErr w:type="gramStart"/>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w:t>
            </w:r>
            <w:r>
              <w:rPr>
                <w:sz w:val="24"/>
                <w:szCs w:val="24"/>
              </w:rPr>
              <w:lastRenderedPageBreak/>
              <w:t>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E563BD" w:rsidRDefault="0074087D" w:rsidP="002112D7">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9729C" w:rsidRDefault="00F97670">
            <w:pPr>
              <w:pStyle w:val="1a"/>
              <w:ind w:firstLine="397"/>
              <w:rPr>
                <w:sz w:val="24"/>
                <w:szCs w:val="24"/>
              </w:rPr>
            </w:pPr>
            <w:r>
              <w:rPr>
                <w:sz w:val="24"/>
                <w:szCs w:val="24"/>
              </w:rPr>
              <w:t>Начальная (максимальная) цена договора составляет 3487200 (три миллиона четыреста восемьдесят семь тысяч двести)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99729C" w:rsidRDefault="00F97670" w:rsidP="00A24696">
            <w:pPr>
              <w:jc w:val="both"/>
              <w:rPr>
                <w:b/>
              </w:rPr>
            </w:pPr>
            <w:r w:rsidRPr="00A24696">
              <w:t>«</w:t>
            </w:r>
            <w:r w:rsidR="00A24696" w:rsidRPr="00A24696">
              <w:t>16</w:t>
            </w:r>
            <w:r w:rsidRPr="00A24696">
              <w:t xml:space="preserve">» </w:t>
            </w:r>
            <w:r w:rsidR="00A24696" w:rsidRPr="00A24696">
              <w:t>декабря</w:t>
            </w:r>
            <w:r w:rsidRPr="00A24696">
              <w:t xml:space="preserve"> 2024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99729C" w:rsidRDefault="00F97670" w:rsidP="00A24696">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Запроса предложений и до </w:t>
            </w:r>
            <w:r w:rsidRPr="00A24696">
              <w:rPr>
                <w:sz w:val="24"/>
                <w:szCs w:val="24"/>
              </w:rPr>
              <w:t>«</w:t>
            </w:r>
            <w:r w:rsidR="00A24696" w:rsidRPr="00A24696">
              <w:rPr>
                <w:sz w:val="24"/>
                <w:szCs w:val="24"/>
              </w:rPr>
              <w:t>23</w:t>
            </w:r>
            <w:r w:rsidRPr="00A24696">
              <w:rPr>
                <w:sz w:val="24"/>
                <w:szCs w:val="24"/>
              </w:rPr>
              <w:t xml:space="preserve">» </w:t>
            </w:r>
            <w:r w:rsidR="00A24696" w:rsidRPr="00A24696">
              <w:rPr>
                <w:sz w:val="24"/>
                <w:szCs w:val="24"/>
              </w:rPr>
              <w:t>декабря</w:t>
            </w:r>
            <w:r w:rsidRPr="00A24696">
              <w:rPr>
                <w:sz w:val="24"/>
                <w:szCs w:val="24"/>
              </w:rPr>
              <w:t xml:space="preserve"> 2024 г.</w:t>
            </w:r>
            <w:r>
              <w:rPr>
                <w:sz w:val="24"/>
                <w:szCs w:val="24"/>
              </w:rPr>
              <w:t xml:space="preserve"> </w:t>
            </w:r>
            <w:r w:rsidR="00A24696">
              <w:rPr>
                <w:sz w:val="24"/>
                <w:szCs w:val="24"/>
              </w:rPr>
              <w:t>09</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99729C" w:rsidRDefault="00F97670" w:rsidP="00A24696">
            <w:pPr>
              <w:pStyle w:val="1a"/>
              <w:ind w:firstLine="397"/>
              <w:rPr>
                <w:sz w:val="24"/>
                <w:szCs w:val="24"/>
                <w:highlight w:val="cyan"/>
              </w:rPr>
            </w:pPr>
            <w:r>
              <w:rPr>
                <w:sz w:val="24"/>
                <w:szCs w:val="24"/>
              </w:rPr>
              <w:t xml:space="preserve">Рассмотрение, оценка и сопоставление Заявок состоится </w:t>
            </w:r>
            <w:r w:rsidRPr="00A24696">
              <w:rPr>
                <w:sz w:val="24"/>
                <w:szCs w:val="24"/>
              </w:rPr>
              <w:t>«</w:t>
            </w:r>
            <w:r w:rsidR="00A24696" w:rsidRPr="00A24696">
              <w:rPr>
                <w:sz w:val="24"/>
                <w:szCs w:val="24"/>
              </w:rPr>
              <w:t>23</w:t>
            </w:r>
            <w:r w:rsidRPr="00A24696">
              <w:rPr>
                <w:sz w:val="24"/>
                <w:szCs w:val="24"/>
              </w:rPr>
              <w:t xml:space="preserve">» </w:t>
            </w:r>
            <w:r w:rsidR="00A24696" w:rsidRPr="00A24696">
              <w:rPr>
                <w:sz w:val="24"/>
                <w:szCs w:val="24"/>
              </w:rPr>
              <w:t>декабря</w:t>
            </w:r>
            <w:r w:rsidRPr="00A24696">
              <w:rPr>
                <w:sz w:val="24"/>
                <w:szCs w:val="24"/>
              </w:rPr>
              <w:t xml:space="preserve"> 2024 г.</w:t>
            </w:r>
            <w:r>
              <w:rPr>
                <w:sz w:val="24"/>
                <w:szCs w:val="24"/>
              </w:rPr>
              <w:t xml:space="preserve"> 1</w:t>
            </w:r>
            <w:r w:rsidR="00A24696">
              <w:rPr>
                <w:sz w:val="24"/>
                <w:szCs w:val="24"/>
              </w:rPr>
              <w:t>5</w:t>
            </w:r>
            <w:r>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9729C" w:rsidRDefault="00F97670" w:rsidP="00A24696">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Pr="00A24696">
              <w:rPr>
                <w:sz w:val="24"/>
                <w:szCs w:val="24"/>
              </w:rPr>
              <w:t>«</w:t>
            </w:r>
            <w:r w:rsidR="00A24696" w:rsidRPr="00A24696">
              <w:rPr>
                <w:sz w:val="24"/>
                <w:szCs w:val="24"/>
              </w:rPr>
              <w:t>2</w:t>
            </w:r>
            <w:r w:rsidR="00A24696">
              <w:rPr>
                <w:sz w:val="24"/>
                <w:szCs w:val="24"/>
              </w:rPr>
              <w:t>4</w:t>
            </w:r>
            <w:bookmarkStart w:id="19" w:name="_GoBack"/>
            <w:bookmarkEnd w:id="19"/>
            <w:r w:rsidRPr="00A24696">
              <w:rPr>
                <w:sz w:val="24"/>
                <w:szCs w:val="24"/>
              </w:rPr>
              <w:t xml:space="preserve">» </w:t>
            </w:r>
            <w:r w:rsidR="00A24696" w:rsidRPr="00A24696">
              <w:rPr>
                <w:sz w:val="24"/>
                <w:szCs w:val="24"/>
              </w:rPr>
              <w:t>декабря</w:t>
            </w:r>
            <w:r w:rsidRPr="00A24696">
              <w:rPr>
                <w:sz w:val="24"/>
                <w:szCs w:val="24"/>
              </w:rPr>
              <w:t xml:space="preserve"> 2024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9729C" w:rsidRDefault="00F97670">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9729C" w:rsidRPr="00F97670" w:rsidRDefault="00F97670">
            <w:pPr>
              <w:pStyle w:val="afd"/>
              <w:jc w:val="both"/>
              <w:rPr>
                <w:sz w:val="24"/>
                <w:szCs w:val="24"/>
              </w:rPr>
            </w:pPr>
            <w:r w:rsidRPr="00F97670">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99729C" w:rsidRDefault="00F97670">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9729C" w:rsidRDefault="00F97670">
            <w:pPr>
              <w:pStyle w:val="1a"/>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9729C" w:rsidRDefault="00F9767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00 часов 00 минут 01 января 2025 года до 24 часов 00 минут 31 декабря 2026 года</w:t>
            </w:r>
          </w:p>
          <w:p w:rsidR="00685C56" w:rsidRPr="00F86FAA" w:rsidRDefault="00685C56" w:rsidP="00685C56">
            <w:pPr>
              <w:pStyle w:val="Default"/>
              <w:jc w:val="both"/>
            </w:pPr>
          </w:p>
          <w:p w:rsidR="0099729C" w:rsidRDefault="00F97670">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г</w:t>
            </w:r>
            <w:r w:rsidR="00C333C7">
              <w:t>.</w:t>
            </w:r>
            <w:r>
              <w:t xml:space="preserve"> Самара, ул</w:t>
            </w:r>
            <w:r w:rsidR="00C333C7">
              <w:t>.</w:t>
            </w:r>
            <w:r>
              <w:t xml:space="preserve"> Льва Толстого, д</w:t>
            </w:r>
            <w:r w:rsidR="00C333C7">
              <w:t>.</w:t>
            </w:r>
            <w:r>
              <w:t xml:space="preserve"> 131</w:t>
            </w:r>
            <w:proofErr w:type="gramEnd"/>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9729C" w:rsidRDefault="00F97670">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99729C" w:rsidRDefault="00F9767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9729C" w:rsidRDefault="00F97670">
                  <w:pPr>
                    <w:snapToGrid w:val="0"/>
                    <w:rPr>
                      <w:sz w:val="22"/>
                      <w:szCs w:val="22"/>
                    </w:rPr>
                  </w:pPr>
                  <w:r>
                    <w:rPr>
                      <w:sz w:val="22"/>
                      <w:szCs w:val="22"/>
                    </w:rPr>
                    <w:t>80.10</w:t>
                  </w:r>
                </w:p>
              </w:tc>
              <w:tc>
                <w:tcPr>
                  <w:tcW w:w="1417" w:type="dxa"/>
                  <w:tcBorders>
                    <w:top w:val="single" w:sz="4" w:space="0" w:color="auto"/>
                    <w:left w:val="single" w:sz="4" w:space="0" w:color="auto"/>
                    <w:bottom w:val="single" w:sz="4" w:space="0" w:color="auto"/>
                    <w:right w:val="single" w:sz="4" w:space="0" w:color="auto"/>
                  </w:tcBorders>
                </w:tcPr>
                <w:p w:rsidR="0099729C" w:rsidRDefault="00F97670">
                  <w:pPr>
                    <w:snapToGrid w:val="0"/>
                    <w:rPr>
                      <w:sz w:val="22"/>
                      <w:szCs w:val="22"/>
                    </w:rPr>
                  </w:pPr>
                  <w:r>
                    <w:rPr>
                      <w:sz w:val="22"/>
                      <w:szCs w:val="22"/>
                    </w:rPr>
                    <w:t>80.10</w:t>
                  </w:r>
                </w:p>
              </w:tc>
              <w:tc>
                <w:tcPr>
                  <w:tcW w:w="1134" w:type="dxa"/>
                  <w:tcBorders>
                    <w:top w:val="single" w:sz="4" w:space="0" w:color="auto"/>
                    <w:left w:val="single" w:sz="4" w:space="0" w:color="auto"/>
                    <w:bottom w:val="single" w:sz="4" w:space="0" w:color="auto"/>
                    <w:right w:val="single" w:sz="4" w:space="0" w:color="auto"/>
                  </w:tcBorders>
                </w:tcPr>
                <w:p w:rsidR="0099729C" w:rsidRDefault="00F9767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9729C" w:rsidRDefault="00F97670">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9729C" w:rsidRDefault="00F97670">
                  <w:pPr>
                    <w:snapToGrid w:val="0"/>
                    <w:rPr>
                      <w:sz w:val="22"/>
                      <w:szCs w:val="22"/>
                    </w:rPr>
                  </w:pPr>
                  <w:r>
                    <w:rPr>
                      <w:sz w:val="22"/>
                      <w:szCs w:val="22"/>
                    </w:rPr>
                    <w:t>465</w:t>
                  </w:r>
                </w:p>
              </w:tc>
            </w:tr>
          </w:tbl>
          <w:p w:rsidR="0099729C" w:rsidRDefault="0099729C"/>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99729C" w:rsidRPr="00F97670" w:rsidRDefault="00F97670">
            <w:pPr>
              <w:pStyle w:val="aff6"/>
              <w:numPr>
                <w:ilvl w:val="1"/>
                <w:numId w:val="26"/>
              </w:numPr>
              <w:ind w:left="601" w:hanging="426"/>
              <w:jc w:val="both"/>
            </w:pPr>
            <w:r w:rsidRPr="00F97670">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99729C" w:rsidRPr="00F97670" w:rsidRDefault="00F97670">
            <w:pPr>
              <w:pStyle w:val="aff6"/>
              <w:numPr>
                <w:ilvl w:val="1"/>
                <w:numId w:val="26"/>
              </w:numPr>
              <w:ind w:left="601" w:hanging="426"/>
              <w:jc w:val="both"/>
            </w:pPr>
            <w:r w:rsidRPr="00F97670">
              <w:t>отсутствие за последние три года просроченной задолженности перед ПАО «</w:t>
            </w:r>
            <w:proofErr w:type="spellStart"/>
            <w:r w:rsidRPr="00F97670">
              <w:t>ТрансКонтейнер</w:t>
            </w:r>
            <w:proofErr w:type="spellEnd"/>
            <w:r w:rsidRPr="00F97670">
              <w:t>», фактов невыполнения обязательств перед ПАО «</w:t>
            </w:r>
            <w:proofErr w:type="spellStart"/>
            <w:r w:rsidRPr="00F97670">
              <w:t>ТрансКонтейнер</w:t>
            </w:r>
            <w:proofErr w:type="spellEnd"/>
            <w:r w:rsidRPr="00F97670">
              <w:t>» и причинения вреда имуществу ПАО «</w:t>
            </w:r>
            <w:proofErr w:type="spellStart"/>
            <w:r w:rsidRPr="00F97670">
              <w:t>ТрансКонтейнер</w:t>
            </w:r>
            <w:proofErr w:type="spellEnd"/>
            <w:r w:rsidRPr="00F97670">
              <w:t xml:space="preserve">»; </w:t>
            </w:r>
          </w:p>
          <w:p w:rsidR="0099729C" w:rsidRPr="00F97670" w:rsidRDefault="00F97670">
            <w:pPr>
              <w:pStyle w:val="aff6"/>
              <w:numPr>
                <w:ilvl w:val="1"/>
                <w:numId w:val="26"/>
              </w:numPr>
              <w:ind w:left="601" w:hanging="426"/>
              <w:jc w:val="both"/>
            </w:pPr>
            <w:r w:rsidRPr="00F97670">
              <w:t xml:space="preserve">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w:t>
            </w:r>
            <w:r w:rsidR="00C333C7">
              <w:t>«Охрана движимого и недвижимого имущества»</w:t>
            </w:r>
            <w:r w:rsidRPr="00F97670">
              <w:t>, с суммарной стоимостью договор</w:t>
            </w:r>
            <w:proofErr w:type="gramStart"/>
            <w:r w:rsidRPr="00F97670">
              <w:t>а(</w:t>
            </w:r>
            <w:proofErr w:type="gramEnd"/>
            <w:r w:rsidRPr="00F97670">
              <w:t>-</w:t>
            </w:r>
            <w:proofErr w:type="spellStart"/>
            <w:r w:rsidRPr="00F97670">
              <w:t>ов</w:t>
            </w:r>
            <w:proofErr w:type="spellEnd"/>
            <w:r w:rsidRPr="00F97670">
              <w:t xml:space="preserve">) не менее </w:t>
            </w:r>
            <w:r w:rsidR="00C333C7">
              <w:t>80</w:t>
            </w:r>
            <w:r w:rsidRPr="00F97670">
              <w:t xml:space="preserve"> % от начальной (максимальной) цены договора/цены лота закупки; </w:t>
            </w:r>
          </w:p>
          <w:p w:rsidR="0099729C" w:rsidRPr="00F97670" w:rsidRDefault="00F97670">
            <w:pPr>
              <w:pStyle w:val="aff6"/>
              <w:numPr>
                <w:ilvl w:val="1"/>
                <w:numId w:val="26"/>
              </w:numPr>
              <w:ind w:left="601" w:hanging="426"/>
              <w:jc w:val="both"/>
            </w:pPr>
            <w:r w:rsidRPr="00F97670">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F97670">
              <w:t>://</w:t>
            </w:r>
            <w:r>
              <w:rPr>
                <w:lang w:val="en-US"/>
              </w:rPr>
              <w:t>www</w:t>
            </w:r>
            <w:r w:rsidRPr="00F97670">
              <w:t>.</w:t>
            </w:r>
            <w:proofErr w:type="spellStart"/>
            <w:r>
              <w:rPr>
                <w:lang w:val="en-US"/>
              </w:rPr>
              <w:t>nalog</w:t>
            </w:r>
            <w:proofErr w:type="spellEnd"/>
            <w:r w:rsidRPr="00F97670">
              <w:t>.</w:t>
            </w:r>
            <w:proofErr w:type="spellStart"/>
            <w:r>
              <w:rPr>
                <w:lang w:val="en-US"/>
              </w:rPr>
              <w:t>ru</w:t>
            </w:r>
            <w:proofErr w:type="spellEnd"/>
            <w:r w:rsidRPr="00F97670">
              <w:t xml:space="preserve">) на условиях, изложенных в проекте договора (приложение к документации о закупке); </w:t>
            </w:r>
          </w:p>
          <w:p w:rsidR="0099729C" w:rsidRPr="00F97670" w:rsidRDefault="00F97670">
            <w:pPr>
              <w:pStyle w:val="aff6"/>
              <w:numPr>
                <w:ilvl w:val="1"/>
                <w:numId w:val="26"/>
              </w:numPr>
              <w:ind w:left="601" w:hanging="426"/>
              <w:jc w:val="both"/>
            </w:pPr>
            <w:r w:rsidRPr="00F97670">
              <w:t xml:space="preserve">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w:t>
            </w:r>
            <w:r w:rsidR="00C333C7">
              <w:lastRenderedPageBreak/>
              <w:t>Федерации;</w:t>
            </w:r>
          </w:p>
          <w:p w:rsidR="0099729C" w:rsidRPr="00F97670" w:rsidRDefault="00F97670">
            <w:pPr>
              <w:pStyle w:val="aff6"/>
              <w:numPr>
                <w:ilvl w:val="1"/>
                <w:numId w:val="26"/>
              </w:numPr>
              <w:ind w:left="601" w:hanging="426"/>
              <w:jc w:val="both"/>
            </w:pPr>
            <w:r w:rsidRPr="00F97670">
              <w:t xml:space="preserve">наличие не менее </w:t>
            </w:r>
            <w:r w:rsidR="00C333C7">
              <w:t>4</w:t>
            </w:r>
            <w:r w:rsidRPr="00F97670">
              <w:t xml:space="preserve">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w:t>
            </w:r>
            <w:r w:rsidR="00C333C7">
              <w:t>ности в Российской Федерации»;</w:t>
            </w:r>
          </w:p>
          <w:p w:rsidR="0099729C" w:rsidRPr="00F97670" w:rsidRDefault="00F97670">
            <w:pPr>
              <w:pStyle w:val="aff6"/>
              <w:numPr>
                <w:ilvl w:val="1"/>
                <w:numId w:val="26"/>
              </w:numPr>
              <w:ind w:left="601" w:hanging="426"/>
              <w:jc w:val="both"/>
            </w:pPr>
            <w:r w:rsidRPr="00F97670">
              <w:t>наличие круглосуточной дежурной службы в городе местонахождения объек</w:t>
            </w:r>
            <w:r w:rsidR="00C333C7">
              <w:t>та.</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9729C" w:rsidRPr="00F97670" w:rsidRDefault="00F97670">
            <w:pPr>
              <w:pStyle w:val="aff6"/>
              <w:numPr>
                <w:ilvl w:val="1"/>
                <w:numId w:val="26"/>
              </w:numPr>
              <w:ind w:left="601" w:hanging="426"/>
              <w:jc w:val="both"/>
            </w:pPr>
            <w:r w:rsidRPr="00F97670">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99729C" w:rsidRPr="00F97670" w:rsidRDefault="00F97670">
            <w:pPr>
              <w:pStyle w:val="aff6"/>
              <w:numPr>
                <w:ilvl w:val="1"/>
                <w:numId w:val="26"/>
              </w:numPr>
              <w:ind w:left="601" w:hanging="426"/>
              <w:jc w:val="both"/>
            </w:pPr>
            <w:proofErr w:type="gramStart"/>
            <w:r w:rsidRPr="00F97670">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F97670">
              <w:t>://</w:t>
            </w:r>
            <w:proofErr w:type="spellStart"/>
            <w:r>
              <w:rPr>
                <w:lang w:val="en-US"/>
              </w:rPr>
              <w:t>pb</w:t>
            </w:r>
            <w:proofErr w:type="spellEnd"/>
            <w:r w:rsidRPr="00F97670">
              <w:t>.</w:t>
            </w:r>
            <w:proofErr w:type="spellStart"/>
            <w:r>
              <w:rPr>
                <w:lang w:val="en-US"/>
              </w:rPr>
              <w:t>nalog</w:t>
            </w:r>
            <w:proofErr w:type="spellEnd"/>
            <w:r w:rsidRPr="00F97670">
              <w:t>.</w:t>
            </w:r>
            <w:proofErr w:type="spellStart"/>
            <w:r>
              <w:rPr>
                <w:lang w:val="en-US"/>
              </w:rPr>
              <w:t>ru</w:t>
            </w:r>
            <w:proofErr w:type="spellEnd"/>
            <w:r w:rsidRPr="00F97670">
              <w:t>).</w:t>
            </w:r>
            <w:proofErr w:type="gramEnd"/>
            <w:r w:rsidRPr="00F9767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F97670">
              <w:t>://</w:t>
            </w:r>
            <w:proofErr w:type="spellStart"/>
            <w:r>
              <w:rPr>
                <w:lang w:val="en-US"/>
              </w:rPr>
              <w:t>pb</w:t>
            </w:r>
            <w:proofErr w:type="spellEnd"/>
            <w:r w:rsidRPr="00F97670">
              <w:t>.</w:t>
            </w:r>
            <w:proofErr w:type="spellStart"/>
            <w:r>
              <w:rPr>
                <w:lang w:val="en-US"/>
              </w:rPr>
              <w:t>nalog</w:t>
            </w:r>
            <w:proofErr w:type="spellEnd"/>
            <w:r w:rsidRPr="00F97670">
              <w:t>.</w:t>
            </w:r>
            <w:proofErr w:type="spellStart"/>
            <w:r>
              <w:rPr>
                <w:lang w:val="en-US"/>
              </w:rPr>
              <w:t>ru</w:t>
            </w:r>
            <w:proofErr w:type="spellEnd"/>
            <w:r w:rsidRPr="00F97670">
              <w:t xml:space="preserve">); </w:t>
            </w:r>
          </w:p>
          <w:p w:rsidR="0099729C" w:rsidRPr="00F97670" w:rsidRDefault="00F97670">
            <w:pPr>
              <w:pStyle w:val="aff6"/>
              <w:numPr>
                <w:ilvl w:val="1"/>
                <w:numId w:val="26"/>
              </w:numPr>
              <w:ind w:left="601" w:hanging="426"/>
              <w:jc w:val="both"/>
            </w:pPr>
            <w:proofErr w:type="gramStart"/>
            <w:r w:rsidRPr="00F9767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97670">
              <w:t>неприостановлении</w:t>
            </w:r>
            <w:proofErr w:type="spellEnd"/>
            <w:r w:rsidRPr="00F9767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97670">
              <w:t>://</w:t>
            </w:r>
            <w:proofErr w:type="spellStart"/>
            <w:r>
              <w:rPr>
                <w:lang w:val="en-US"/>
              </w:rPr>
              <w:t>fssprus</w:t>
            </w:r>
            <w:proofErr w:type="spellEnd"/>
            <w:r w:rsidRPr="00F97670">
              <w:t>.</w:t>
            </w:r>
            <w:proofErr w:type="spellStart"/>
            <w:r>
              <w:rPr>
                <w:lang w:val="en-US"/>
              </w:rPr>
              <w:t>ru</w:t>
            </w:r>
            <w:proofErr w:type="spellEnd"/>
            <w:r w:rsidRPr="00F97670">
              <w:t>/</w:t>
            </w:r>
            <w:proofErr w:type="spellStart"/>
            <w:r>
              <w:rPr>
                <w:lang w:val="en-US"/>
              </w:rPr>
              <w:t>iss</w:t>
            </w:r>
            <w:proofErr w:type="spellEnd"/>
            <w:r w:rsidRPr="00F97670">
              <w:t>/</w:t>
            </w:r>
            <w:proofErr w:type="spellStart"/>
            <w:r>
              <w:rPr>
                <w:lang w:val="en-US"/>
              </w:rPr>
              <w:t>ip</w:t>
            </w:r>
            <w:proofErr w:type="spellEnd"/>
            <w:r w:rsidRPr="00F97670">
              <w:t>), а также информации в едином</w:t>
            </w:r>
            <w:proofErr w:type="gramEnd"/>
            <w:r w:rsidRPr="00F97670">
              <w:t xml:space="preserve"> федеральном </w:t>
            </w:r>
            <w:proofErr w:type="gramStart"/>
            <w:r w:rsidRPr="00F97670">
              <w:t>реестре</w:t>
            </w:r>
            <w:proofErr w:type="gramEnd"/>
            <w:r w:rsidRPr="00F97670">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97670">
              <w:t>://</w:t>
            </w:r>
            <w:r>
              <w:rPr>
                <w:lang w:val="en-US"/>
              </w:rPr>
              <w:t>www</w:t>
            </w:r>
            <w:r w:rsidRPr="00F97670">
              <w:t>.</w:t>
            </w:r>
            <w:proofErr w:type="spellStart"/>
            <w:r>
              <w:rPr>
                <w:lang w:val="en-US"/>
              </w:rPr>
              <w:t>fedresurs</w:t>
            </w:r>
            <w:proofErr w:type="spellEnd"/>
            <w:r w:rsidRPr="00F97670">
              <w:t>.</w:t>
            </w:r>
            <w:proofErr w:type="spellStart"/>
            <w:r>
              <w:rPr>
                <w:lang w:val="en-US"/>
              </w:rPr>
              <w:t>ru</w:t>
            </w:r>
            <w:proofErr w:type="spellEnd"/>
            <w:r w:rsidRPr="00F97670">
              <w:t xml:space="preserve">. В случае </w:t>
            </w:r>
            <w:r w:rsidRPr="00F97670">
              <w:lastRenderedPageBreak/>
              <w:t xml:space="preserve">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97670">
              <w:t>неприостановлении</w:t>
            </w:r>
            <w:proofErr w:type="spellEnd"/>
            <w:r w:rsidRPr="00F9767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99729C" w:rsidRPr="00F97670" w:rsidRDefault="00F97670">
            <w:pPr>
              <w:pStyle w:val="aff6"/>
              <w:numPr>
                <w:ilvl w:val="1"/>
                <w:numId w:val="26"/>
              </w:numPr>
              <w:ind w:left="601" w:hanging="426"/>
              <w:jc w:val="both"/>
            </w:pPr>
            <w:r w:rsidRPr="00F9767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99729C" w:rsidRPr="00F97670" w:rsidRDefault="00F97670">
            <w:pPr>
              <w:pStyle w:val="aff6"/>
              <w:numPr>
                <w:ilvl w:val="1"/>
                <w:numId w:val="26"/>
              </w:numPr>
              <w:ind w:left="601" w:hanging="426"/>
              <w:jc w:val="both"/>
            </w:pPr>
            <w:r w:rsidRPr="00F97670">
              <w:t xml:space="preserve">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 или выписку из реестра лицензий, находящегося в открытом доступе </w:t>
            </w:r>
            <w:r>
              <w:rPr>
                <w:lang w:val="en-US"/>
              </w:rPr>
              <w:t>https</w:t>
            </w:r>
            <w:r w:rsidRPr="00F97670">
              <w:t>://</w:t>
            </w:r>
            <w:proofErr w:type="spellStart"/>
            <w:r>
              <w:rPr>
                <w:lang w:val="en-US"/>
              </w:rPr>
              <w:t>rosguard</w:t>
            </w:r>
            <w:proofErr w:type="spellEnd"/>
            <w:r w:rsidRPr="00F97670">
              <w:t>.</w:t>
            </w:r>
            <w:proofErr w:type="spellStart"/>
            <w:r>
              <w:rPr>
                <w:lang w:val="en-US"/>
              </w:rPr>
              <w:t>gov</w:t>
            </w:r>
            <w:proofErr w:type="spellEnd"/>
            <w:r w:rsidRPr="00F97670">
              <w:t>.</w:t>
            </w:r>
            <w:proofErr w:type="spellStart"/>
            <w:r>
              <w:rPr>
                <w:lang w:val="en-US"/>
              </w:rPr>
              <w:t>ru</w:t>
            </w:r>
            <w:proofErr w:type="spellEnd"/>
            <w:r w:rsidRPr="00F97670">
              <w:t>/</w:t>
            </w:r>
            <w:r>
              <w:rPr>
                <w:lang w:val="en-US"/>
              </w:rPr>
              <w:t>page</w:t>
            </w:r>
            <w:r w:rsidRPr="00F97670">
              <w:t>/</w:t>
            </w:r>
            <w:r>
              <w:rPr>
                <w:lang w:val="en-US"/>
              </w:rPr>
              <w:t>index</w:t>
            </w:r>
            <w:r w:rsidRPr="00F97670">
              <w:t>/</w:t>
            </w:r>
            <w:proofErr w:type="spellStart"/>
            <w:r>
              <w:rPr>
                <w:lang w:val="en-US"/>
              </w:rPr>
              <w:t>proverka</w:t>
            </w:r>
            <w:proofErr w:type="spellEnd"/>
            <w:r w:rsidRPr="00F97670">
              <w:t>-</w:t>
            </w:r>
            <w:proofErr w:type="spellStart"/>
            <w:r>
              <w:rPr>
                <w:lang w:val="en-US"/>
              </w:rPr>
              <w:t>otkrytyx</w:t>
            </w:r>
            <w:proofErr w:type="spellEnd"/>
            <w:r w:rsidRPr="00F97670">
              <w:t>-</w:t>
            </w:r>
            <w:proofErr w:type="spellStart"/>
            <w:r>
              <w:rPr>
                <w:lang w:val="en-US"/>
              </w:rPr>
              <w:t>dannyx</w:t>
            </w:r>
            <w:proofErr w:type="spellEnd"/>
            <w:r w:rsidRPr="00F97670">
              <w:t>-</w:t>
            </w:r>
            <w:proofErr w:type="spellStart"/>
            <w:r>
              <w:rPr>
                <w:lang w:val="en-US"/>
              </w:rPr>
              <w:t>licenzij</w:t>
            </w:r>
            <w:proofErr w:type="spellEnd"/>
            <w:r w:rsidRPr="00F97670">
              <w:t xml:space="preserve">);; </w:t>
            </w:r>
          </w:p>
          <w:p w:rsidR="0099729C" w:rsidRPr="00F97670" w:rsidRDefault="00F97670">
            <w:pPr>
              <w:pStyle w:val="aff6"/>
              <w:numPr>
                <w:ilvl w:val="1"/>
                <w:numId w:val="26"/>
              </w:numPr>
              <w:ind w:left="601" w:hanging="426"/>
              <w:jc w:val="both"/>
            </w:pPr>
            <w:r w:rsidRPr="00F97670">
              <w:t xml:space="preserve">документ по форме приложения № 4 к документации о </w:t>
            </w:r>
            <w:proofErr w:type="gramStart"/>
            <w:r w:rsidRPr="00F97670">
              <w:t>закупке</w:t>
            </w:r>
            <w:proofErr w:type="gramEnd"/>
            <w:r w:rsidRPr="00F97670">
              <w:t xml:space="preserve"> о наличии опыта поставки товара, выполнения работ, оказания услуг, указанного в подпункте 1.3 части 1 пункта 17 Информационной карты; </w:t>
            </w:r>
          </w:p>
          <w:p w:rsidR="0099729C" w:rsidRPr="00F97670" w:rsidRDefault="00F97670">
            <w:pPr>
              <w:pStyle w:val="aff6"/>
              <w:numPr>
                <w:ilvl w:val="1"/>
                <w:numId w:val="26"/>
              </w:numPr>
              <w:ind w:left="601" w:hanging="426"/>
              <w:jc w:val="both"/>
            </w:pPr>
            <w:r w:rsidRPr="00F97670">
              <w:t xml:space="preserve">копии договоров, указанных в документе по форме приложения № 4 к документации о </w:t>
            </w:r>
            <w:proofErr w:type="gramStart"/>
            <w:r w:rsidRPr="00F97670">
              <w:t>закупке</w:t>
            </w:r>
            <w:proofErr w:type="gramEnd"/>
            <w:r w:rsidRPr="00F97670">
              <w:t xml:space="preserve"> о наличии опыта поставки товаров, выполнения работ, оказания услуг; </w:t>
            </w:r>
          </w:p>
          <w:p w:rsidR="0099729C" w:rsidRDefault="00F97670">
            <w:pPr>
              <w:pStyle w:val="aff6"/>
              <w:numPr>
                <w:ilvl w:val="1"/>
                <w:numId w:val="26"/>
              </w:numPr>
              <w:ind w:left="601" w:hanging="426"/>
              <w:jc w:val="both"/>
              <w:rPr>
                <w:lang w:val="en-US"/>
              </w:rPr>
            </w:pPr>
            <w:r w:rsidRPr="00F97670">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w:t>
            </w:r>
            <w:r w:rsidRPr="00F97670">
              <w:lastRenderedPageBreak/>
              <w:t xml:space="preserve">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99729C" w:rsidRPr="00F97670" w:rsidRDefault="00F97670">
            <w:pPr>
              <w:pStyle w:val="aff6"/>
              <w:numPr>
                <w:ilvl w:val="1"/>
                <w:numId w:val="26"/>
              </w:numPr>
              <w:ind w:left="601" w:hanging="426"/>
              <w:jc w:val="both"/>
            </w:pPr>
            <w:r w:rsidRPr="00F97670">
              <w:t>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К сведениям прилагаются заверенные надлежащим образом копии удостоверений частных охранников, личные карточки охранников, оформленные в соответствии с Законом Российской Федерации от 11 марта 1992 г. № 2487-1 «О частной детективной и охранной деятел</w:t>
            </w:r>
            <w:r w:rsidR="00C333C7">
              <w:t>ьности в Российской Федерации»;</w:t>
            </w:r>
            <w:r w:rsidRPr="00F97670">
              <w:t xml:space="preserve"> </w:t>
            </w:r>
          </w:p>
          <w:p w:rsidR="0099729C" w:rsidRPr="00F97670" w:rsidRDefault="00F97670">
            <w:pPr>
              <w:pStyle w:val="aff6"/>
              <w:numPr>
                <w:ilvl w:val="1"/>
                <w:numId w:val="26"/>
              </w:numPr>
              <w:ind w:left="601" w:hanging="426"/>
              <w:jc w:val="both"/>
            </w:pPr>
            <w:r w:rsidRPr="00F97670">
              <w:t xml:space="preserve">справка по форме приложения к документации о закупке № </w:t>
            </w:r>
            <w:proofErr w:type="gramStart"/>
            <w:r w:rsidR="006A71E3">
              <w:t>7</w:t>
            </w:r>
            <w:proofErr w:type="gramEnd"/>
            <w:r w:rsidRPr="00F97670">
              <w:t xml:space="preserve"> о наличии круглосуточной дежурной службы в городе местонахождения Объекта охраны (указывается адрес местонахождения, номера телефонов, оснащенность основными и резервными средствами связи). К справке прилагается:           - документ, подтверждающий законное право владения помещением для размещения дежурной службы (право собственности, договор аренды и т. п.); - приказ о создании дежурной службы;           - положение о круглосуточной дежурной службе; - инструкция о п</w:t>
            </w:r>
            <w:r w:rsidR="00C333C7">
              <w:t>орядке действий дежурной службы</w:t>
            </w:r>
            <w:r w:rsidRPr="00F97670">
              <w:t xml:space="preserve">; </w:t>
            </w:r>
          </w:p>
          <w:p w:rsidR="0099729C" w:rsidRPr="00F97670" w:rsidRDefault="00F97670">
            <w:pPr>
              <w:pStyle w:val="aff6"/>
              <w:numPr>
                <w:ilvl w:val="1"/>
                <w:numId w:val="26"/>
              </w:numPr>
              <w:ind w:left="601" w:hanging="426"/>
              <w:jc w:val="both"/>
            </w:pPr>
            <w:r w:rsidRPr="00F97670">
              <w:t>Заказчик оставляет за собой право посетить пункт дислокации  круглосуточной дежурной службы по адресу местонахождения указанному претендентом в Заявке, для проверки ее наличия, а также оснащенности основными и резервными средствами связи, телефонными линиями связи и другими средствами ее функционирования. В случае отсутствия круглосуточной дежурной службы по адресу местонахождения, указанному претендентом в Заявке, в соответствии с подпунктом 3.6.5 документации о закупке Заявка пр</w:t>
            </w:r>
            <w:r w:rsidR="00C333C7">
              <w:t>етендента может быть отклонена.</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99729C" w:rsidRDefault="00E1021A">
            <w:pPr>
              <w:pBdr>
                <w:top w:val="nil"/>
                <w:left w:val="nil"/>
                <w:bottom w:val="nil"/>
                <w:right w:val="nil"/>
                <w:between w:val="nil"/>
              </w:pBdr>
              <w:ind w:firstLine="709"/>
              <w:jc w:val="both"/>
              <w:rPr>
                <w:color w:val="000000"/>
              </w:rPr>
            </w:pPr>
            <w:r>
              <w:t>Участие  иностранных лиц в Запросе предложений не допускается.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99729C" w:rsidRDefault="00F97670">
                  <w:pPr>
                    <w:pStyle w:val="af8"/>
                    <w:ind w:firstLine="0"/>
                    <w:rPr>
                      <w:sz w:val="24"/>
                    </w:rPr>
                  </w:pPr>
                  <w:r>
                    <w:rPr>
                      <w:sz w:val="24"/>
                    </w:rPr>
                    <w:t xml:space="preserve">Цена за весь период оказания Услуг, без учета НДС. Наилучшим считается наименьшее значение.  </w:t>
                  </w:r>
                </w:p>
              </w:tc>
              <w:tc>
                <w:tcPr>
                  <w:tcW w:w="2551" w:type="dxa"/>
                </w:tcPr>
                <w:p w:rsidR="0099729C" w:rsidRDefault="00F97670">
                  <w:pPr>
                    <w:pStyle w:val="af8"/>
                    <w:ind w:firstLine="0"/>
                    <w:rPr>
                      <w:sz w:val="24"/>
                      <w:lang w:val="en-US"/>
                    </w:rPr>
                  </w:pPr>
                  <w:r>
                    <w:rPr>
                      <w:sz w:val="24"/>
                      <w:lang w:val="en-US"/>
                    </w:rPr>
                    <w:t>0,60</w:t>
                  </w:r>
                </w:p>
              </w:tc>
            </w:tr>
            <w:tr w:rsidR="006D2B87" w:rsidRPr="00514332" w:rsidTr="004D6B74">
              <w:tc>
                <w:tcPr>
                  <w:tcW w:w="4423" w:type="dxa"/>
                </w:tcPr>
                <w:p w:rsidR="0099729C" w:rsidRDefault="00F97670">
                  <w:pPr>
                    <w:pStyle w:val="af8"/>
                    <w:ind w:firstLine="0"/>
                    <w:rPr>
                      <w:sz w:val="24"/>
                    </w:rPr>
                  </w:pPr>
                  <w:r>
                    <w:rPr>
                      <w:sz w:val="24"/>
                    </w:rPr>
                    <w:t xml:space="preserve">Опыт участника (суммарная стоимость договоров на оказание услуг по предмету "охрана движимого и недвижимого имущества", подтвержденная документами, перечисленными в подпунктах 2.6 - 2.8 части 2 пункта 17 Информационной карты). Наилучшим считается наибольшее значение. Для получения </w:t>
                  </w:r>
                  <w:r>
                    <w:rPr>
                      <w:sz w:val="24"/>
                    </w:rPr>
                    <w:lastRenderedPageBreak/>
                    <w:t xml:space="preserve">максимального количества баллов участнику достаточно подтвердить опыт на общую сумму равную начальной/максимальной цене договора Запроса предложений. Предоставление подтверждающих документов на большую сумму не дает участнику дополнительных преимуществ.   </w:t>
                  </w:r>
                </w:p>
              </w:tc>
              <w:tc>
                <w:tcPr>
                  <w:tcW w:w="2551" w:type="dxa"/>
                </w:tcPr>
                <w:p w:rsidR="0099729C" w:rsidRDefault="00F97670">
                  <w:pPr>
                    <w:pStyle w:val="af8"/>
                    <w:ind w:firstLine="0"/>
                    <w:rPr>
                      <w:sz w:val="24"/>
                      <w:lang w:val="en-US"/>
                    </w:rPr>
                  </w:pPr>
                  <w:r>
                    <w:rPr>
                      <w:sz w:val="24"/>
                      <w:lang w:val="en-US"/>
                    </w:rPr>
                    <w:lastRenderedPageBreak/>
                    <w:t>0,40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CB6450" w:rsidRPr="000A15FB" w:rsidTr="00807614">
              <w:tc>
                <w:tcPr>
                  <w:tcW w:w="6974" w:type="dxa"/>
                </w:tcPr>
                <w:p w:rsidR="00CB6450" w:rsidRPr="007260A7" w:rsidRDefault="00CB6450" w:rsidP="00CB6450">
                  <w:pPr>
                    <w:pBdr>
                      <w:top w:val="nil"/>
                      <w:left w:val="nil"/>
                      <w:bottom w:val="nil"/>
                      <w:right w:val="nil"/>
                      <w:between w:val="nil"/>
                    </w:pBdr>
                    <w:jc w:val="both"/>
                    <w:rPr>
                      <w:b/>
                    </w:rPr>
                  </w:pPr>
                  <w:r w:rsidRPr="007260A7">
                    <w:rPr>
                      <w:b/>
                    </w:rPr>
                    <w:t>I. Внесение изменений в договор:</w:t>
                  </w:r>
                </w:p>
                <w:p w:rsidR="00CB6450" w:rsidRPr="007260A7" w:rsidRDefault="00CB6450" w:rsidP="00CB6450">
                  <w:pPr>
                    <w:pBdr>
                      <w:top w:val="nil"/>
                      <w:left w:val="nil"/>
                      <w:bottom w:val="nil"/>
                      <w:right w:val="nil"/>
                      <w:between w:val="nil"/>
                    </w:pBdr>
                    <w:jc w:val="both"/>
                  </w:pPr>
                  <w:r w:rsidRPr="007260A7">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CB6450" w:rsidRPr="007260A7" w:rsidRDefault="00CB6450" w:rsidP="00CB6450">
                  <w:pPr>
                    <w:pBdr>
                      <w:top w:val="nil"/>
                      <w:left w:val="nil"/>
                      <w:bottom w:val="nil"/>
                      <w:right w:val="nil"/>
                      <w:between w:val="nil"/>
                    </w:pBdr>
                    <w:jc w:val="both"/>
                  </w:pPr>
                  <w:r w:rsidRPr="007260A7">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CB6450" w:rsidRPr="007260A7" w:rsidRDefault="00CB6450" w:rsidP="00CB6450">
                  <w:pPr>
                    <w:pBdr>
                      <w:top w:val="nil"/>
                      <w:left w:val="nil"/>
                      <w:bottom w:val="nil"/>
                      <w:right w:val="nil"/>
                      <w:between w:val="nil"/>
                    </w:pBdr>
                    <w:jc w:val="both"/>
                  </w:pPr>
                  <w:r w:rsidRPr="007260A7">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B6450" w:rsidRPr="007260A7" w:rsidRDefault="00CB6450" w:rsidP="00CB6450">
                  <w:pPr>
                    <w:pBdr>
                      <w:top w:val="nil"/>
                      <w:left w:val="nil"/>
                      <w:bottom w:val="nil"/>
                      <w:right w:val="nil"/>
                      <w:between w:val="nil"/>
                    </w:pBdr>
                    <w:jc w:val="both"/>
                  </w:pPr>
                  <w:r w:rsidRPr="007260A7">
                    <w:t>Внесение изменений в проект договора по предложениям победителя является правом Заказчика и осуществляется по усмотрению Заказчика.</w:t>
                  </w:r>
                </w:p>
                <w:p w:rsidR="00CB6450" w:rsidRPr="007260A7" w:rsidRDefault="00CB6450" w:rsidP="00CB6450">
                  <w:pPr>
                    <w:pBdr>
                      <w:top w:val="nil"/>
                      <w:left w:val="nil"/>
                      <w:bottom w:val="nil"/>
                      <w:right w:val="nil"/>
                      <w:between w:val="nil"/>
                    </w:pBdr>
                    <w:jc w:val="both"/>
                  </w:pPr>
                  <w:r w:rsidRPr="007260A7">
                    <w:t>Победитель не имеет права отказаться от заключения договора, если его предложения по внесению в договор изменений не были согласованы.</w:t>
                  </w:r>
                </w:p>
                <w:p w:rsidR="00CB6450" w:rsidRPr="007260A7" w:rsidRDefault="00CB6450" w:rsidP="00CB6450">
                  <w:pPr>
                    <w:pBdr>
                      <w:top w:val="nil"/>
                      <w:left w:val="nil"/>
                      <w:bottom w:val="nil"/>
                      <w:right w:val="nil"/>
                      <w:between w:val="nil"/>
                    </w:pBdr>
                    <w:jc w:val="both"/>
                  </w:pPr>
                  <w:r w:rsidRPr="007260A7">
                    <w:t xml:space="preserve">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 рассматриваются после публикации протокола подведения итогов, размещенного в соответствии с пунктом 4 Информационной карты.    </w:t>
                  </w:r>
                </w:p>
                <w:p w:rsidR="00CB6450" w:rsidRPr="00CB6450" w:rsidRDefault="00CB6450" w:rsidP="00BC7660">
                  <w:pPr>
                    <w:pBdr>
                      <w:top w:val="nil"/>
                      <w:left w:val="nil"/>
                      <w:bottom w:val="nil"/>
                      <w:right w:val="nil"/>
                      <w:between w:val="nil"/>
                    </w:pBdr>
                    <w:jc w:val="both"/>
                    <w:rPr>
                      <w:b/>
                      <w:highlight w:val="yellow"/>
                    </w:rPr>
                  </w:pPr>
                </w:p>
              </w:tc>
            </w:tr>
            <w:tr w:rsidR="00CB6450" w:rsidRPr="000D7A81" w:rsidTr="00807614">
              <w:tc>
                <w:tcPr>
                  <w:tcW w:w="6974" w:type="dxa"/>
                </w:tcPr>
                <w:p w:rsidR="00CB6450" w:rsidRPr="007260A7" w:rsidRDefault="00CB6450" w:rsidP="00CB6450">
                  <w:pPr>
                    <w:pBdr>
                      <w:top w:val="nil"/>
                      <w:left w:val="nil"/>
                      <w:bottom w:val="nil"/>
                      <w:right w:val="nil"/>
                      <w:between w:val="nil"/>
                    </w:pBdr>
                    <w:jc w:val="both"/>
                    <w:rPr>
                      <w:b/>
                    </w:rPr>
                  </w:pPr>
                  <w:r w:rsidRPr="007260A7">
                    <w:rPr>
                      <w:b/>
                    </w:rPr>
                    <w:t xml:space="preserve">II. Иные особенности заключения договора: </w:t>
                  </w:r>
                </w:p>
                <w:p w:rsidR="00CB6450" w:rsidRPr="007260A7" w:rsidRDefault="00CB6450" w:rsidP="00CB6450">
                  <w:pPr>
                    <w:pBdr>
                      <w:top w:val="nil"/>
                      <w:left w:val="nil"/>
                      <w:bottom w:val="nil"/>
                      <w:right w:val="nil"/>
                      <w:between w:val="nil"/>
                    </w:pBdr>
                    <w:jc w:val="both"/>
                    <w:rPr>
                      <w:b/>
                    </w:rPr>
                  </w:pPr>
                  <w:r w:rsidRPr="007260A7">
                    <w:rPr>
                      <w:b/>
                    </w:rPr>
                    <w:t xml:space="preserve">До заключения договора лицо, с которым по решению Конкурсной комиссии </w:t>
                  </w:r>
                  <w:proofErr w:type="gramStart"/>
                  <w:r w:rsidRPr="007260A7">
                    <w:rPr>
                      <w:b/>
                    </w:rPr>
                    <w:t>заключается договор по требованию Заказчика должен</w:t>
                  </w:r>
                  <w:proofErr w:type="gramEnd"/>
                  <w:r w:rsidRPr="007260A7">
                    <w:rPr>
                      <w:b/>
                    </w:rPr>
                    <w:t xml:space="preserve"> представить Заказчику на ознакомление следующие документы: </w:t>
                  </w:r>
                </w:p>
                <w:p w:rsidR="00CB6450" w:rsidRPr="007260A7" w:rsidRDefault="00CB6450" w:rsidP="00CB6450">
                  <w:pPr>
                    <w:pBdr>
                      <w:top w:val="nil"/>
                      <w:left w:val="nil"/>
                      <w:bottom w:val="nil"/>
                      <w:right w:val="nil"/>
                      <w:between w:val="nil"/>
                    </w:pBdr>
                    <w:jc w:val="both"/>
                  </w:pPr>
                  <w:r w:rsidRPr="007260A7">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CB6450" w:rsidRPr="007260A7" w:rsidRDefault="00CB6450" w:rsidP="00CB6450">
                  <w:pPr>
                    <w:pBdr>
                      <w:top w:val="nil"/>
                      <w:left w:val="nil"/>
                      <w:bottom w:val="nil"/>
                      <w:right w:val="nil"/>
                      <w:between w:val="nil"/>
                    </w:pBdr>
                    <w:jc w:val="both"/>
                  </w:pPr>
                  <w:r w:rsidRPr="007260A7">
                    <w:t>- подтверждение наличия круглосуточной дежурной службы в городе местонахождения Объекта охраны (оригиналы документов на право собственности или иного законного владения помещением для размещения дежурной службы, положения о круглосуточной дежурной службе, приказ</w:t>
                  </w:r>
                  <w:proofErr w:type="gramStart"/>
                  <w:r w:rsidRPr="007260A7">
                    <w:t>а о её</w:t>
                  </w:r>
                  <w:proofErr w:type="gramEnd"/>
                  <w:r w:rsidRPr="007260A7">
                    <w:t xml:space="preserve"> создании, инструкции о порядке действий дежурной службы);</w:t>
                  </w:r>
                </w:p>
                <w:p w:rsidR="00CB6450" w:rsidRPr="007260A7" w:rsidRDefault="00CB6450" w:rsidP="00CB6450">
                  <w:pPr>
                    <w:pBdr>
                      <w:top w:val="nil"/>
                      <w:left w:val="nil"/>
                      <w:bottom w:val="nil"/>
                      <w:right w:val="nil"/>
                      <w:between w:val="nil"/>
                    </w:pBdr>
                    <w:jc w:val="both"/>
                  </w:pPr>
                  <w:r w:rsidRPr="007260A7">
                    <w:t xml:space="preserve">- действующие удостоверения частных охранников, личные карточки работников Исполнителя, требуемых для выполнения </w:t>
                  </w:r>
                  <w:r w:rsidRPr="007260A7">
                    <w:lastRenderedPageBreak/>
                    <w:t>обязанностей на объектах Заказчика (оригиналы);</w:t>
                  </w:r>
                </w:p>
                <w:p w:rsidR="00CB6450" w:rsidRPr="007260A7" w:rsidRDefault="00CB6450" w:rsidP="00CB6450">
                  <w:pPr>
                    <w:pBdr>
                      <w:top w:val="nil"/>
                      <w:left w:val="nil"/>
                      <w:bottom w:val="nil"/>
                      <w:right w:val="nil"/>
                      <w:between w:val="nil"/>
                    </w:pBdr>
                    <w:jc w:val="both"/>
                  </w:pPr>
                  <w:r w:rsidRPr="007260A7">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sidRPr="00CB6450">
                    <w:t>2 000 000</w:t>
                  </w:r>
                  <w:r w:rsidRPr="007260A7">
                    <w:t xml:space="preserve"> </w:t>
                  </w:r>
                  <w:proofErr w:type="gramStart"/>
                  <w:r w:rsidRPr="007260A7">
                    <w:t>(</w:t>
                  </w:r>
                  <w:r>
                    <w:t xml:space="preserve"> </w:t>
                  </w:r>
                  <w:proofErr w:type="gramEnd"/>
                  <w:r>
                    <w:t>два</w:t>
                  </w:r>
                  <w:r w:rsidRPr="007260A7">
                    <w:t xml:space="preserve"> миллион</w:t>
                  </w:r>
                  <w:r>
                    <w:t>а</w:t>
                  </w:r>
                  <w:r w:rsidRPr="007260A7">
                    <w:t>) рублей;</w:t>
                  </w:r>
                </w:p>
                <w:p w:rsidR="00CB6450" w:rsidRPr="007260A7" w:rsidRDefault="00CB6450" w:rsidP="00CB6450">
                  <w:pPr>
                    <w:pBdr>
                      <w:top w:val="nil"/>
                      <w:left w:val="nil"/>
                      <w:bottom w:val="nil"/>
                      <w:right w:val="nil"/>
                      <w:between w:val="nil"/>
                    </w:pBdr>
                    <w:jc w:val="both"/>
                  </w:pPr>
                  <w:r w:rsidRPr="007260A7">
                    <w:t>- паспорта/</w:t>
                  </w:r>
                  <w:proofErr w:type="gramStart"/>
                  <w:r w:rsidRPr="007260A7">
                    <w:t>руководства системы контроля передвижения охранника</w:t>
                  </w:r>
                  <w:proofErr w:type="gramEnd"/>
                  <w:r w:rsidRPr="007260A7">
                    <w:t xml:space="preserve"> при патрулировании по утвержденному маршруту с ежедневной передачей данных Заказчику (система «Ход-тест», «Стража» и т.п.).</w:t>
                  </w:r>
                </w:p>
                <w:p w:rsidR="00CB6450" w:rsidRPr="007260A7" w:rsidRDefault="00CB6450" w:rsidP="00CB6450">
                  <w:pPr>
                    <w:pBdr>
                      <w:top w:val="nil"/>
                      <w:left w:val="nil"/>
                      <w:bottom w:val="nil"/>
                      <w:right w:val="nil"/>
                      <w:between w:val="nil"/>
                    </w:pBdr>
                    <w:jc w:val="both"/>
                  </w:pPr>
                  <w:r w:rsidRPr="007260A7">
                    <w:t xml:space="preserve">В случае если победитель не </w:t>
                  </w:r>
                  <w:proofErr w:type="gramStart"/>
                  <w:r w:rsidRPr="007260A7">
                    <w:t>предоставит вышеуказанные документы</w:t>
                  </w:r>
                  <w:proofErr w:type="gramEnd"/>
                  <w:r w:rsidRPr="007260A7">
                    <w:t xml:space="preserve"> в течение трех дней с получения требования об их предоставлении, он признается уклонившимся от заключения договора и, в соответствии с пунктом 3.8.7 документации о закупке, договор может быть заключен с участником, заявке которого присвоен второй номер.</w:t>
                  </w:r>
                </w:p>
                <w:p w:rsidR="00CB6450" w:rsidRPr="00CB6450" w:rsidRDefault="00CB6450" w:rsidP="00BC7660">
                  <w:pPr>
                    <w:pBdr>
                      <w:top w:val="nil"/>
                      <w:left w:val="nil"/>
                      <w:bottom w:val="nil"/>
                      <w:right w:val="nil"/>
                      <w:between w:val="nil"/>
                    </w:pBdr>
                    <w:jc w:val="both"/>
                    <w:rPr>
                      <w:highlight w:val="yellow"/>
                    </w:rPr>
                  </w:pPr>
                </w:p>
              </w:tc>
            </w:tr>
            <w:tr w:rsidR="00CB6450" w:rsidRPr="001F109F" w:rsidTr="00807614">
              <w:tc>
                <w:tcPr>
                  <w:tcW w:w="6974" w:type="dxa"/>
                </w:tcPr>
                <w:p w:rsidR="00CB6450" w:rsidRPr="007260A7" w:rsidRDefault="00CB6450" w:rsidP="00CB6450">
                  <w:pPr>
                    <w:pBdr>
                      <w:top w:val="nil"/>
                      <w:left w:val="nil"/>
                      <w:bottom w:val="nil"/>
                      <w:right w:val="nil"/>
                      <w:between w:val="nil"/>
                    </w:pBdr>
                    <w:jc w:val="both"/>
                  </w:pPr>
                  <w:r w:rsidRPr="007260A7">
                    <w:lastRenderedPageBreak/>
                    <w:t>III. Увеличение цены договора</w:t>
                  </w:r>
                  <w:r>
                    <w:rPr>
                      <w:rStyle w:val="af6"/>
                    </w:rPr>
                    <w:footnoteReference w:id="2"/>
                  </w:r>
                  <w:r w:rsidRPr="007260A7">
                    <w:t xml:space="preserve">: </w:t>
                  </w:r>
                </w:p>
                <w:p w:rsidR="00CB6450" w:rsidRPr="007260A7" w:rsidRDefault="00CB6450" w:rsidP="00CB6450">
                  <w:pPr>
                    <w:pBdr>
                      <w:top w:val="nil"/>
                      <w:left w:val="nil"/>
                      <w:bottom w:val="nil"/>
                      <w:right w:val="nil"/>
                      <w:between w:val="nil"/>
                    </w:pBdr>
                    <w:jc w:val="both"/>
                  </w:pPr>
                  <w:r w:rsidRPr="007260A7">
                    <w:t xml:space="preserve">1. Увеличение общей цены на оказываемые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 </w:t>
                  </w:r>
                </w:p>
                <w:p w:rsidR="00CB6450" w:rsidRPr="007260A7" w:rsidRDefault="00CB6450" w:rsidP="00CB6450">
                  <w:pPr>
                    <w:pBdr>
                      <w:top w:val="nil"/>
                      <w:left w:val="nil"/>
                      <w:bottom w:val="nil"/>
                      <w:right w:val="nil"/>
                      <w:between w:val="nil"/>
                    </w:pBdr>
                    <w:jc w:val="both"/>
                  </w:pPr>
                  <w:r w:rsidRPr="007260A7">
                    <w:t xml:space="preserve">- </w:t>
                  </w:r>
                  <w:r>
                    <w:t>д</w:t>
                  </w:r>
                  <w:r w:rsidRPr="007260A7">
                    <w:t>оговор заключается на срок более 12 (двенадцати) месяцев;</w:t>
                  </w:r>
                </w:p>
                <w:p w:rsidR="00CB6450" w:rsidRPr="007260A7" w:rsidRDefault="00CB6450" w:rsidP="00CB6450">
                  <w:pPr>
                    <w:pBdr>
                      <w:top w:val="nil"/>
                      <w:left w:val="nil"/>
                      <w:bottom w:val="nil"/>
                      <w:right w:val="nil"/>
                      <w:between w:val="nil"/>
                    </w:pBdr>
                    <w:jc w:val="both"/>
                  </w:pPr>
                  <w:r w:rsidRPr="007260A7">
                    <w:t xml:space="preserve">- увеличение стоимости единичных расценок возможно не чаще одного раза в календарный год и не ранее </w:t>
                  </w:r>
                  <w:r w:rsidRPr="00CB6450">
                    <w:t>01 января 2026 года</w:t>
                  </w:r>
                  <w:r w:rsidRPr="007260A7">
                    <w:t>;</w:t>
                  </w:r>
                </w:p>
                <w:p w:rsidR="00CB6450" w:rsidRPr="007260A7" w:rsidRDefault="00CB6450" w:rsidP="00CB6450">
                  <w:pPr>
                    <w:pBdr>
                      <w:top w:val="nil"/>
                      <w:left w:val="nil"/>
                      <w:bottom w:val="nil"/>
                      <w:right w:val="nil"/>
                      <w:between w:val="nil"/>
                    </w:pBdr>
                    <w:jc w:val="both"/>
                  </w:pPr>
                  <w:r w:rsidRPr="007260A7">
                    <w:t>- увеличение стоимости единичных расценок не может превышать 10% в год;</w:t>
                  </w:r>
                </w:p>
                <w:p w:rsidR="00CB6450" w:rsidRPr="00CB6450" w:rsidRDefault="00CB6450" w:rsidP="003B3BDD">
                  <w:pPr>
                    <w:pBdr>
                      <w:top w:val="nil"/>
                      <w:left w:val="nil"/>
                      <w:bottom w:val="nil"/>
                      <w:right w:val="nil"/>
                      <w:between w:val="nil"/>
                    </w:pBdr>
                    <w:jc w:val="both"/>
                    <w:rPr>
                      <w:highlight w:val="yellow"/>
                    </w:rPr>
                  </w:pPr>
                  <w:r w:rsidRPr="007260A7">
                    <w:t xml:space="preserve"> - увеличение общей цены договора не может </w:t>
                  </w:r>
                  <w:r w:rsidRPr="00CB6450">
                    <w:t xml:space="preserve">превышать </w:t>
                  </w:r>
                  <w:r w:rsidR="003B3BDD">
                    <w:t>2</w:t>
                  </w:r>
                  <w:r w:rsidRPr="00CB6450">
                    <w:t>0%</w:t>
                  </w:r>
                  <w:r w:rsidRPr="007260A7">
                    <w:t xml:space="preserve"> от первоначальной цены договора за весь срок действия договора.</w:t>
                  </w:r>
                </w:p>
              </w:tc>
            </w:tr>
          </w:tbl>
          <w:p w:rsidR="00736D40" w:rsidRPr="00EB6520"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9729C" w:rsidRDefault="00CB6450">
            <w:pPr>
              <w:pStyle w:val="1a"/>
              <w:ind w:firstLine="0"/>
              <w:rPr>
                <w:sz w:val="24"/>
                <w:szCs w:val="24"/>
              </w:rPr>
            </w:pPr>
            <w:r>
              <w:rPr>
                <w:sz w:val="24"/>
                <w:szCs w:val="24"/>
              </w:rPr>
              <w:t>Не допускается, за исключением привлечения РОСГВАРДИИ для предоставления услуг ГБР.</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9729C" w:rsidRDefault="00F97670">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6D6C97" w:rsidRPr="00C10125" w:rsidTr="003A16CD">
        <w:tc>
          <w:tcPr>
            <w:tcW w:w="426" w:type="dxa"/>
          </w:tcPr>
          <w:p w:rsidR="006D6C97" w:rsidRPr="00F86FAA" w:rsidRDefault="006D6C97" w:rsidP="003A16CD">
            <w:pPr>
              <w:pStyle w:val="1a"/>
              <w:ind w:left="-57" w:right="-108" w:firstLine="0"/>
              <w:rPr>
                <w:b/>
                <w:sz w:val="24"/>
                <w:szCs w:val="24"/>
              </w:rPr>
            </w:pPr>
            <w:r>
              <w:rPr>
                <w:b/>
                <w:sz w:val="24"/>
                <w:szCs w:val="24"/>
              </w:rPr>
              <w:t>23.</w:t>
            </w:r>
          </w:p>
        </w:tc>
        <w:tc>
          <w:tcPr>
            <w:tcW w:w="2126" w:type="dxa"/>
          </w:tcPr>
          <w:p w:rsidR="006D6C97" w:rsidRPr="00F86FAA" w:rsidRDefault="006D6C97" w:rsidP="003A16CD">
            <w:pPr>
              <w:pStyle w:val="Default"/>
              <w:rPr>
                <w:b/>
                <w:color w:val="auto"/>
              </w:rPr>
            </w:pPr>
            <w:r>
              <w:rPr>
                <w:b/>
                <w:color w:val="auto"/>
              </w:rPr>
              <w:t>Обеспечение Заявки</w:t>
            </w:r>
          </w:p>
        </w:tc>
        <w:tc>
          <w:tcPr>
            <w:tcW w:w="7200" w:type="dxa"/>
          </w:tcPr>
          <w:p w:rsidR="0099729C" w:rsidRDefault="00F97670">
            <w:pPr>
              <w:pStyle w:val="1a"/>
              <w:ind w:firstLine="0"/>
              <w:rPr>
                <w:sz w:val="24"/>
                <w:szCs w:val="24"/>
              </w:rPr>
            </w:pPr>
            <w:r>
              <w:rPr>
                <w:sz w:val="24"/>
                <w:szCs w:val="24"/>
              </w:rPr>
              <w:t>Не предусмотрено.</w:t>
            </w:r>
          </w:p>
        </w:tc>
      </w:tr>
      <w:tr w:rsidR="00FB7331" w:rsidRPr="00C10125" w:rsidTr="003A16CD">
        <w:tc>
          <w:tcPr>
            <w:tcW w:w="426" w:type="dxa"/>
          </w:tcPr>
          <w:p w:rsidR="00FB7331" w:rsidRPr="00F86FAA" w:rsidRDefault="00FB7331" w:rsidP="003A16CD">
            <w:pPr>
              <w:pStyle w:val="1a"/>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tcPr>
          <w:p w:rsidR="0099729C" w:rsidRDefault="00F97670">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9729C" w:rsidRDefault="00F97670">
            <w:pPr>
              <w:pStyle w:val="1a"/>
              <w:ind w:firstLine="0"/>
              <w:rPr>
                <w:sz w:val="24"/>
                <w:szCs w:val="24"/>
              </w:rPr>
            </w:pPr>
            <w:r>
              <w:rPr>
                <w:sz w:val="24"/>
                <w:szCs w:val="24"/>
              </w:rPr>
              <w:t>с 00 часов 00 минут 01 января 2025 года до 24 часов 00 минут 31 декабря 2026 года</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99729C" w:rsidRDefault="00F97670">
      <w:pPr>
        <w:pStyle w:val="1a"/>
        <w:ind w:firstLine="0"/>
        <w:jc w:val="right"/>
        <w:outlineLvl w:val="0"/>
        <w:rPr>
          <w:rFonts w:eastAsia="MS Mincho"/>
          <w:szCs w:val="28"/>
        </w:rPr>
      </w:pPr>
      <w:r>
        <w:rPr>
          <w:rFonts w:eastAsia="MS Mincho"/>
          <w:szCs w:val="28"/>
        </w:rPr>
        <w:lastRenderedPageBreak/>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w:t>
      </w:r>
      <w:proofErr w:type="spellStart"/>
      <w:r>
        <w:rPr>
          <w:b/>
          <w:sz w:val="28"/>
        </w:rPr>
        <w:t>ЗПэ</w:t>
      </w:r>
      <w:proofErr w:type="spellEnd"/>
      <w:proofErr w:type="gramStart"/>
      <w:r>
        <w:rPr>
          <w:b/>
          <w:sz w:val="28"/>
        </w:rPr>
        <w:t>-____-____-_____</w:t>
      </w:r>
      <w:proofErr w:type="gramEnd"/>
    </w:p>
    <w:p w:rsidR="00272356" w:rsidRDefault="00272356" w:rsidP="00A66A09"/>
    <w:p w:rsidR="00272356" w:rsidRDefault="00272356" w:rsidP="0027235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w:t>
      </w:r>
      <w:proofErr w:type="gramStart"/>
      <w:r>
        <w:rPr>
          <w:szCs w:val="28"/>
        </w:rPr>
        <w:t>э</w:t>
      </w:r>
      <w:proofErr w:type="spellEnd"/>
      <w:r>
        <w:rPr>
          <w:szCs w:val="28"/>
        </w:rPr>
        <w:t>-</w:t>
      </w:r>
      <w:proofErr w:type="gramEnd"/>
      <w:r>
        <w:rPr>
          <w:szCs w:val="28"/>
        </w:rPr>
        <w:t xml:space="preserve">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56A76" w:rsidRDefault="00056A76" w:rsidP="00056A7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056A76" w:rsidRDefault="00056A76" w:rsidP="00056A76">
      <w:pPr>
        <w:pStyle w:val="afb"/>
        <w:widowControl w:val="0"/>
        <w:numPr>
          <w:ilvl w:val="0"/>
          <w:numId w:val="57"/>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56A76" w:rsidRDefault="00056A76" w:rsidP="00056A76">
      <w:pPr>
        <w:pStyle w:val="afb"/>
        <w:widowControl w:val="0"/>
        <w:numPr>
          <w:ilvl w:val="0"/>
          <w:numId w:val="57"/>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56A76" w:rsidRDefault="00056A76" w:rsidP="00056A76">
      <w:pPr>
        <w:pStyle w:val="afb"/>
        <w:widowControl w:val="0"/>
        <w:numPr>
          <w:ilvl w:val="0"/>
          <w:numId w:val="57"/>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56A76" w:rsidRDefault="00056A76" w:rsidP="00056A76">
      <w:pPr>
        <w:pStyle w:val="afb"/>
        <w:widowControl w:val="0"/>
        <w:numPr>
          <w:ilvl w:val="0"/>
          <w:numId w:val="57"/>
        </w:numPr>
        <w:ind w:left="0" w:firstLine="403"/>
        <w:jc w:val="both"/>
        <w:rPr>
          <w:szCs w:val="28"/>
        </w:rPr>
      </w:pPr>
      <w:r>
        <w:rPr>
          <w:szCs w:val="28"/>
        </w:rPr>
        <w:t>Победителем может быть признан участник, предложивший не самую низкую цену;</w:t>
      </w:r>
    </w:p>
    <w:p w:rsidR="00056A76" w:rsidRPr="00D90120" w:rsidRDefault="00056A76" w:rsidP="00056A76">
      <w:pPr>
        <w:pStyle w:val="afb"/>
        <w:widowControl w:val="0"/>
        <w:numPr>
          <w:ilvl w:val="0"/>
          <w:numId w:val="57"/>
        </w:numPr>
        <w:ind w:left="0" w:firstLine="403"/>
        <w:jc w:val="both"/>
        <w:rPr>
          <w:szCs w:val="28"/>
        </w:rPr>
      </w:pPr>
      <w:proofErr w:type="gramStart"/>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056A76" w:rsidRPr="00D90120" w:rsidRDefault="00056A76" w:rsidP="00056A76">
      <w:pPr>
        <w:pStyle w:val="afb"/>
        <w:widowControl w:val="0"/>
        <w:numPr>
          <w:ilvl w:val="0"/>
          <w:numId w:val="57"/>
        </w:numPr>
        <w:ind w:left="0" w:firstLine="403"/>
        <w:jc w:val="both"/>
        <w:rPr>
          <w:szCs w:val="28"/>
        </w:rPr>
      </w:pPr>
      <w:r>
        <w:t>Не находится в процессе ликвидации;</w:t>
      </w:r>
    </w:p>
    <w:p w:rsidR="00056A76" w:rsidRPr="00D90120" w:rsidRDefault="00056A76" w:rsidP="00056A76">
      <w:pPr>
        <w:pStyle w:val="afb"/>
        <w:widowControl w:val="0"/>
        <w:numPr>
          <w:ilvl w:val="0"/>
          <w:numId w:val="57"/>
        </w:numPr>
        <w:ind w:left="0" w:firstLine="403"/>
        <w:jc w:val="both"/>
        <w:rPr>
          <w:szCs w:val="28"/>
        </w:rPr>
      </w:pPr>
      <w:r>
        <w:t>На имущество не наложен арест, экономическая деятельность не приостановлена;</w:t>
      </w:r>
    </w:p>
    <w:p w:rsidR="00056A76" w:rsidRDefault="00056A76" w:rsidP="00056A76">
      <w:pPr>
        <w:pStyle w:val="afb"/>
        <w:widowControl w:val="0"/>
        <w:numPr>
          <w:ilvl w:val="0"/>
          <w:numId w:val="57"/>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056A76" w:rsidRDefault="00056A76" w:rsidP="00056A76">
      <w:pPr>
        <w:pStyle w:val="afb"/>
        <w:widowControl w:val="0"/>
        <w:numPr>
          <w:ilvl w:val="0"/>
          <w:numId w:val="57"/>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056A76" w:rsidRDefault="00056A76" w:rsidP="00056A76">
      <w:pPr>
        <w:pStyle w:val="afb"/>
        <w:widowControl w:val="0"/>
        <w:numPr>
          <w:ilvl w:val="0"/>
          <w:numId w:val="57"/>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56A76" w:rsidRDefault="00056A76" w:rsidP="00056A76">
      <w:pPr>
        <w:pStyle w:val="afb"/>
        <w:widowControl w:val="0"/>
        <w:numPr>
          <w:ilvl w:val="0"/>
          <w:numId w:val="57"/>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56A76" w:rsidRDefault="00056A76" w:rsidP="00056A76">
      <w:pPr>
        <w:pStyle w:val="afb"/>
        <w:widowControl w:val="0"/>
        <w:numPr>
          <w:ilvl w:val="0"/>
          <w:numId w:val="57"/>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056A76" w:rsidRPr="00D90120" w:rsidRDefault="00056A76" w:rsidP="00056A76">
      <w:pPr>
        <w:pStyle w:val="afb"/>
        <w:widowControl w:val="0"/>
        <w:numPr>
          <w:ilvl w:val="0"/>
          <w:numId w:val="57"/>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Запрос предложений по одному и более предмету закупки (лоту) в любое время до заключения договора по Запросу предложений;</w:t>
      </w:r>
    </w:p>
    <w:p w:rsidR="00056A76" w:rsidRPr="00A57B0E" w:rsidRDefault="00056A76" w:rsidP="00056A76">
      <w:pPr>
        <w:pStyle w:val="afb"/>
        <w:widowControl w:val="0"/>
        <w:numPr>
          <w:ilvl w:val="0"/>
          <w:numId w:val="57"/>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56A76" w:rsidRPr="00D90120" w:rsidRDefault="00056A76" w:rsidP="00056A76">
      <w:pPr>
        <w:pStyle w:val="afb"/>
        <w:widowControl w:val="0"/>
        <w:numPr>
          <w:ilvl w:val="0"/>
          <w:numId w:val="57"/>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56A76" w:rsidRPr="00D90120" w:rsidRDefault="00056A76" w:rsidP="00056A76">
      <w:pPr>
        <w:pStyle w:val="afb"/>
        <w:widowControl w:val="0"/>
        <w:numPr>
          <w:ilvl w:val="0"/>
          <w:numId w:val="57"/>
        </w:numPr>
        <w:ind w:left="0" w:firstLine="403"/>
        <w:jc w:val="both"/>
        <w:rPr>
          <w:szCs w:val="28"/>
        </w:rPr>
      </w:pPr>
      <w:proofErr w:type="gramStart"/>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56A76" w:rsidRPr="00002090" w:rsidRDefault="00056A76" w:rsidP="00056A76">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056A76" w:rsidRDefault="00056A76" w:rsidP="00056A76">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56A76" w:rsidRDefault="00056A76" w:rsidP="00056A76">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056A76" w:rsidRPr="006967D2" w:rsidRDefault="006967D2" w:rsidP="006967D2">
      <w:pPr>
        <w:ind w:firstLine="709"/>
        <w:jc w:val="both"/>
        <w:rPr>
          <w:sz w:val="28"/>
          <w:szCs w:val="20"/>
        </w:rPr>
      </w:pPr>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p>
    <w:p w:rsidR="00056A76" w:rsidRDefault="00056A76" w:rsidP="00056A76">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Запросе предложений и на условиях, объявленных в документации о закупке.</w:t>
      </w:r>
    </w:p>
    <w:p w:rsidR="00056A76" w:rsidRDefault="00056A76" w:rsidP="00056A76">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56A76" w:rsidRPr="00002090" w:rsidRDefault="00056A76" w:rsidP="00056A76">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56A76" w:rsidRPr="00002090" w:rsidRDefault="00056A76"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56A76" w:rsidRPr="00D27A82" w:rsidRDefault="00056A76" w:rsidP="00056A76">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272356" w:rsidRDefault="00272356" w:rsidP="00272356">
      <w:pPr>
        <w:pStyle w:val="1a"/>
        <w:ind w:firstLine="708"/>
      </w:pPr>
    </w:p>
    <w:p w:rsidR="00272356" w:rsidRDefault="00272356" w:rsidP="00272356">
      <w:pPr>
        <w:pStyle w:val="af8"/>
        <w:ind w:firstLine="553"/>
        <w:rPr>
          <w:sz w:val="28"/>
          <w:szCs w:val="28"/>
        </w:rPr>
      </w:pPr>
    </w:p>
    <w:p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3"/>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 полностью)</w:t>
      </w:r>
    </w:p>
    <w:p w:rsidR="00272356" w:rsidRDefault="00272356" w:rsidP="00272356">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rsidR="0099729C" w:rsidRDefault="00F97670">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rPr>
        <w:t>(в случае</w:t>
      </w:r>
      <w:proofErr w:type="gramStart"/>
      <w:r>
        <w:rPr>
          <w:i/>
          <w:sz w:val="28"/>
        </w:rPr>
        <w:t>,</w:t>
      </w:r>
      <w:proofErr w:type="gramEnd"/>
      <w:r>
        <w:rPr>
          <w:i/>
          <w:sz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979ED" w:rsidRDefault="001979ED" w:rsidP="00110975">
      <w:pPr>
        <w:pStyle w:val="af8"/>
        <w:ind w:firstLine="698"/>
        <w:rPr>
          <w:sz w:val="28"/>
          <w:szCs w:val="28"/>
        </w:rPr>
      </w:pPr>
    </w:p>
    <w:p w:rsidR="00110975" w:rsidRDefault="00110975" w:rsidP="00110975">
      <w:pPr>
        <w:pStyle w:val="af8"/>
        <w:ind w:firstLine="0"/>
        <w:rPr>
          <w:sz w:val="20"/>
          <w:szCs w:val="20"/>
        </w:rPr>
      </w:pPr>
    </w:p>
    <w:p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979ED" w:rsidRDefault="001979ED" w:rsidP="00B07F62">
      <w:pPr>
        <w:pStyle w:val="af8"/>
        <w:tabs>
          <w:tab w:val="left" w:pos="1080"/>
        </w:tabs>
        <w:ind w:firstLine="698"/>
        <w:rPr>
          <w:sz w:val="28"/>
          <w:szCs w:val="28"/>
        </w:rPr>
      </w:pP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6"/>
        <w:rPr>
          <w:sz w:val="28"/>
          <w:szCs w:val="28"/>
        </w:rPr>
      </w:pPr>
    </w:p>
    <w:p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E90777" w:rsidRDefault="00E90777" w:rsidP="00E90777">
      <w:pPr>
        <w:pStyle w:val="aff6"/>
        <w:rPr>
          <w:sz w:val="28"/>
          <w:szCs w:val="28"/>
        </w:rPr>
      </w:pPr>
    </w:p>
    <w:p w:rsidR="00142EF8" w:rsidRPr="00142EF8" w:rsidRDefault="00142EF8" w:rsidP="00A50ADB">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9729C" w:rsidRDefault="00F97670">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F97670" w:rsidRPr="008F1253" w:rsidRDefault="00F97670" w:rsidP="00F97670">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F97670" w:rsidRPr="00C72FD7" w:rsidRDefault="00F97670" w:rsidP="00F97670"/>
    <w:p w:rsidR="00F97670" w:rsidRDefault="00F97670" w:rsidP="00F97670">
      <w:pPr>
        <w:rPr>
          <w:sz w:val="28"/>
          <w:szCs w:val="28"/>
        </w:rPr>
      </w:pPr>
      <w:r>
        <w:rPr>
          <w:sz w:val="28"/>
          <w:szCs w:val="28"/>
        </w:rPr>
        <w:t xml:space="preserve"> «____» ___________ 202_ г.                Запрос предложений  № </w:t>
      </w:r>
      <w:proofErr w:type="spellStart"/>
      <w:r>
        <w:rPr>
          <w:sz w:val="28"/>
          <w:szCs w:val="28"/>
        </w:rPr>
        <w:t>ЗПэ</w:t>
      </w:r>
      <w:proofErr w:type="spellEnd"/>
      <w:r>
        <w:rPr>
          <w:sz w:val="28"/>
          <w:szCs w:val="28"/>
        </w:rPr>
        <w:t xml:space="preserve">-НКП КБШ  </w:t>
      </w:r>
    </w:p>
    <w:p w:rsidR="00F97670" w:rsidDel="00263ED1" w:rsidRDefault="00F97670" w:rsidP="00F97670">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F97670" w:rsidRDefault="00F97670" w:rsidP="00F97670"/>
    <w:p w:rsidR="00F97670" w:rsidRPr="0065769F" w:rsidRDefault="00F97670" w:rsidP="00F97670">
      <w:pPr>
        <w:rPr>
          <w:sz w:val="28"/>
          <w:szCs w:val="28"/>
        </w:rPr>
      </w:pPr>
      <w:r>
        <w:rPr>
          <w:sz w:val="28"/>
          <w:szCs w:val="28"/>
        </w:rPr>
        <w:t>__________________________________________________________________</w:t>
      </w:r>
    </w:p>
    <w:p w:rsidR="00F97670" w:rsidRDefault="00F97670" w:rsidP="00F97670">
      <w:pPr>
        <w:ind w:firstLine="3"/>
        <w:jc w:val="center"/>
        <w:rPr>
          <w:bCs/>
          <w:i/>
        </w:rPr>
      </w:pPr>
      <w:r>
        <w:rPr>
          <w:bCs/>
          <w:i/>
        </w:rPr>
        <w:t>(Полное наименование п</w:t>
      </w:r>
      <w:r>
        <w:rPr>
          <w:i/>
        </w:rPr>
        <w:t>ретендента</w:t>
      </w:r>
      <w:r>
        <w:rPr>
          <w:bCs/>
          <w:i/>
        </w:rPr>
        <w:t>)</w:t>
      </w:r>
    </w:p>
    <w:p w:rsidR="00F97670" w:rsidRDefault="00F97670" w:rsidP="00F97670">
      <w:pPr>
        <w:ind w:firstLine="3"/>
        <w:jc w:val="both"/>
        <w:rPr>
          <w:bCs/>
        </w:rPr>
      </w:pPr>
    </w:p>
    <w:tbl>
      <w:tblPr>
        <w:tblW w:w="4816" w:type="pct"/>
        <w:tblLayout w:type="fixed"/>
        <w:tblLook w:val="00A0" w:firstRow="1" w:lastRow="0" w:firstColumn="1" w:lastColumn="0" w:noHBand="0" w:noVBand="0"/>
      </w:tblPr>
      <w:tblGrid>
        <w:gridCol w:w="592"/>
        <w:gridCol w:w="2528"/>
        <w:gridCol w:w="1910"/>
        <w:gridCol w:w="1672"/>
        <w:gridCol w:w="1555"/>
        <w:gridCol w:w="1234"/>
      </w:tblGrid>
      <w:tr w:rsidR="00F97670" w:rsidRPr="00C0636D" w:rsidTr="00F97670">
        <w:trPr>
          <w:trHeight w:val="2580"/>
        </w:trPr>
        <w:tc>
          <w:tcPr>
            <w:tcW w:w="312" w:type="pct"/>
            <w:tcBorders>
              <w:top w:val="single" w:sz="4" w:space="0" w:color="auto"/>
              <w:left w:val="single" w:sz="4" w:space="0" w:color="auto"/>
              <w:bottom w:val="single" w:sz="4" w:space="0" w:color="auto"/>
              <w:right w:val="single" w:sz="4" w:space="0" w:color="auto"/>
            </w:tcBorders>
            <w:vAlign w:val="center"/>
          </w:tcPr>
          <w:p w:rsidR="00F97670" w:rsidRPr="00923771" w:rsidRDefault="00F97670" w:rsidP="00F97670">
            <w:pPr>
              <w:jc w:val="center"/>
              <w:rPr>
                <w:bCs/>
              </w:rPr>
            </w:pPr>
            <w:r>
              <w:rPr>
                <w:bCs/>
              </w:rPr>
              <w:t xml:space="preserve">№ </w:t>
            </w:r>
            <w:proofErr w:type="gramStart"/>
            <w:r>
              <w:rPr>
                <w:bCs/>
              </w:rPr>
              <w:t>п</w:t>
            </w:r>
            <w:proofErr w:type="gramEnd"/>
            <w:r>
              <w:rPr>
                <w:bCs/>
              </w:rPr>
              <w:t>/п</w:t>
            </w:r>
          </w:p>
        </w:tc>
        <w:tc>
          <w:tcPr>
            <w:tcW w:w="1332" w:type="pct"/>
            <w:tcBorders>
              <w:top w:val="single" w:sz="4" w:space="0" w:color="auto"/>
              <w:left w:val="single" w:sz="4" w:space="0" w:color="auto"/>
              <w:bottom w:val="single" w:sz="4" w:space="0" w:color="auto"/>
              <w:right w:val="single" w:sz="4" w:space="0" w:color="auto"/>
            </w:tcBorders>
            <w:vAlign w:val="center"/>
          </w:tcPr>
          <w:p w:rsidR="00F97670" w:rsidRPr="00923771" w:rsidRDefault="00F97670" w:rsidP="00F97670">
            <w:pPr>
              <w:jc w:val="center"/>
              <w:rPr>
                <w:bCs/>
              </w:rPr>
            </w:pPr>
            <w:r>
              <w:rPr>
                <w:bCs/>
              </w:rPr>
              <w:t>Вид поста охраны</w:t>
            </w:r>
          </w:p>
          <w:p w:rsidR="00F97670" w:rsidRPr="00923771" w:rsidRDefault="00F97670" w:rsidP="00F97670">
            <w:pPr>
              <w:jc w:val="center"/>
              <w:rPr>
                <w:bCs/>
              </w:rPr>
            </w:pPr>
          </w:p>
        </w:tc>
        <w:tc>
          <w:tcPr>
            <w:tcW w:w="1006" w:type="pct"/>
            <w:tcBorders>
              <w:top w:val="single" w:sz="4" w:space="0" w:color="auto"/>
              <w:left w:val="single" w:sz="4" w:space="0" w:color="auto"/>
              <w:bottom w:val="single" w:sz="4" w:space="0" w:color="auto"/>
              <w:right w:val="single" w:sz="4" w:space="0" w:color="auto"/>
            </w:tcBorders>
            <w:vAlign w:val="center"/>
          </w:tcPr>
          <w:p w:rsidR="00F97670" w:rsidRDefault="00F97670" w:rsidP="00F97670">
            <w:pPr>
              <w:jc w:val="center"/>
              <w:rPr>
                <w:bCs/>
              </w:rPr>
            </w:pPr>
            <w:r>
              <w:rPr>
                <w:bCs/>
              </w:rPr>
              <w:t xml:space="preserve">Цена </w:t>
            </w:r>
            <w:proofErr w:type="gramStart"/>
            <w:r>
              <w:rPr>
                <w:bCs/>
              </w:rPr>
              <w:t>за</w:t>
            </w:r>
            <w:proofErr w:type="gramEnd"/>
            <w:r>
              <w:rPr>
                <w:bCs/>
              </w:rPr>
              <w:t xml:space="preserve"> </w:t>
            </w:r>
          </w:p>
          <w:p w:rsidR="00F97670" w:rsidRPr="00923771" w:rsidRDefault="00F97670" w:rsidP="00F97670">
            <w:pPr>
              <w:jc w:val="center"/>
              <w:rPr>
                <w:bCs/>
              </w:rPr>
            </w:pPr>
            <w:r>
              <w:rPr>
                <w:bCs/>
              </w:rPr>
              <w:t>один круглосуточный пост охраны, в месяц, без учета НДС (единичные расценки)</w:t>
            </w:r>
          </w:p>
        </w:tc>
        <w:tc>
          <w:tcPr>
            <w:tcW w:w="881" w:type="pct"/>
            <w:tcBorders>
              <w:top w:val="single" w:sz="4" w:space="0" w:color="auto"/>
              <w:left w:val="single" w:sz="4" w:space="0" w:color="auto"/>
              <w:bottom w:val="single" w:sz="4" w:space="0" w:color="auto"/>
              <w:right w:val="single" w:sz="4" w:space="0" w:color="auto"/>
            </w:tcBorders>
            <w:vAlign w:val="center"/>
          </w:tcPr>
          <w:p w:rsidR="00F97670" w:rsidRPr="00923771" w:rsidRDefault="00F97670" w:rsidP="00F97670">
            <w:pPr>
              <w:jc w:val="center"/>
              <w:rPr>
                <w:bCs/>
              </w:rPr>
            </w:pPr>
            <w:r>
              <w:rPr>
                <w:bCs/>
              </w:rPr>
              <w:t>Цена за объем услуг, оказываемых в месяц, без учета НДС</w:t>
            </w:r>
          </w:p>
        </w:tc>
        <w:tc>
          <w:tcPr>
            <w:tcW w:w="819" w:type="pct"/>
            <w:tcBorders>
              <w:top w:val="single" w:sz="4" w:space="0" w:color="auto"/>
              <w:left w:val="single" w:sz="4" w:space="0" w:color="auto"/>
              <w:bottom w:val="single" w:sz="4" w:space="0" w:color="auto"/>
              <w:right w:val="single" w:sz="4" w:space="0" w:color="auto"/>
            </w:tcBorders>
            <w:vAlign w:val="center"/>
          </w:tcPr>
          <w:p w:rsidR="00F97670" w:rsidRPr="00923771" w:rsidRDefault="00F97670" w:rsidP="00F97670">
            <w:pPr>
              <w:jc w:val="center"/>
              <w:rPr>
                <w:bCs/>
              </w:rPr>
            </w:pPr>
            <w:r>
              <w:rPr>
                <w:bCs/>
              </w:rPr>
              <w:t>Срок оказания услуг, в месяцах</w:t>
            </w:r>
          </w:p>
        </w:tc>
        <w:tc>
          <w:tcPr>
            <w:tcW w:w="651" w:type="pct"/>
            <w:tcBorders>
              <w:top w:val="single" w:sz="4" w:space="0" w:color="auto"/>
              <w:left w:val="nil"/>
              <w:bottom w:val="single" w:sz="4" w:space="0" w:color="auto"/>
              <w:right w:val="single" w:sz="4" w:space="0" w:color="auto"/>
            </w:tcBorders>
            <w:vAlign w:val="center"/>
          </w:tcPr>
          <w:p w:rsidR="00F97670" w:rsidRPr="00923771" w:rsidRDefault="00F97670" w:rsidP="00F97670">
            <w:pPr>
              <w:jc w:val="center"/>
              <w:rPr>
                <w:bCs/>
              </w:rPr>
            </w:pPr>
            <w:r>
              <w:rPr>
                <w:bCs/>
              </w:rPr>
              <w:t xml:space="preserve">Цена за весь период оказания услуг в руб., без учета НДС </w:t>
            </w:r>
          </w:p>
        </w:tc>
      </w:tr>
      <w:tr w:rsidR="00F97670" w:rsidRPr="00C0636D" w:rsidTr="00F97670">
        <w:trPr>
          <w:trHeight w:val="265"/>
        </w:trPr>
        <w:tc>
          <w:tcPr>
            <w:tcW w:w="312" w:type="pct"/>
            <w:tcBorders>
              <w:top w:val="nil"/>
              <w:left w:val="single" w:sz="4" w:space="0" w:color="auto"/>
              <w:bottom w:val="single" w:sz="4" w:space="0" w:color="auto"/>
              <w:right w:val="single" w:sz="4" w:space="0" w:color="auto"/>
            </w:tcBorders>
            <w:noWrap/>
            <w:vAlign w:val="bottom"/>
          </w:tcPr>
          <w:p w:rsidR="00F97670" w:rsidRPr="00923771" w:rsidRDefault="00F97670" w:rsidP="00F97670">
            <w:pPr>
              <w:jc w:val="center"/>
              <w:rPr>
                <w:bCs/>
              </w:rPr>
            </w:pPr>
            <w:r>
              <w:rPr>
                <w:bCs/>
              </w:rPr>
              <w:t>1</w:t>
            </w:r>
          </w:p>
        </w:tc>
        <w:tc>
          <w:tcPr>
            <w:tcW w:w="1332" w:type="pct"/>
            <w:tcBorders>
              <w:top w:val="nil"/>
              <w:left w:val="nil"/>
              <w:bottom w:val="single" w:sz="4" w:space="0" w:color="auto"/>
              <w:right w:val="single" w:sz="4" w:space="0" w:color="auto"/>
            </w:tcBorders>
            <w:noWrap/>
            <w:vAlign w:val="bottom"/>
          </w:tcPr>
          <w:p w:rsidR="00F97670" w:rsidRPr="00923771" w:rsidRDefault="00F97670" w:rsidP="00F97670">
            <w:pPr>
              <w:jc w:val="center"/>
              <w:rPr>
                <w:bCs/>
              </w:rPr>
            </w:pPr>
            <w:r>
              <w:rPr>
                <w:bCs/>
              </w:rPr>
              <w:t>2</w:t>
            </w:r>
          </w:p>
        </w:tc>
        <w:tc>
          <w:tcPr>
            <w:tcW w:w="1006" w:type="pct"/>
            <w:tcBorders>
              <w:top w:val="single" w:sz="4" w:space="0" w:color="auto"/>
              <w:left w:val="nil"/>
              <w:bottom w:val="single" w:sz="4" w:space="0" w:color="auto"/>
              <w:right w:val="single" w:sz="4" w:space="0" w:color="auto"/>
            </w:tcBorders>
          </w:tcPr>
          <w:p w:rsidR="00F97670" w:rsidRPr="00923771" w:rsidRDefault="00F97670" w:rsidP="00F97670">
            <w:pPr>
              <w:jc w:val="center"/>
              <w:rPr>
                <w:bCs/>
              </w:rPr>
            </w:pPr>
            <w:r>
              <w:rPr>
                <w:bCs/>
              </w:rPr>
              <w:t>3</w:t>
            </w:r>
          </w:p>
        </w:tc>
        <w:tc>
          <w:tcPr>
            <w:tcW w:w="881" w:type="pct"/>
            <w:tcBorders>
              <w:top w:val="single" w:sz="4" w:space="0" w:color="auto"/>
              <w:left w:val="single" w:sz="4" w:space="0" w:color="auto"/>
              <w:bottom w:val="single" w:sz="4" w:space="0" w:color="auto"/>
              <w:right w:val="single" w:sz="4" w:space="0" w:color="auto"/>
            </w:tcBorders>
            <w:noWrap/>
            <w:vAlign w:val="bottom"/>
          </w:tcPr>
          <w:p w:rsidR="00F97670" w:rsidRPr="00923771" w:rsidRDefault="00F97670" w:rsidP="00F97670">
            <w:pPr>
              <w:jc w:val="center"/>
              <w:rPr>
                <w:bCs/>
              </w:rPr>
            </w:pPr>
            <w:r>
              <w:rPr>
                <w:bCs/>
              </w:rPr>
              <w:t>4</w:t>
            </w:r>
          </w:p>
        </w:tc>
        <w:tc>
          <w:tcPr>
            <w:tcW w:w="819" w:type="pct"/>
            <w:tcBorders>
              <w:top w:val="single" w:sz="4" w:space="0" w:color="auto"/>
              <w:left w:val="single" w:sz="4" w:space="0" w:color="auto"/>
              <w:bottom w:val="single" w:sz="4" w:space="0" w:color="auto"/>
              <w:right w:val="single" w:sz="4" w:space="0" w:color="auto"/>
            </w:tcBorders>
            <w:noWrap/>
            <w:vAlign w:val="bottom"/>
          </w:tcPr>
          <w:p w:rsidR="00F97670" w:rsidRPr="00923771" w:rsidRDefault="00F97670" w:rsidP="00F97670">
            <w:pPr>
              <w:jc w:val="center"/>
              <w:rPr>
                <w:bCs/>
              </w:rPr>
            </w:pPr>
            <w:r>
              <w:rPr>
                <w:bCs/>
              </w:rPr>
              <w:t>5</w:t>
            </w:r>
          </w:p>
        </w:tc>
        <w:tc>
          <w:tcPr>
            <w:tcW w:w="651" w:type="pct"/>
            <w:tcBorders>
              <w:top w:val="single" w:sz="4" w:space="0" w:color="auto"/>
              <w:left w:val="nil"/>
              <w:bottom w:val="single" w:sz="4" w:space="0" w:color="auto"/>
              <w:right w:val="single" w:sz="4" w:space="0" w:color="auto"/>
            </w:tcBorders>
            <w:noWrap/>
            <w:vAlign w:val="bottom"/>
          </w:tcPr>
          <w:p w:rsidR="00F97670" w:rsidRPr="00923771" w:rsidRDefault="00F97670" w:rsidP="00F97670">
            <w:pPr>
              <w:jc w:val="center"/>
              <w:rPr>
                <w:bCs/>
              </w:rPr>
            </w:pPr>
            <w:r>
              <w:rPr>
                <w:bCs/>
              </w:rPr>
              <w:t>6</w:t>
            </w:r>
          </w:p>
        </w:tc>
      </w:tr>
      <w:tr w:rsidR="00F97670" w:rsidRPr="00C0636D" w:rsidTr="00F97670">
        <w:trPr>
          <w:trHeight w:val="327"/>
        </w:trPr>
        <w:tc>
          <w:tcPr>
            <w:tcW w:w="312" w:type="pct"/>
            <w:tcBorders>
              <w:top w:val="nil"/>
              <w:left w:val="single" w:sz="4" w:space="0" w:color="auto"/>
              <w:bottom w:val="single" w:sz="4" w:space="0" w:color="auto"/>
              <w:right w:val="single" w:sz="4" w:space="0" w:color="auto"/>
            </w:tcBorders>
            <w:noWrap/>
            <w:vAlign w:val="bottom"/>
          </w:tcPr>
          <w:p w:rsidR="00F97670" w:rsidRPr="00923771" w:rsidRDefault="00F97670" w:rsidP="00F97670">
            <w:pPr>
              <w:jc w:val="center"/>
              <w:rPr>
                <w:bCs/>
              </w:rPr>
            </w:pPr>
          </w:p>
        </w:tc>
        <w:tc>
          <w:tcPr>
            <w:tcW w:w="1332" w:type="pct"/>
            <w:tcBorders>
              <w:top w:val="nil"/>
              <w:left w:val="nil"/>
              <w:bottom w:val="single" w:sz="4" w:space="0" w:color="auto"/>
              <w:right w:val="single" w:sz="4" w:space="0" w:color="auto"/>
            </w:tcBorders>
            <w:noWrap/>
            <w:vAlign w:val="bottom"/>
          </w:tcPr>
          <w:p w:rsidR="00F97670" w:rsidRPr="00923771" w:rsidRDefault="00F97670" w:rsidP="00F97670">
            <w:pPr>
              <w:jc w:val="center"/>
              <w:rPr>
                <w:bCs/>
                <w:sz w:val="16"/>
                <w:szCs w:val="16"/>
              </w:rPr>
            </w:pPr>
            <w:r>
              <w:rPr>
                <w:bCs/>
              </w:rPr>
              <w:t>Круглосуточный пост</w:t>
            </w:r>
          </w:p>
        </w:tc>
        <w:tc>
          <w:tcPr>
            <w:tcW w:w="1006" w:type="pct"/>
            <w:tcBorders>
              <w:top w:val="single" w:sz="4" w:space="0" w:color="auto"/>
              <w:left w:val="nil"/>
              <w:bottom w:val="single" w:sz="4" w:space="0" w:color="auto"/>
              <w:right w:val="single" w:sz="4" w:space="0" w:color="auto"/>
            </w:tcBorders>
          </w:tcPr>
          <w:p w:rsidR="00F97670" w:rsidRPr="00923771" w:rsidRDefault="00F97670" w:rsidP="00F97670">
            <w:pPr>
              <w:jc w:val="center"/>
              <w:rPr>
                <w:bCs/>
              </w:rPr>
            </w:pPr>
          </w:p>
        </w:tc>
        <w:tc>
          <w:tcPr>
            <w:tcW w:w="881" w:type="pct"/>
            <w:tcBorders>
              <w:top w:val="single" w:sz="4" w:space="0" w:color="auto"/>
              <w:left w:val="single" w:sz="4" w:space="0" w:color="auto"/>
              <w:bottom w:val="single" w:sz="4" w:space="0" w:color="auto"/>
              <w:right w:val="single" w:sz="4" w:space="0" w:color="auto"/>
            </w:tcBorders>
            <w:noWrap/>
            <w:vAlign w:val="bottom"/>
          </w:tcPr>
          <w:p w:rsidR="00F97670" w:rsidRPr="00923771" w:rsidRDefault="00F97670" w:rsidP="00F97670">
            <w:pPr>
              <w:jc w:val="center"/>
              <w:rPr>
                <w:bCs/>
              </w:rPr>
            </w:pPr>
          </w:p>
        </w:tc>
        <w:tc>
          <w:tcPr>
            <w:tcW w:w="819" w:type="pct"/>
            <w:tcBorders>
              <w:top w:val="single" w:sz="4" w:space="0" w:color="auto"/>
              <w:left w:val="single" w:sz="4" w:space="0" w:color="auto"/>
              <w:bottom w:val="single" w:sz="4" w:space="0" w:color="auto"/>
              <w:right w:val="single" w:sz="4" w:space="0" w:color="auto"/>
            </w:tcBorders>
            <w:noWrap/>
            <w:vAlign w:val="bottom"/>
          </w:tcPr>
          <w:p w:rsidR="00F97670" w:rsidRPr="00923771" w:rsidRDefault="00F97670" w:rsidP="00F97670">
            <w:pPr>
              <w:jc w:val="center"/>
              <w:rPr>
                <w:bCs/>
              </w:rPr>
            </w:pPr>
          </w:p>
        </w:tc>
        <w:tc>
          <w:tcPr>
            <w:tcW w:w="651" w:type="pct"/>
            <w:tcBorders>
              <w:top w:val="nil"/>
              <w:left w:val="nil"/>
              <w:bottom w:val="single" w:sz="4" w:space="0" w:color="auto"/>
              <w:right w:val="single" w:sz="4" w:space="0" w:color="auto"/>
            </w:tcBorders>
            <w:noWrap/>
            <w:vAlign w:val="bottom"/>
          </w:tcPr>
          <w:p w:rsidR="00F97670" w:rsidRPr="00923771" w:rsidRDefault="00F97670" w:rsidP="00F97670">
            <w:pPr>
              <w:jc w:val="center"/>
              <w:rPr>
                <w:bCs/>
              </w:rPr>
            </w:pPr>
          </w:p>
        </w:tc>
      </w:tr>
      <w:tr w:rsidR="00F97670" w:rsidRPr="00C0636D" w:rsidTr="00F97670">
        <w:trPr>
          <w:trHeight w:val="348"/>
        </w:trPr>
        <w:tc>
          <w:tcPr>
            <w:tcW w:w="1644" w:type="pct"/>
            <w:gridSpan w:val="2"/>
            <w:tcBorders>
              <w:top w:val="nil"/>
              <w:left w:val="single" w:sz="4" w:space="0" w:color="auto"/>
              <w:bottom w:val="single" w:sz="4" w:space="0" w:color="auto"/>
              <w:right w:val="single" w:sz="4" w:space="0" w:color="auto"/>
            </w:tcBorders>
            <w:noWrap/>
            <w:vAlign w:val="bottom"/>
          </w:tcPr>
          <w:p w:rsidR="00F97670" w:rsidRPr="00923771" w:rsidRDefault="00F97670" w:rsidP="00F97670">
            <w:pPr>
              <w:jc w:val="right"/>
              <w:rPr>
                <w:bCs/>
              </w:rPr>
            </w:pPr>
            <w:r>
              <w:rPr>
                <w:bCs/>
              </w:rPr>
              <w:t>Итого:</w:t>
            </w:r>
          </w:p>
        </w:tc>
        <w:tc>
          <w:tcPr>
            <w:tcW w:w="1006" w:type="pct"/>
            <w:tcBorders>
              <w:top w:val="single" w:sz="4" w:space="0" w:color="auto"/>
              <w:left w:val="nil"/>
              <w:bottom w:val="single" w:sz="4" w:space="0" w:color="auto"/>
              <w:right w:val="single" w:sz="4" w:space="0" w:color="auto"/>
            </w:tcBorders>
          </w:tcPr>
          <w:p w:rsidR="00F97670" w:rsidRPr="00923771" w:rsidRDefault="00F97670" w:rsidP="00F97670">
            <w:pPr>
              <w:jc w:val="center"/>
              <w:rPr>
                <w:bCs/>
              </w:rPr>
            </w:pPr>
            <w:r>
              <w:rPr>
                <w:bCs/>
              </w:rPr>
              <w:t>-</w:t>
            </w:r>
          </w:p>
        </w:tc>
        <w:tc>
          <w:tcPr>
            <w:tcW w:w="881" w:type="pct"/>
            <w:tcBorders>
              <w:top w:val="single" w:sz="4" w:space="0" w:color="auto"/>
              <w:left w:val="single" w:sz="4" w:space="0" w:color="auto"/>
              <w:bottom w:val="single" w:sz="4" w:space="0" w:color="auto"/>
              <w:right w:val="single" w:sz="4" w:space="0" w:color="auto"/>
            </w:tcBorders>
            <w:noWrap/>
            <w:vAlign w:val="center"/>
          </w:tcPr>
          <w:p w:rsidR="00F97670" w:rsidRPr="00923771" w:rsidRDefault="00F97670" w:rsidP="00F97670">
            <w:pPr>
              <w:jc w:val="center"/>
              <w:rPr>
                <w:bCs/>
              </w:rPr>
            </w:pPr>
          </w:p>
        </w:tc>
        <w:tc>
          <w:tcPr>
            <w:tcW w:w="819" w:type="pct"/>
            <w:tcBorders>
              <w:top w:val="single" w:sz="4" w:space="0" w:color="auto"/>
              <w:left w:val="single" w:sz="4" w:space="0" w:color="auto"/>
              <w:bottom w:val="single" w:sz="4" w:space="0" w:color="auto"/>
              <w:right w:val="single" w:sz="4" w:space="0" w:color="auto"/>
            </w:tcBorders>
            <w:noWrap/>
            <w:vAlign w:val="center"/>
          </w:tcPr>
          <w:p w:rsidR="00F97670" w:rsidRPr="00923771" w:rsidRDefault="00F97670" w:rsidP="00F97670">
            <w:pPr>
              <w:jc w:val="center"/>
              <w:rPr>
                <w:bCs/>
              </w:rPr>
            </w:pPr>
            <w:r>
              <w:rPr>
                <w:bCs/>
              </w:rPr>
              <w:t>-</w:t>
            </w:r>
          </w:p>
        </w:tc>
        <w:tc>
          <w:tcPr>
            <w:tcW w:w="651" w:type="pct"/>
            <w:tcBorders>
              <w:top w:val="nil"/>
              <w:left w:val="nil"/>
              <w:bottom w:val="single" w:sz="4" w:space="0" w:color="auto"/>
              <w:right w:val="single" w:sz="4" w:space="0" w:color="auto"/>
            </w:tcBorders>
            <w:noWrap/>
            <w:vAlign w:val="center"/>
          </w:tcPr>
          <w:p w:rsidR="00F97670" w:rsidRPr="00923771" w:rsidRDefault="00F97670" w:rsidP="00F97670">
            <w:pPr>
              <w:jc w:val="center"/>
              <w:rPr>
                <w:bCs/>
              </w:rPr>
            </w:pPr>
          </w:p>
        </w:tc>
      </w:tr>
    </w:tbl>
    <w:p w:rsidR="00F97670" w:rsidRPr="004117DA" w:rsidRDefault="00F97670" w:rsidP="00F97670">
      <w:pPr>
        <w:ind w:firstLine="3"/>
        <w:jc w:val="both"/>
        <w:rPr>
          <w:bCs/>
        </w:rPr>
      </w:pPr>
    </w:p>
    <w:p w:rsidR="00F97670" w:rsidRDefault="00F97670" w:rsidP="00F97670">
      <w:pPr>
        <w:pBdr>
          <w:top w:val="nil"/>
          <w:left w:val="nil"/>
          <w:bottom w:val="nil"/>
          <w:right w:val="nil"/>
          <w:between w:val="nil"/>
        </w:pBdr>
        <w:ind w:right="282" w:firstLine="720"/>
        <w:jc w:val="both"/>
        <w:rPr>
          <w:color w:val="293544"/>
          <w:sz w:val="28"/>
          <w:szCs w:val="28"/>
        </w:rPr>
      </w:pPr>
      <w:r>
        <w:rPr>
          <w:color w:val="000000"/>
          <w:sz w:val="28"/>
          <w:szCs w:val="28"/>
        </w:rPr>
        <w:t xml:space="preserve">1. </w:t>
      </w:r>
      <w:proofErr w:type="gramStart"/>
      <w:r>
        <w:rPr>
          <w:color w:val="000000"/>
          <w:sz w:val="28"/>
          <w:szCs w:val="28"/>
        </w:rPr>
        <w:t xml:space="preserve">Цена, указанная в настоящем финансово-коммерческом предложении по оказанию услуг, учитывает стоимость </w:t>
      </w:r>
      <w:r>
        <w:rPr>
          <w:color w:val="293544"/>
          <w:sz w:val="28"/>
          <w:szCs w:val="28"/>
        </w:rPr>
        <w:t>расходов на выплату заработной платы в размере не ниже минимальной заработной платы в субъекте Российской Федерации, в котором оказываются услуги, экипировку, оборудование, обучение персонала, страхование, а также всех иных затрат, расходов, связанных с оказанием Услуг, в том числе подрядных, и всех налогов, кроме НДС</w:t>
      </w:r>
      <w:r>
        <w:rPr>
          <w:rStyle w:val="af6"/>
          <w:rFonts w:eastAsiaTheme="majorEastAsia"/>
          <w:color w:val="293544"/>
          <w:sz w:val="28"/>
          <w:szCs w:val="28"/>
        </w:rPr>
        <w:footnoteReference w:id="3"/>
      </w:r>
      <w:r>
        <w:rPr>
          <w:color w:val="293544"/>
          <w:sz w:val="28"/>
          <w:szCs w:val="28"/>
        </w:rPr>
        <w:t>.</w:t>
      </w:r>
      <w:proofErr w:type="gramEnd"/>
    </w:p>
    <w:p w:rsidR="00F97670" w:rsidRDefault="00F97670" w:rsidP="00F97670">
      <w:pPr>
        <w:pBdr>
          <w:top w:val="nil"/>
          <w:left w:val="nil"/>
          <w:bottom w:val="nil"/>
          <w:right w:val="nil"/>
          <w:between w:val="nil"/>
        </w:pBdr>
        <w:ind w:right="282" w:firstLine="720"/>
        <w:jc w:val="both"/>
        <w:rPr>
          <w:color w:val="000000"/>
          <w:sz w:val="28"/>
          <w:szCs w:val="28"/>
        </w:rPr>
      </w:pPr>
      <w:r>
        <w:rPr>
          <w:color w:val="293544"/>
          <w:sz w:val="28"/>
          <w:szCs w:val="28"/>
        </w:rPr>
        <w:t xml:space="preserve">Сумма НДС и условия начисления определяются в соответствии с законодательством Российской Федерации. </w:t>
      </w:r>
      <w:r>
        <w:rPr>
          <w:color w:val="000000"/>
          <w:sz w:val="28"/>
          <w:szCs w:val="28"/>
        </w:rPr>
        <w:t xml:space="preserve">Оказание услуг облагается НДС по ставке ____%, размер которого </w:t>
      </w:r>
      <w:proofErr w:type="gramStart"/>
      <w:r>
        <w:rPr>
          <w:color w:val="000000"/>
          <w:sz w:val="28"/>
          <w:szCs w:val="28"/>
        </w:rPr>
        <w:t>составляет ________/ НДС не облагается</w:t>
      </w:r>
      <w:proofErr w:type="gramEnd"/>
      <w:r>
        <w:rPr>
          <w:color w:val="000000"/>
          <w:sz w:val="28"/>
          <w:szCs w:val="28"/>
        </w:rPr>
        <w:t xml:space="preserve"> </w:t>
      </w:r>
      <w:r>
        <w:rPr>
          <w:i/>
          <w:color w:val="000000"/>
        </w:rPr>
        <w:t>(указать необходимое)</w:t>
      </w:r>
      <w:r>
        <w:rPr>
          <w:i/>
          <w:color w:val="000000"/>
          <w:sz w:val="28"/>
          <w:szCs w:val="28"/>
        </w:rPr>
        <w:t>.</w:t>
      </w:r>
    </w:p>
    <w:p w:rsidR="00F97670" w:rsidRPr="00E90EF9" w:rsidRDefault="00F97670" w:rsidP="00F97670">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4, к проекту договора (приложение № 4) к документации о закупке </w:t>
      </w:r>
      <w:r>
        <w:rPr>
          <w:b/>
          <w:sz w:val="28"/>
          <w:szCs w:val="28"/>
        </w:rPr>
        <w:t>согласны</w:t>
      </w:r>
      <w:r>
        <w:rPr>
          <w:sz w:val="28"/>
          <w:szCs w:val="28"/>
        </w:rPr>
        <w:t>.</w:t>
      </w:r>
    </w:p>
    <w:p w:rsidR="00F97670" w:rsidRPr="009A7586" w:rsidRDefault="00F97670" w:rsidP="00F97670">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F97670" w:rsidRPr="009A7586" w:rsidRDefault="00F97670" w:rsidP="00F97670">
      <w:pPr>
        <w:ind w:firstLine="720"/>
        <w:jc w:val="both"/>
        <w:rPr>
          <w:sz w:val="28"/>
          <w:szCs w:val="28"/>
        </w:rPr>
      </w:pPr>
      <w:r>
        <w:rPr>
          <w:sz w:val="28"/>
          <w:szCs w:val="28"/>
        </w:rPr>
        <w:t>- акт сдачи-приемки выполненных работ/оказанных услуг;</w:t>
      </w:r>
    </w:p>
    <w:p w:rsidR="00F97670" w:rsidRPr="009A7586" w:rsidRDefault="00F97670" w:rsidP="00F97670">
      <w:pPr>
        <w:ind w:firstLine="720"/>
        <w:jc w:val="both"/>
        <w:rPr>
          <w:sz w:val="28"/>
          <w:szCs w:val="28"/>
        </w:rPr>
      </w:pPr>
      <w:r>
        <w:rPr>
          <w:sz w:val="28"/>
          <w:szCs w:val="28"/>
        </w:rPr>
        <w:t>- товарная накладная формы ТОРГ-12;</w:t>
      </w:r>
    </w:p>
    <w:p w:rsidR="00F97670" w:rsidRDefault="00F97670" w:rsidP="00F97670">
      <w:pPr>
        <w:ind w:firstLine="720"/>
        <w:jc w:val="both"/>
        <w:rPr>
          <w:sz w:val="28"/>
          <w:szCs w:val="28"/>
        </w:rPr>
      </w:pPr>
      <w:r>
        <w:rPr>
          <w:sz w:val="28"/>
          <w:szCs w:val="28"/>
        </w:rPr>
        <w:t>- универсальный передаточный документ (УПД);</w:t>
      </w:r>
    </w:p>
    <w:p w:rsidR="00F97670" w:rsidRPr="009A7586" w:rsidRDefault="00F97670" w:rsidP="00F97670">
      <w:pPr>
        <w:ind w:firstLine="720"/>
        <w:jc w:val="both"/>
        <w:rPr>
          <w:sz w:val="28"/>
          <w:szCs w:val="28"/>
        </w:rPr>
      </w:pPr>
      <w:r>
        <w:rPr>
          <w:sz w:val="28"/>
          <w:szCs w:val="28"/>
        </w:rPr>
        <w:t>- счет-фактура;</w:t>
      </w:r>
    </w:p>
    <w:p w:rsidR="00F97670" w:rsidRPr="003C7F96" w:rsidRDefault="00F97670" w:rsidP="00F97670">
      <w:pPr>
        <w:ind w:firstLine="720"/>
        <w:rPr>
          <w:i/>
        </w:rPr>
      </w:pPr>
      <w:r>
        <w:rPr>
          <w:sz w:val="28"/>
          <w:szCs w:val="28"/>
        </w:rPr>
        <w:lastRenderedPageBreak/>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F97670" w:rsidRPr="009A7586" w:rsidRDefault="00F97670" w:rsidP="00F97670">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w:t>
      </w:r>
      <w:r>
        <w:rPr>
          <w:bCs/>
          <w:i/>
        </w:rPr>
        <w:t>(полное наименование п</w:t>
      </w:r>
      <w:r>
        <w:rPr>
          <w:i/>
        </w:rPr>
        <w:t>ретендента</w:t>
      </w:r>
      <w:r>
        <w:rPr>
          <w:bCs/>
          <w:i/>
        </w:rPr>
        <w:t>)</w:t>
      </w:r>
      <w:r>
        <w:t xml:space="preserve"> </w:t>
      </w:r>
      <w:r>
        <w:rPr>
          <w:sz w:val="28"/>
          <w:szCs w:val="28"/>
        </w:rPr>
        <w:t xml:space="preserve">обязуется предоставить требуемые документы не позднее 5 рабочих дней </w:t>
      </w:r>
      <w:proofErr w:type="gramStart"/>
      <w:r>
        <w:rPr>
          <w:sz w:val="28"/>
          <w:szCs w:val="28"/>
        </w:rPr>
        <w:t>с даты подписания</w:t>
      </w:r>
      <w:proofErr w:type="gramEnd"/>
      <w:r>
        <w:rPr>
          <w:sz w:val="28"/>
          <w:szCs w:val="28"/>
        </w:rPr>
        <w:t xml:space="preserve"> договора.</w:t>
      </w:r>
    </w:p>
    <w:p w:rsidR="00F97670" w:rsidRPr="003C7F96" w:rsidRDefault="00F97670" w:rsidP="00F97670">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rPr>
        <w:t xml:space="preserve"> окончания</w:t>
      </w:r>
      <w:proofErr w:type="gramEnd"/>
      <w:r>
        <w:rPr>
          <w:sz w:val="28"/>
        </w:rPr>
        <w:t xml:space="preserve"> срока подачи </w:t>
      </w:r>
      <w:r>
        <w:rPr>
          <w:sz w:val="28"/>
          <w:szCs w:val="28"/>
        </w:rPr>
        <w:t>Заявок, указанной в пункте 7 Информационной карты.</w:t>
      </w:r>
    </w:p>
    <w:p w:rsidR="00F97670" w:rsidRPr="003C7F96" w:rsidRDefault="00F97670" w:rsidP="00F97670">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Запросе предложений в соответствии с требованиями документации о закупке и согласно настоящим предложениям.</w:t>
      </w:r>
    </w:p>
    <w:p w:rsidR="00F97670" w:rsidRPr="003C7F96" w:rsidRDefault="00F97670" w:rsidP="00F97670">
      <w:pPr>
        <w:ind w:firstLine="720"/>
        <w:jc w:val="both"/>
        <w:rPr>
          <w:sz w:val="28"/>
          <w:szCs w:val="28"/>
        </w:rPr>
      </w:pPr>
      <w:r>
        <w:rPr>
          <w:sz w:val="28"/>
          <w:szCs w:val="28"/>
        </w:rPr>
        <w:t xml:space="preserve">6. В случае если указанные предложения будут признаны лучшими, ________ </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rsidR="00F97670" w:rsidRPr="003C7F96" w:rsidRDefault="00F97670" w:rsidP="00F97670">
      <w:pPr>
        <w:ind w:firstLine="720"/>
        <w:jc w:val="both"/>
        <w:rPr>
          <w:sz w:val="28"/>
          <w:szCs w:val="28"/>
        </w:rPr>
      </w:pPr>
      <w:proofErr w:type="gramStart"/>
      <w:r>
        <w:rPr>
          <w:sz w:val="28"/>
          <w:szCs w:val="28"/>
        </w:rPr>
        <w:t xml:space="preserve">7. ________ </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F97670" w:rsidRPr="003C7F96" w:rsidRDefault="00F97670" w:rsidP="00F97670">
      <w:pPr>
        <w:ind w:firstLine="720"/>
        <w:jc w:val="both"/>
        <w:rPr>
          <w:sz w:val="28"/>
          <w:szCs w:val="28"/>
        </w:rPr>
      </w:pPr>
      <w:r>
        <w:rPr>
          <w:sz w:val="28"/>
          <w:szCs w:val="28"/>
        </w:rPr>
        <w:t xml:space="preserve">8. ________ </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F97670" w:rsidRPr="003C7F96" w:rsidRDefault="00F97670" w:rsidP="00F97670">
      <w:pPr>
        <w:rPr>
          <w:sz w:val="28"/>
          <w:szCs w:val="28"/>
        </w:rPr>
      </w:pPr>
    </w:p>
    <w:p w:rsidR="00F97670" w:rsidRPr="003C7F96" w:rsidRDefault="00F97670" w:rsidP="00F97670">
      <w:pPr>
        <w:jc w:val="both"/>
        <w:rPr>
          <w:rFonts w:eastAsia="Arial"/>
          <w:b/>
          <w:sz w:val="28"/>
        </w:rPr>
      </w:pPr>
      <w:r>
        <w:rPr>
          <w:rFonts w:eastAsia="Arial"/>
          <w:b/>
          <w:sz w:val="28"/>
        </w:rPr>
        <w:t>Представитель, имеющий полномочия подписать заявку на участие в Запросе предложений от имени _____________________________________</w:t>
      </w:r>
    </w:p>
    <w:p w:rsidR="00F97670" w:rsidRPr="003C7F96" w:rsidRDefault="00F97670" w:rsidP="00F97670">
      <w:pPr>
        <w:tabs>
          <w:tab w:val="left" w:pos="8640"/>
        </w:tabs>
        <w:jc w:val="both"/>
        <w:rPr>
          <w:i/>
        </w:rPr>
      </w:pPr>
      <w:r>
        <w:rPr>
          <w:i/>
        </w:rPr>
        <w:t xml:space="preserve">                                                                                      (наименование претендента)</w:t>
      </w:r>
    </w:p>
    <w:p w:rsidR="00F97670" w:rsidRPr="003C7F96" w:rsidRDefault="00F97670" w:rsidP="00F97670">
      <w:pPr>
        <w:jc w:val="both"/>
        <w:rPr>
          <w:sz w:val="28"/>
          <w:szCs w:val="28"/>
        </w:rPr>
      </w:pPr>
      <w:r>
        <w:rPr>
          <w:sz w:val="28"/>
          <w:szCs w:val="28"/>
        </w:rPr>
        <w:t>__________________________________________________________________</w:t>
      </w:r>
    </w:p>
    <w:p w:rsidR="00F97670" w:rsidRPr="003C7F96" w:rsidRDefault="00F97670" w:rsidP="00F97670">
      <w:pPr>
        <w:jc w:val="both"/>
        <w:rPr>
          <w:sz w:val="28"/>
          <w:szCs w:val="28"/>
        </w:rPr>
      </w:pPr>
      <w:r>
        <w:rPr>
          <w:sz w:val="28"/>
          <w:szCs w:val="28"/>
        </w:rPr>
        <w:t>_________________________________________________________________</w:t>
      </w:r>
    </w:p>
    <w:p w:rsidR="00F97670" w:rsidRPr="003C7F96" w:rsidRDefault="00F97670" w:rsidP="00F97670">
      <w:pPr>
        <w:jc w:val="both"/>
        <w:rPr>
          <w:i/>
        </w:rPr>
      </w:pPr>
      <w:r>
        <w:rPr>
          <w:i/>
        </w:rPr>
        <w:t xml:space="preserve">                 М.П.</w:t>
      </w:r>
      <w:r>
        <w:rPr>
          <w:i/>
        </w:rPr>
        <w:tab/>
      </w:r>
      <w:r>
        <w:rPr>
          <w:i/>
        </w:rPr>
        <w:tab/>
      </w:r>
      <w:r>
        <w:rPr>
          <w:i/>
        </w:rPr>
        <w:tab/>
        <w:t xml:space="preserve">    (ФИО полностью, должность, подпись)</w:t>
      </w:r>
    </w:p>
    <w:p w:rsidR="00F97670" w:rsidRPr="00DB010E" w:rsidRDefault="00F97670" w:rsidP="00F97670">
      <w:pPr>
        <w:jc w:val="both"/>
        <w:rPr>
          <w:sz w:val="28"/>
          <w:szCs w:val="28"/>
        </w:rPr>
      </w:pPr>
      <w:r>
        <w:rPr>
          <w:sz w:val="28"/>
          <w:szCs w:val="28"/>
        </w:rPr>
        <w:t>«____» ____________ 2024 г.</w:t>
      </w:r>
    </w:p>
    <w:p w:rsidR="00F97670" w:rsidRDefault="00F97670" w:rsidP="00F97670">
      <w:pPr>
        <w:pStyle w:val="af8"/>
        <w:ind w:firstLine="0"/>
        <w:jc w:val="left"/>
        <w:rPr>
          <w:rFonts w:eastAsia="Times New Roman"/>
          <w:sz w:val="24"/>
          <w:szCs w:val="28"/>
        </w:rPr>
      </w:pPr>
    </w:p>
    <w:p w:rsidR="00F97670" w:rsidRDefault="00F97670" w:rsidP="00F97670">
      <w:pPr>
        <w:ind w:right="38" w:firstLine="720"/>
        <w:jc w:val="both"/>
      </w:pP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99729C" w:rsidRDefault="0099729C">
      <w:pPr>
        <w:pStyle w:val="af8"/>
        <w:ind w:firstLine="0"/>
        <w:jc w:val="right"/>
        <w:rPr>
          <w:szCs w:val="28"/>
        </w:rPr>
      </w:pPr>
    </w:p>
    <w:p w:rsidR="0099729C" w:rsidRDefault="00F97670">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F97670" w:rsidRPr="006B63CB" w:rsidRDefault="00F97670" w:rsidP="00F97670">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F97670" w:rsidRPr="006B63CB" w:rsidRDefault="00F97670" w:rsidP="00F97670">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F97670" w:rsidRPr="006B63CB" w:rsidTr="00F97670">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F97670" w:rsidRPr="006B63CB" w:rsidRDefault="00F97670" w:rsidP="00F97670">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F97670" w:rsidRPr="006B63CB" w:rsidRDefault="00F97670" w:rsidP="00F97670">
            <w:pPr>
              <w:jc w:val="center"/>
            </w:pPr>
            <w:r>
              <w:t>Дата и номер договора</w:t>
            </w:r>
            <w:r>
              <w:rPr>
                <w:vertAlign w:val="superscript"/>
              </w:rPr>
              <w:footnoteReference w:id="4"/>
            </w:r>
          </w:p>
        </w:tc>
        <w:tc>
          <w:tcPr>
            <w:tcW w:w="2805" w:type="dxa"/>
            <w:tcBorders>
              <w:top w:val="single" w:sz="4" w:space="0" w:color="auto"/>
              <w:left w:val="single" w:sz="4" w:space="0" w:color="auto"/>
              <w:bottom w:val="single" w:sz="4" w:space="0" w:color="auto"/>
              <w:right w:val="single" w:sz="4" w:space="0" w:color="auto"/>
            </w:tcBorders>
            <w:vAlign w:val="center"/>
          </w:tcPr>
          <w:p w:rsidR="00F97670" w:rsidRPr="006B63CB" w:rsidRDefault="00F97670" w:rsidP="00F97670">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F97670" w:rsidRPr="006B63CB" w:rsidRDefault="00F97670" w:rsidP="00F97670">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F97670" w:rsidRPr="006B63CB" w:rsidRDefault="00F97670" w:rsidP="00F97670">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F97670" w:rsidRPr="006B63CB" w:rsidRDefault="00F97670" w:rsidP="00F97670">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F97670" w:rsidRPr="006B63CB" w:rsidRDefault="00F97670" w:rsidP="00F97670">
            <w:pPr>
              <w:jc w:val="center"/>
            </w:pPr>
            <w:r>
              <w:t xml:space="preserve"> Сумма по документам, подтверждающим факт реализации договора, без учета НДС, руб.</w:t>
            </w:r>
          </w:p>
        </w:tc>
      </w:tr>
      <w:tr w:rsidR="00F97670" w:rsidRPr="006B63CB" w:rsidTr="00F97670">
        <w:trPr>
          <w:trHeight w:val="274"/>
        </w:trPr>
        <w:tc>
          <w:tcPr>
            <w:tcW w:w="421" w:type="dxa"/>
            <w:tcBorders>
              <w:top w:val="single" w:sz="4" w:space="0" w:color="auto"/>
              <w:left w:val="single" w:sz="4" w:space="0" w:color="auto"/>
              <w:bottom w:val="single" w:sz="4" w:space="0" w:color="auto"/>
              <w:right w:val="single" w:sz="4" w:space="0" w:color="auto"/>
            </w:tcBorders>
          </w:tcPr>
          <w:p w:rsidR="00F97670" w:rsidRPr="006B63CB" w:rsidRDefault="00F97670" w:rsidP="00F97670">
            <w:r>
              <w:t>1.</w:t>
            </w:r>
          </w:p>
        </w:tc>
        <w:tc>
          <w:tcPr>
            <w:tcW w:w="1135" w:type="dxa"/>
            <w:tcBorders>
              <w:top w:val="single" w:sz="4" w:space="0" w:color="auto"/>
              <w:left w:val="single" w:sz="4" w:space="0" w:color="auto"/>
              <w:bottom w:val="single" w:sz="4" w:space="0" w:color="auto"/>
              <w:right w:val="single" w:sz="4" w:space="0" w:color="auto"/>
            </w:tcBorders>
            <w:vAlign w:val="center"/>
          </w:tcPr>
          <w:p w:rsidR="00F97670" w:rsidRPr="006B63CB" w:rsidRDefault="00F97670" w:rsidP="00F97670">
            <w:pPr>
              <w:jc w:val="center"/>
            </w:pPr>
          </w:p>
        </w:tc>
        <w:tc>
          <w:tcPr>
            <w:tcW w:w="2805" w:type="dxa"/>
            <w:tcBorders>
              <w:top w:val="single" w:sz="4" w:space="0" w:color="auto"/>
              <w:left w:val="single" w:sz="4" w:space="0" w:color="auto"/>
              <w:bottom w:val="single" w:sz="4" w:space="0" w:color="auto"/>
              <w:right w:val="single" w:sz="4" w:space="0" w:color="auto"/>
            </w:tcBorders>
          </w:tcPr>
          <w:p w:rsidR="00F97670" w:rsidRPr="006B63CB" w:rsidRDefault="00F97670" w:rsidP="00F97670"/>
        </w:tc>
        <w:tc>
          <w:tcPr>
            <w:tcW w:w="1417" w:type="dxa"/>
            <w:tcBorders>
              <w:top w:val="single" w:sz="4" w:space="0" w:color="auto"/>
              <w:left w:val="single" w:sz="4" w:space="0" w:color="auto"/>
              <w:bottom w:val="single" w:sz="4" w:space="0" w:color="auto"/>
              <w:right w:val="single" w:sz="4" w:space="0" w:color="auto"/>
            </w:tcBorders>
          </w:tcPr>
          <w:p w:rsidR="00F97670" w:rsidRPr="006B63CB" w:rsidRDefault="00F97670" w:rsidP="00F97670"/>
        </w:tc>
        <w:tc>
          <w:tcPr>
            <w:tcW w:w="1134" w:type="dxa"/>
            <w:tcBorders>
              <w:top w:val="single" w:sz="4" w:space="0" w:color="auto"/>
              <w:left w:val="single" w:sz="4" w:space="0" w:color="auto"/>
              <w:bottom w:val="single" w:sz="4" w:space="0" w:color="auto"/>
              <w:right w:val="single" w:sz="4" w:space="0" w:color="auto"/>
            </w:tcBorders>
          </w:tcPr>
          <w:p w:rsidR="00F97670" w:rsidRPr="006B63CB" w:rsidRDefault="00F97670" w:rsidP="00F97670"/>
        </w:tc>
        <w:tc>
          <w:tcPr>
            <w:tcW w:w="1701" w:type="dxa"/>
            <w:tcBorders>
              <w:top w:val="single" w:sz="4" w:space="0" w:color="auto"/>
              <w:left w:val="single" w:sz="4" w:space="0" w:color="auto"/>
              <w:bottom w:val="single" w:sz="4" w:space="0" w:color="auto"/>
              <w:right w:val="single" w:sz="4" w:space="0" w:color="auto"/>
            </w:tcBorders>
          </w:tcPr>
          <w:p w:rsidR="00F97670" w:rsidRPr="006B63CB" w:rsidRDefault="00F97670" w:rsidP="00F97670"/>
        </w:tc>
        <w:tc>
          <w:tcPr>
            <w:tcW w:w="1701" w:type="dxa"/>
            <w:tcBorders>
              <w:top w:val="single" w:sz="4" w:space="0" w:color="auto"/>
              <w:left w:val="single" w:sz="4" w:space="0" w:color="auto"/>
              <w:bottom w:val="single" w:sz="4" w:space="0" w:color="auto"/>
              <w:right w:val="single" w:sz="4" w:space="0" w:color="auto"/>
            </w:tcBorders>
          </w:tcPr>
          <w:p w:rsidR="00F97670" w:rsidRPr="006B63CB" w:rsidRDefault="00F97670" w:rsidP="00F97670"/>
        </w:tc>
      </w:tr>
      <w:tr w:rsidR="00F97670" w:rsidRPr="006B63CB" w:rsidTr="00F97670">
        <w:trPr>
          <w:trHeight w:val="262"/>
        </w:trPr>
        <w:tc>
          <w:tcPr>
            <w:tcW w:w="421" w:type="dxa"/>
            <w:tcBorders>
              <w:top w:val="single" w:sz="4" w:space="0" w:color="auto"/>
              <w:left w:val="single" w:sz="4" w:space="0" w:color="auto"/>
              <w:bottom w:val="single" w:sz="4" w:space="0" w:color="auto"/>
              <w:right w:val="single" w:sz="4" w:space="0" w:color="auto"/>
            </w:tcBorders>
          </w:tcPr>
          <w:p w:rsidR="00F97670" w:rsidRPr="006B63CB" w:rsidRDefault="00F97670" w:rsidP="00F97670">
            <w:r>
              <w:t>2.</w:t>
            </w:r>
          </w:p>
        </w:tc>
        <w:tc>
          <w:tcPr>
            <w:tcW w:w="1135" w:type="dxa"/>
            <w:tcBorders>
              <w:top w:val="single" w:sz="4" w:space="0" w:color="auto"/>
              <w:left w:val="single" w:sz="4" w:space="0" w:color="auto"/>
              <w:bottom w:val="single" w:sz="4" w:space="0" w:color="auto"/>
              <w:right w:val="single" w:sz="4" w:space="0" w:color="auto"/>
            </w:tcBorders>
            <w:vAlign w:val="center"/>
          </w:tcPr>
          <w:p w:rsidR="00F97670" w:rsidRPr="006B63CB" w:rsidRDefault="00F97670" w:rsidP="00F97670">
            <w:pPr>
              <w:jc w:val="center"/>
            </w:pPr>
          </w:p>
        </w:tc>
        <w:tc>
          <w:tcPr>
            <w:tcW w:w="2805" w:type="dxa"/>
            <w:tcBorders>
              <w:top w:val="single" w:sz="4" w:space="0" w:color="auto"/>
              <w:left w:val="single" w:sz="4" w:space="0" w:color="auto"/>
              <w:bottom w:val="single" w:sz="4" w:space="0" w:color="auto"/>
              <w:right w:val="single" w:sz="4" w:space="0" w:color="auto"/>
            </w:tcBorders>
          </w:tcPr>
          <w:p w:rsidR="00F97670" w:rsidRPr="006B63CB" w:rsidRDefault="00F97670" w:rsidP="00F97670"/>
        </w:tc>
        <w:tc>
          <w:tcPr>
            <w:tcW w:w="1417" w:type="dxa"/>
            <w:tcBorders>
              <w:top w:val="single" w:sz="4" w:space="0" w:color="auto"/>
              <w:left w:val="single" w:sz="4" w:space="0" w:color="auto"/>
              <w:bottom w:val="single" w:sz="4" w:space="0" w:color="auto"/>
              <w:right w:val="single" w:sz="4" w:space="0" w:color="auto"/>
            </w:tcBorders>
          </w:tcPr>
          <w:p w:rsidR="00F97670" w:rsidRPr="006B63CB" w:rsidRDefault="00F97670" w:rsidP="00F97670"/>
        </w:tc>
        <w:tc>
          <w:tcPr>
            <w:tcW w:w="1134" w:type="dxa"/>
            <w:tcBorders>
              <w:top w:val="single" w:sz="4" w:space="0" w:color="auto"/>
              <w:left w:val="single" w:sz="4" w:space="0" w:color="auto"/>
              <w:bottom w:val="single" w:sz="4" w:space="0" w:color="auto"/>
              <w:right w:val="single" w:sz="4" w:space="0" w:color="auto"/>
            </w:tcBorders>
          </w:tcPr>
          <w:p w:rsidR="00F97670" w:rsidRPr="006B63CB" w:rsidRDefault="00F97670" w:rsidP="00F97670"/>
        </w:tc>
        <w:tc>
          <w:tcPr>
            <w:tcW w:w="1701" w:type="dxa"/>
            <w:tcBorders>
              <w:top w:val="single" w:sz="4" w:space="0" w:color="auto"/>
              <w:left w:val="single" w:sz="4" w:space="0" w:color="auto"/>
              <w:bottom w:val="single" w:sz="4" w:space="0" w:color="auto"/>
              <w:right w:val="single" w:sz="4" w:space="0" w:color="auto"/>
            </w:tcBorders>
          </w:tcPr>
          <w:p w:rsidR="00F97670" w:rsidRPr="006B63CB" w:rsidRDefault="00F97670" w:rsidP="00F97670"/>
        </w:tc>
        <w:tc>
          <w:tcPr>
            <w:tcW w:w="1701" w:type="dxa"/>
            <w:tcBorders>
              <w:top w:val="single" w:sz="4" w:space="0" w:color="auto"/>
              <w:left w:val="single" w:sz="4" w:space="0" w:color="auto"/>
              <w:bottom w:val="single" w:sz="4" w:space="0" w:color="auto"/>
              <w:right w:val="single" w:sz="4" w:space="0" w:color="auto"/>
            </w:tcBorders>
          </w:tcPr>
          <w:p w:rsidR="00F97670" w:rsidRPr="006B63CB" w:rsidRDefault="00F97670" w:rsidP="00F97670"/>
        </w:tc>
      </w:tr>
      <w:tr w:rsidR="00F97670" w:rsidRPr="00B2127E" w:rsidTr="00F97670">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F97670" w:rsidRPr="006B63CB" w:rsidRDefault="00F97670" w:rsidP="00F97670">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F97670" w:rsidRPr="006B63CB" w:rsidRDefault="00F97670" w:rsidP="00F97670">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F97670" w:rsidRPr="00B2127E" w:rsidRDefault="00F97670" w:rsidP="00F97670">
            <w:pPr>
              <w:rPr>
                <w:i/>
                <w:sz w:val="20"/>
                <w:szCs w:val="20"/>
              </w:rPr>
            </w:pPr>
            <w:r>
              <w:rPr>
                <w:i/>
                <w:sz w:val="20"/>
                <w:szCs w:val="20"/>
              </w:rPr>
              <w:t>_______указывается общая сумма по всем документам.</w:t>
            </w:r>
          </w:p>
        </w:tc>
      </w:tr>
    </w:tbl>
    <w:p w:rsidR="00F97670" w:rsidRPr="00B2127E" w:rsidRDefault="00F97670" w:rsidP="00F97670">
      <w:pPr>
        <w:rPr>
          <w:sz w:val="28"/>
          <w:szCs w:val="28"/>
        </w:rPr>
      </w:pPr>
    </w:p>
    <w:p w:rsidR="00F97670" w:rsidRPr="006C6146" w:rsidRDefault="00F97670" w:rsidP="00F97670">
      <w:pPr>
        <w:rPr>
          <w:sz w:val="28"/>
          <w:szCs w:val="28"/>
        </w:rPr>
      </w:pPr>
      <w:r>
        <w:rPr>
          <w:sz w:val="28"/>
          <w:szCs w:val="28"/>
        </w:rPr>
        <w:t xml:space="preserve">Порядок предоставления документов по опыту в заявке: </w:t>
      </w:r>
    </w:p>
    <w:p w:rsidR="00F97670" w:rsidRPr="00B2127E" w:rsidRDefault="00F97670" w:rsidP="00F97670"/>
    <w:p w:rsidR="00F97670" w:rsidRPr="00B2127E" w:rsidRDefault="00F97670" w:rsidP="00F97670">
      <w:r>
        <w:t>1.1. копия договора, указанного в строке 1 таблицы;</w:t>
      </w:r>
    </w:p>
    <w:p w:rsidR="00F97670" w:rsidRPr="00B2127E" w:rsidRDefault="00F97670" w:rsidP="00F97670">
      <w:r>
        <w:t>1.2. копии документов, подтверждающих факт реализации договора на сумму, указанную в строке 1 таблицы;</w:t>
      </w:r>
    </w:p>
    <w:p w:rsidR="00F97670" w:rsidRPr="00B2127E" w:rsidRDefault="00F97670" w:rsidP="00F97670">
      <w:r>
        <w:t>2.1. копия договора, указанного в строке 2 таблицы;</w:t>
      </w:r>
    </w:p>
    <w:p w:rsidR="00F97670" w:rsidRDefault="00F97670" w:rsidP="00F97670">
      <w:r>
        <w:t>2.2. копии документов, подтверждающих факт реализации договора на сумму, указанную в строке 2 таблицы.</w:t>
      </w:r>
    </w:p>
    <w:p w:rsidR="00F97670" w:rsidRPr="00B2127E" w:rsidRDefault="00F97670" w:rsidP="00F97670">
      <w:r>
        <w:t>3.1……. и т.д.</w:t>
      </w:r>
    </w:p>
    <w:p w:rsidR="00F97670" w:rsidRPr="00B2127E" w:rsidRDefault="00F97670" w:rsidP="00F97670"/>
    <w:p w:rsidR="00F97670" w:rsidRPr="00B2127E" w:rsidRDefault="00F97670" w:rsidP="00F97670"/>
    <w:p w:rsidR="00F97670" w:rsidRDefault="00F97670" w:rsidP="00F97670">
      <w:pPr>
        <w:keepNext/>
        <w:ind w:firstLine="706"/>
        <w:jc w:val="both"/>
        <w:outlineLvl w:val="2"/>
        <w:rPr>
          <w:i/>
        </w:rPr>
      </w:pPr>
      <w:r>
        <w:rPr>
          <w:b/>
          <w:bCs/>
          <w:sz w:val="28"/>
          <w:szCs w:val="28"/>
        </w:rPr>
        <w:t>Представитель, имеющий полномочия подписать Заявку на участие в закупке от имени</w:t>
      </w:r>
    </w:p>
    <w:p w:rsidR="00F97670" w:rsidRPr="00EE7BE0" w:rsidRDefault="00F97670" w:rsidP="00F97670">
      <w:pPr>
        <w:pBdr>
          <w:bottom w:val="single" w:sz="12" w:space="1" w:color="auto"/>
        </w:pBdr>
        <w:tabs>
          <w:tab w:val="left" w:pos="8640"/>
        </w:tabs>
        <w:jc w:val="both"/>
      </w:pPr>
    </w:p>
    <w:p w:rsidR="00F97670" w:rsidRPr="00EE7BE0" w:rsidRDefault="00F97670" w:rsidP="00F97670">
      <w:pPr>
        <w:keepNext/>
        <w:ind w:firstLine="706"/>
        <w:jc w:val="both"/>
        <w:outlineLvl w:val="2"/>
        <w:rPr>
          <w:rFonts w:ascii="Arial" w:hAnsi="Arial"/>
          <w:bCs/>
          <w:sz w:val="28"/>
          <w:szCs w:val="28"/>
        </w:rPr>
      </w:pPr>
      <w:r>
        <w:rPr>
          <w:i/>
        </w:rPr>
        <w:t xml:space="preserve">                                                (наименование претендента)</w:t>
      </w:r>
    </w:p>
    <w:p w:rsidR="00F97670" w:rsidRPr="00EE7BE0" w:rsidRDefault="00F97670" w:rsidP="00F97670">
      <w:pPr>
        <w:pBdr>
          <w:bottom w:val="single" w:sz="12" w:space="1" w:color="auto"/>
        </w:pBdr>
        <w:tabs>
          <w:tab w:val="left" w:pos="8640"/>
        </w:tabs>
        <w:jc w:val="both"/>
      </w:pPr>
    </w:p>
    <w:p w:rsidR="00F97670" w:rsidRPr="00EE7BE0" w:rsidRDefault="00F97670" w:rsidP="00F97670">
      <w:pPr>
        <w:keepNext/>
        <w:ind w:firstLine="706"/>
        <w:jc w:val="both"/>
        <w:outlineLvl w:val="2"/>
        <w:rPr>
          <w:rFonts w:ascii="Arial" w:hAnsi="Arial"/>
          <w:bCs/>
          <w:sz w:val="28"/>
          <w:szCs w:val="28"/>
        </w:rPr>
      </w:pPr>
      <w:r>
        <w:rPr>
          <w:i/>
        </w:rPr>
        <w:t xml:space="preserve">                                                (ФИО полностью, должность, подпись)</w:t>
      </w:r>
    </w:p>
    <w:p w:rsidR="00F97670" w:rsidRDefault="00F97670" w:rsidP="00F97670">
      <w:pPr>
        <w:rPr>
          <w:i/>
        </w:rPr>
      </w:pPr>
    </w:p>
    <w:p w:rsidR="00F97670" w:rsidRPr="00CB756C" w:rsidRDefault="00F97670" w:rsidP="00F97670">
      <w:pPr>
        <w:rPr>
          <w:i/>
        </w:rPr>
      </w:pPr>
      <w:r>
        <w:rPr>
          <w:i/>
        </w:rPr>
        <w:t>М.П.</w:t>
      </w:r>
      <w:r>
        <w:rPr>
          <w:i/>
        </w:rPr>
        <w:tab/>
      </w:r>
      <w:r>
        <w:rPr>
          <w:i/>
        </w:rPr>
        <w:tab/>
      </w:r>
      <w:r>
        <w:rPr>
          <w:i/>
        </w:rPr>
        <w:tab/>
      </w:r>
    </w:p>
    <w:p w:rsidR="00F97670" w:rsidRDefault="00F97670" w:rsidP="00F97670">
      <w:r>
        <w:rPr>
          <w:sz w:val="28"/>
          <w:szCs w:val="28"/>
          <w:lang w:eastAsia="ru-RU"/>
        </w:rPr>
        <w:t>"____" _______________ 202__г.</w:t>
      </w:r>
    </w:p>
    <w:p w:rsidR="00F97670" w:rsidRPr="00281BE9" w:rsidRDefault="00F97670" w:rsidP="00F97670"/>
    <w:p w:rsidR="00F97670" w:rsidRDefault="00F97670" w:rsidP="00F97670">
      <w:pPr>
        <w:pStyle w:val="af8"/>
        <w:ind w:firstLine="0"/>
        <w:jc w:val="left"/>
        <w:rPr>
          <w:rFonts w:eastAsia="Times New Roman"/>
          <w:sz w:val="24"/>
          <w:szCs w:val="28"/>
        </w:rPr>
      </w:pPr>
    </w:p>
    <w:p w:rsidR="00F97670" w:rsidRDefault="00F97670"/>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9729C" w:rsidRDefault="00F97670">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97670" w:rsidRPr="00355EC2" w:rsidRDefault="00F97670" w:rsidP="00F97670">
      <w:pPr>
        <w:pBdr>
          <w:top w:val="nil"/>
          <w:left w:val="nil"/>
          <w:bottom w:val="nil"/>
          <w:right w:val="nil"/>
          <w:between w:val="nil"/>
        </w:pBdr>
        <w:ind w:hanging="2"/>
        <w:jc w:val="center"/>
        <w:rPr>
          <w:color w:val="000000"/>
        </w:rPr>
      </w:pPr>
      <w:r>
        <w:rPr>
          <w:b/>
          <w:color w:val="000000"/>
        </w:rPr>
        <w:t>ДОГОВОР № ____________</w:t>
      </w:r>
    </w:p>
    <w:p w:rsidR="00F97670" w:rsidRPr="00355EC2" w:rsidRDefault="00F97670" w:rsidP="00F97670">
      <w:pPr>
        <w:pBdr>
          <w:top w:val="nil"/>
          <w:left w:val="nil"/>
          <w:bottom w:val="nil"/>
          <w:right w:val="nil"/>
          <w:between w:val="nil"/>
        </w:pBdr>
        <w:ind w:hanging="2"/>
        <w:jc w:val="center"/>
        <w:rPr>
          <w:color w:val="000000"/>
        </w:rPr>
      </w:pPr>
      <w:r>
        <w:rPr>
          <w:b/>
          <w:color w:val="000000"/>
        </w:rPr>
        <w:t>об оказании услуг по охране объектов</w:t>
      </w:r>
    </w:p>
    <w:p w:rsidR="00F97670" w:rsidRPr="00355EC2" w:rsidRDefault="00F97670" w:rsidP="00F97670">
      <w:pPr>
        <w:pBdr>
          <w:top w:val="nil"/>
          <w:left w:val="nil"/>
          <w:bottom w:val="nil"/>
          <w:right w:val="nil"/>
          <w:between w:val="nil"/>
        </w:pBdr>
        <w:ind w:hanging="2"/>
        <w:rPr>
          <w:color w:val="000000"/>
        </w:rPr>
      </w:pPr>
      <w:r>
        <w:rPr>
          <w:color w:val="000000"/>
        </w:rPr>
        <w:t xml:space="preserve">                                                                     </w:t>
      </w:r>
      <w:r>
        <w:rPr>
          <w:color w:val="000000"/>
        </w:rPr>
        <w:br/>
        <w:t>г. Самара                                                                                              «____» __________ 202_</w:t>
      </w:r>
    </w:p>
    <w:p w:rsidR="00F97670" w:rsidRPr="00355EC2" w:rsidRDefault="00F97670" w:rsidP="00F97670">
      <w:pPr>
        <w:pBdr>
          <w:top w:val="nil"/>
          <w:left w:val="nil"/>
          <w:bottom w:val="nil"/>
          <w:right w:val="nil"/>
          <w:between w:val="nil"/>
        </w:pBdr>
        <w:ind w:hanging="2"/>
        <w:jc w:val="both"/>
        <w:rPr>
          <w:color w:val="000000"/>
        </w:rPr>
      </w:pPr>
    </w:p>
    <w:p w:rsidR="00F97670" w:rsidRPr="00355EC2" w:rsidRDefault="00F97670" w:rsidP="00F97670">
      <w:pPr>
        <w:pBdr>
          <w:top w:val="nil"/>
          <w:left w:val="nil"/>
          <w:bottom w:val="nil"/>
          <w:right w:val="nil"/>
          <w:between w:val="nil"/>
        </w:pBdr>
        <w:ind w:left="1" w:firstLineChars="251" w:firstLine="605"/>
        <w:jc w:val="both"/>
        <w:rPr>
          <w:color w:val="000000"/>
        </w:rPr>
      </w:pPr>
      <w:proofErr w:type="gramStart"/>
      <w:r>
        <w:rPr>
          <w:b/>
          <w:color w:val="000000"/>
        </w:rPr>
        <w:t>Публичное акционерное общество «</w:t>
      </w:r>
      <w:proofErr w:type="spellStart"/>
      <w:r>
        <w:rPr>
          <w:b/>
          <w:color w:val="000000"/>
        </w:rPr>
        <w:t>ТрансКонтейнер</w:t>
      </w:r>
      <w:proofErr w:type="spellEnd"/>
      <w:r>
        <w:rPr>
          <w:b/>
          <w:color w:val="000000"/>
        </w:rPr>
        <w:t>» (ПАО «</w:t>
      </w:r>
      <w:proofErr w:type="spellStart"/>
      <w:r>
        <w:rPr>
          <w:b/>
          <w:color w:val="000000"/>
        </w:rPr>
        <w:t>ТрансКонтейнер</w:t>
      </w:r>
      <w:proofErr w:type="spellEnd"/>
      <w:r>
        <w:rPr>
          <w:b/>
          <w:color w:val="000000"/>
        </w:rPr>
        <w:t>»)</w:t>
      </w:r>
      <w:r>
        <w:rPr>
          <w:color w:val="000000"/>
        </w:rPr>
        <w:t xml:space="preserve">, именуемое в дальнейшем </w:t>
      </w:r>
      <w:r>
        <w:rPr>
          <w:b/>
          <w:color w:val="000000"/>
        </w:rPr>
        <w:t>«Заказчик»</w:t>
      </w:r>
      <w:r>
        <w:rPr>
          <w:color w:val="000000"/>
        </w:rPr>
        <w:t>, в лице директора филиала ПАО «</w:t>
      </w:r>
      <w:proofErr w:type="spellStart"/>
      <w:r>
        <w:rPr>
          <w:color w:val="000000"/>
        </w:rPr>
        <w:t>ТрансКонтейнер</w:t>
      </w:r>
      <w:proofErr w:type="spellEnd"/>
      <w:r>
        <w:rPr>
          <w:color w:val="000000"/>
        </w:rPr>
        <w:t xml:space="preserve">» на Куйбышевской железной дороге в лице директора </w:t>
      </w:r>
      <w:proofErr w:type="spellStart"/>
      <w:r>
        <w:rPr>
          <w:color w:val="000000"/>
        </w:rPr>
        <w:t>Дученко</w:t>
      </w:r>
      <w:proofErr w:type="spellEnd"/>
      <w:r>
        <w:rPr>
          <w:color w:val="000000"/>
        </w:rPr>
        <w:t xml:space="preserve"> Николая Анатольевича, действующего на основании доверенности от «   » ___________ 202_ года № ________________, с одной стороны, и </w:t>
      </w:r>
      <w:r>
        <w:rPr>
          <w:b/>
          <w:color w:val="000000"/>
        </w:rPr>
        <w:t>-______________________</w:t>
      </w:r>
      <w:r>
        <w:rPr>
          <w:color w:val="000000"/>
        </w:rPr>
        <w:t xml:space="preserve"> в лице ______________________________________, действующего на основании Устава и лицензии на частную охранную деятельность __________________, выданной «__» ____________года ____________________________________________, именуемое в дальнейшем </w:t>
      </w:r>
      <w:r>
        <w:rPr>
          <w:b/>
          <w:color w:val="000000"/>
        </w:rPr>
        <w:t>«Исполнитель»</w:t>
      </w:r>
      <w:r>
        <w:rPr>
          <w:color w:val="000000"/>
        </w:rPr>
        <w:t>, осуществляющее деятельность в соответствии с</w:t>
      </w:r>
      <w:proofErr w:type="gramEnd"/>
      <w:r>
        <w:rPr>
          <w:color w:val="000000"/>
        </w:rPr>
        <w:t xml:space="preserve"> Законом РФ «О частной детективной и охранной деятельности», с другой стороны, заключили настоящий договор о нижеследующем:</w:t>
      </w:r>
    </w:p>
    <w:p w:rsidR="00F97670" w:rsidRPr="00355EC2" w:rsidRDefault="00F97670" w:rsidP="00F97670">
      <w:pPr>
        <w:pBdr>
          <w:top w:val="nil"/>
          <w:left w:val="nil"/>
          <w:bottom w:val="nil"/>
          <w:right w:val="nil"/>
          <w:between w:val="nil"/>
        </w:pBdr>
        <w:ind w:hanging="2"/>
        <w:jc w:val="both"/>
        <w:rPr>
          <w:color w:val="000000"/>
        </w:rPr>
      </w:pPr>
    </w:p>
    <w:p w:rsidR="00F97670" w:rsidRPr="00355EC2" w:rsidRDefault="00F97670" w:rsidP="00F97670">
      <w:pPr>
        <w:widowControl w:val="0"/>
        <w:pBdr>
          <w:top w:val="nil"/>
          <w:left w:val="nil"/>
          <w:bottom w:val="nil"/>
          <w:right w:val="nil"/>
          <w:between w:val="nil"/>
        </w:pBdr>
        <w:tabs>
          <w:tab w:val="left" w:pos="284"/>
        </w:tabs>
        <w:ind w:hanging="2"/>
        <w:jc w:val="center"/>
        <w:rPr>
          <w:color w:val="000000"/>
        </w:rPr>
      </w:pPr>
      <w:r>
        <w:rPr>
          <w:b/>
          <w:color w:val="000000"/>
        </w:rPr>
        <w:t>Предмет Договора</w:t>
      </w:r>
    </w:p>
    <w:p w:rsidR="00F97670" w:rsidRPr="00355EC2" w:rsidRDefault="00F97670" w:rsidP="00F97670">
      <w:pPr>
        <w:pBdr>
          <w:top w:val="nil"/>
          <w:left w:val="nil"/>
          <w:bottom w:val="nil"/>
          <w:right w:val="nil"/>
          <w:between w:val="nil"/>
        </w:pBdr>
        <w:ind w:left="1" w:firstLineChars="252" w:firstLine="605"/>
        <w:jc w:val="both"/>
        <w:rPr>
          <w:color w:val="000000"/>
        </w:rPr>
      </w:pPr>
      <w:r>
        <w:rPr>
          <w:color w:val="000000"/>
        </w:rPr>
        <w:t xml:space="preserve">1.1. </w:t>
      </w:r>
      <w:r>
        <w:t>Исполнитель принимает на себя обязательство оказывать Заказчику охранные услуги административного здания филиала ПАО «</w:t>
      </w:r>
      <w:proofErr w:type="spellStart"/>
      <w:r>
        <w:t>ТрансКонтейнер</w:t>
      </w:r>
      <w:proofErr w:type="spellEnd"/>
      <w:r>
        <w:t>» на Куйбышевской железной дороге, находящегося по адресу: 443041, Российская Федерация, г. Самара, ул. Льва Толстого, д.131 (далее – Услуги) с расположенным на охраняемом объекте имуществом, находящимся на праве собственности или ином законном праве  у Заказчика.</w:t>
      </w:r>
    </w:p>
    <w:p w:rsidR="00F97670" w:rsidRPr="00355EC2" w:rsidRDefault="00F97670" w:rsidP="00F97670">
      <w:pPr>
        <w:pBdr>
          <w:top w:val="nil"/>
          <w:left w:val="nil"/>
          <w:bottom w:val="nil"/>
          <w:right w:val="nil"/>
          <w:between w:val="nil"/>
        </w:pBdr>
        <w:ind w:left="1" w:firstLineChars="252" w:firstLine="605"/>
        <w:jc w:val="both"/>
        <w:rPr>
          <w:color w:val="000000"/>
        </w:rPr>
      </w:pPr>
      <w:r>
        <w:rPr>
          <w:color w:val="000000"/>
        </w:rP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1 к Договору), являющимся неотъемлемой частью настоящего Договора.</w:t>
      </w:r>
    </w:p>
    <w:p w:rsidR="00F97670" w:rsidRPr="00355EC2" w:rsidRDefault="00F97670" w:rsidP="00F97670">
      <w:pPr>
        <w:pBdr>
          <w:top w:val="nil"/>
          <w:left w:val="nil"/>
          <w:bottom w:val="nil"/>
          <w:right w:val="nil"/>
          <w:between w:val="nil"/>
        </w:pBdr>
        <w:ind w:left="1" w:firstLineChars="252" w:firstLine="605"/>
        <w:jc w:val="both"/>
        <w:rPr>
          <w:color w:val="000000"/>
        </w:rPr>
      </w:pPr>
      <w:r>
        <w:rPr>
          <w:i/>
          <w:color w:val="000000"/>
        </w:rPr>
        <w:t>Объекты</w:t>
      </w:r>
      <w:r>
        <w:rPr>
          <w:b/>
          <w:color w:val="000000"/>
        </w:rPr>
        <w:t xml:space="preserve"> – </w:t>
      </w:r>
      <w:r>
        <w:rPr>
          <w:color w:val="000000"/>
        </w:rPr>
        <w:t>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w:t>
      </w:r>
      <w:proofErr w:type="spellStart"/>
      <w:r>
        <w:rPr>
          <w:color w:val="000000"/>
        </w:rPr>
        <w:t>ТрансКонтейнер</w:t>
      </w:r>
      <w:proofErr w:type="spellEnd"/>
      <w:r>
        <w:rPr>
          <w:color w:val="000000"/>
        </w:rPr>
        <w:t>» на Куйбышевской железной дороге.</w:t>
      </w:r>
      <w:r>
        <w:rPr>
          <w:i/>
          <w:color w:val="000000"/>
        </w:rPr>
        <w:t xml:space="preserve"> </w:t>
      </w:r>
    </w:p>
    <w:p w:rsidR="00F97670" w:rsidRPr="00355EC2" w:rsidRDefault="00F97670" w:rsidP="00F97670">
      <w:pPr>
        <w:pBdr>
          <w:top w:val="nil"/>
          <w:left w:val="nil"/>
          <w:bottom w:val="nil"/>
          <w:right w:val="nil"/>
          <w:between w:val="nil"/>
        </w:pBdr>
        <w:ind w:left="1" w:firstLineChars="252" w:firstLine="605"/>
        <w:jc w:val="both"/>
        <w:rPr>
          <w:color w:val="000000"/>
        </w:rPr>
      </w:pPr>
      <w:r>
        <w:rPr>
          <w:i/>
          <w:color w:val="000000"/>
        </w:rPr>
        <w:t>Имущество Заказчика -</w:t>
      </w:r>
      <w:r>
        <w:rPr>
          <w:color w:val="000000"/>
        </w:rPr>
        <w:t xml:space="preserve"> здания, сооружения, помещения, автомобили и иные материальные </w:t>
      </w:r>
      <w:proofErr w:type="gramStart"/>
      <w:r>
        <w:rPr>
          <w:color w:val="000000"/>
        </w:rPr>
        <w:t>средства</w:t>
      </w:r>
      <w:proofErr w:type="gramEnd"/>
      <w:r>
        <w:rPr>
          <w:color w:val="000000"/>
        </w:rPr>
        <w:t xml:space="preserve"> и документы, находящиеся на праве собственности или ином законном праве у Заказчика,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 </w:t>
      </w:r>
    </w:p>
    <w:p w:rsidR="00F97670" w:rsidRPr="00355EC2" w:rsidRDefault="00F97670" w:rsidP="00F97670">
      <w:pPr>
        <w:pBdr>
          <w:top w:val="nil"/>
          <w:left w:val="nil"/>
          <w:bottom w:val="nil"/>
          <w:right w:val="nil"/>
          <w:between w:val="nil"/>
        </w:pBdr>
        <w:ind w:left="1" w:firstLineChars="252" w:firstLine="605"/>
        <w:jc w:val="both"/>
        <w:rPr>
          <w:color w:val="000000"/>
        </w:rPr>
      </w:pPr>
      <w:r>
        <w:rPr>
          <w:color w:val="000000"/>
        </w:rPr>
        <w:t>1.3. Срок оказания Услуг по настоящему Договору: с 00 часов 00 минут «01» января 2025 года до 24 часов 00 минут «31» декабря 2026 года.</w:t>
      </w:r>
    </w:p>
    <w:p w:rsidR="00F97670" w:rsidRPr="00355EC2" w:rsidRDefault="00F97670" w:rsidP="00F97670">
      <w:pPr>
        <w:pBdr>
          <w:top w:val="nil"/>
          <w:left w:val="nil"/>
          <w:bottom w:val="nil"/>
          <w:right w:val="nil"/>
          <w:between w:val="nil"/>
        </w:pBdr>
        <w:ind w:left="1" w:firstLineChars="252" w:firstLine="605"/>
        <w:jc w:val="both"/>
        <w:rPr>
          <w:color w:val="000000"/>
        </w:rPr>
      </w:pPr>
      <w:r>
        <w:rPr>
          <w:color w:val="000000"/>
        </w:rPr>
        <w:t xml:space="preserve">1.4. Места оказания услуг: </w:t>
      </w:r>
    </w:p>
    <w:p w:rsidR="00F97670" w:rsidRPr="00355EC2" w:rsidRDefault="00F97670" w:rsidP="00F97670">
      <w:pPr>
        <w:pBdr>
          <w:top w:val="nil"/>
          <w:left w:val="nil"/>
          <w:bottom w:val="nil"/>
          <w:right w:val="nil"/>
          <w:between w:val="nil"/>
        </w:pBdr>
        <w:tabs>
          <w:tab w:val="left" w:pos="1418"/>
        </w:tabs>
        <w:ind w:left="1" w:firstLineChars="252" w:firstLine="605"/>
        <w:jc w:val="both"/>
        <w:rPr>
          <w:color w:val="000000"/>
        </w:rPr>
      </w:pPr>
      <w:r>
        <w:rPr>
          <w:color w:val="000000"/>
        </w:rPr>
        <w:t>1.4.1.Административное здание филиала ПАО «</w:t>
      </w:r>
      <w:proofErr w:type="spellStart"/>
      <w:r>
        <w:rPr>
          <w:color w:val="000000"/>
        </w:rPr>
        <w:t>ТрансКонтейнер</w:t>
      </w:r>
      <w:proofErr w:type="spellEnd"/>
      <w:r>
        <w:rPr>
          <w:color w:val="000000"/>
        </w:rPr>
        <w:t>» на Куйбышевской железной дороге, расположенное по адресу: 443041, г. Самара, ул. Льва Толстого, д.131. Охрану объекта осуществляет один пост круглосуточно и начальник охраны объекта.</w:t>
      </w:r>
    </w:p>
    <w:p w:rsidR="00F97670" w:rsidRPr="00355EC2" w:rsidRDefault="00F97670" w:rsidP="00F97670">
      <w:pPr>
        <w:pBdr>
          <w:top w:val="nil"/>
          <w:left w:val="nil"/>
          <w:bottom w:val="nil"/>
          <w:right w:val="nil"/>
          <w:between w:val="nil"/>
        </w:pBdr>
        <w:ind w:hanging="2"/>
        <w:jc w:val="both"/>
        <w:rPr>
          <w:color w:val="000000"/>
        </w:rPr>
      </w:pPr>
    </w:p>
    <w:p w:rsidR="00F97670" w:rsidRPr="00355EC2" w:rsidRDefault="00F97670" w:rsidP="00F97670">
      <w:pPr>
        <w:pBdr>
          <w:top w:val="nil"/>
          <w:left w:val="nil"/>
          <w:bottom w:val="nil"/>
          <w:right w:val="nil"/>
          <w:between w:val="nil"/>
        </w:pBdr>
        <w:ind w:hanging="2"/>
        <w:jc w:val="center"/>
        <w:rPr>
          <w:color w:val="000000"/>
        </w:rPr>
      </w:pPr>
      <w:r>
        <w:rPr>
          <w:b/>
          <w:color w:val="000000"/>
        </w:rPr>
        <w:t>2. Цена Услуг и порядок оплаты</w:t>
      </w:r>
    </w:p>
    <w:p w:rsidR="00F97670" w:rsidRPr="00355EC2" w:rsidRDefault="00F97670" w:rsidP="00F97670">
      <w:pPr>
        <w:pBdr>
          <w:top w:val="nil"/>
          <w:left w:val="nil"/>
          <w:bottom w:val="nil"/>
          <w:right w:val="nil"/>
          <w:between w:val="nil"/>
        </w:pBdr>
        <w:ind w:left="1" w:firstLineChars="252" w:firstLine="605"/>
        <w:jc w:val="both"/>
        <w:rPr>
          <w:color w:val="000000"/>
        </w:rPr>
      </w:pPr>
      <w:r>
        <w:rPr>
          <w:color w:val="000000"/>
        </w:rPr>
        <w:t xml:space="preserve">2.1. За оказанные по настоящему Договору Услуги Заказчик, в соответствии с Протоколом согласования договорной цены (Приложение № 2) и Калькуляцией стоимости </w:t>
      </w:r>
      <w:r>
        <w:rPr>
          <w:color w:val="000000"/>
        </w:rPr>
        <w:lastRenderedPageBreak/>
        <w:t>услуг (Приложение № 3), являющихся неотъемлемыми частями настоящего Договора, обязуется оплатить Исполнителю</w:t>
      </w:r>
      <w:proofErr w:type="gramStart"/>
      <w:r>
        <w:rPr>
          <w:color w:val="000000"/>
        </w:rPr>
        <w:t xml:space="preserve">  ______________ (____________________________________) </w:t>
      </w:r>
      <w:proofErr w:type="gramEnd"/>
      <w:r>
        <w:rPr>
          <w:color w:val="000000"/>
        </w:rPr>
        <w:t xml:space="preserve">рубля _____ копейки в месяц. </w:t>
      </w:r>
    </w:p>
    <w:p w:rsidR="00F97670" w:rsidRPr="00355EC2" w:rsidRDefault="00F97670" w:rsidP="00F97670">
      <w:pPr>
        <w:pBdr>
          <w:top w:val="nil"/>
          <w:left w:val="nil"/>
          <w:bottom w:val="nil"/>
          <w:right w:val="nil"/>
          <w:between w:val="nil"/>
        </w:pBdr>
        <w:ind w:left="1" w:firstLineChars="252" w:firstLine="605"/>
        <w:jc w:val="both"/>
        <w:rPr>
          <w:color w:val="000000"/>
        </w:rPr>
      </w:pPr>
      <w:r>
        <w:rPr>
          <w:color w:val="000000"/>
        </w:rPr>
        <w:t>2.2. Общая Цена договора за весь период его действия составляет</w:t>
      </w:r>
      <w:proofErr w:type="gramStart"/>
      <w:r>
        <w:rPr>
          <w:color w:val="000000"/>
        </w:rPr>
        <w:t xml:space="preserve"> _______________ (_________________) </w:t>
      </w:r>
      <w:proofErr w:type="gramEnd"/>
      <w:r>
        <w:rPr>
          <w:color w:val="000000"/>
        </w:rPr>
        <w:t xml:space="preserve">рублей __ копеек, НДС не облагается. </w:t>
      </w:r>
    </w:p>
    <w:p w:rsidR="00F97670" w:rsidRPr="00FB0BDC" w:rsidRDefault="00F97670" w:rsidP="00F97670">
      <w:pPr>
        <w:pBdr>
          <w:top w:val="nil"/>
          <w:left w:val="nil"/>
          <w:bottom w:val="nil"/>
          <w:right w:val="nil"/>
          <w:between w:val="nil"/>
        </w:pBdr>
        <w:ind w:left="1" w:firstLineChars="252" w:firstLine="605"/>
        <w:jc w:val="both"/>
        <w:rPr>
          <w:color w:val="000000"/>
        </w:rPr>
      </w:pPr>
      <w:r>
        <w:rPr>
          <w:color w:val="000000"/>
        </w:rPr>
        <w:t xml:space="preserve">2.3. 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Pr>
          <w:color w:val="000000"/>
        </w:rPr>
        <w:t>Услуг</w:t>
      </w:r>
      <w:proofErr w:type="gramEnd"/>
      <w:r>
        <w:rPr>
          <w:color w:val="000000"/>
        </w:rPr>
        <w:t xml:space="preserve"> на основании выставленного Исполнителем счета за отчетный период, путем перечисления Заказчиком денежных средств на расчетный счет Исполнителя.</w:t>
      </w:r>
    </w:p>
    <w:p w:rsidR="00F97670" w:rsidRPr="008D5726" w:rsidRDefault="00F97670" w:rsidP="00F97670">
      <w:pPr>
        <w:pBdr>
          <w:top w:val="nil"/>
          <w:left w:val="nil"/>
          <w:bottom w:val="nil"/>
          <w:right w:val="nil"/>
          <w:between w:val="nil"/>
        </w:pBdr>
        <w:ind w:firstLine="1"/>
        <w:jc w:val="both"/>
      </w:pPr>
      <w:r>
        <w:t xml:space="preserve">           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r>
        <w:rPr>
          <w:vertAlign w:val="superscript"/>
        </w:rPr>
        <w:footnoteReference w:id="5"/>
      </w:r>
      <w:r>
        <w:t>:</w:t>
      </w:r>
    </w:p>
    <w:p w:rsidR="00F97670" w:rsidRPr="008D5726" w:rsidRDefault="00F97670" w:rsidP="00F97670">
      <w:pPr>
        <w:pBdr>
          <w:top w:val="nil"/>
          <w:left w:val="nil"/>
          <w:bottom w:val="nil"/>
          <w:right w:val="nil"/>
          <w:between w:val="nil"/>
        </w:pBdr>
        <w:ind w:hanging="2"/>
        <w:jc w:val="both"/>
      </w:pPr>
      <w:r>
        <w:t>- настоящий Договор заключен на срок более 12 (двенадцати) месяцев;</w:t>
      </w:r>
    </w:p>
    <w:p w:rsidR="00F97670" w:rsidRPr="008D5726" w:rsidRDefault="00F97670" w:rsidP="00F97670">
      <w:pPr>
        <w:pBdr>
          <w:top w:val="nil"/>
          <w:left w:val="nil"/>
          <w:bottom w:val="nil"/>
          <w:right w:val="nil"/>
          <w:between w:val="nil"/>
        </w:pBdr>
        <w:ind w:hanging="2"/>
        <w:jc w:val="both"/>
      </w:pPr>
      <w:r>
        <w:t xml:space="preserve">- увеличение стоимости единичных расценок возможно не ранее, чем через 6 (шесть) месяцев </w:t>
      </w:r>
      <w:proofErr w:type="gramStart"/>
      <w:r>
        <w:t>с даты заключения</w:t>
      </w:r>
      <w:proofErr w:type="gramEnd"/>
      <w:r>
        <w:t xml:space="preserve"> настоящего Договора.</w:t>
      </w:r>
    </w:p>
    <w:p w:rsidR="00F97670" w:rsidRPr="008D5726" w:rsidRDefault="00F97670" w:rsidP="00F97670">
      <w:pPr>
        <w:pBdr>
          <w:top w:val="nil"/>
          <w:left w:val="nil"/>
          <w:bottom w:val="nil"/>
          <w:right w:val="nil"/>
          <w:between w:val="nil"/>
        </w:pBdr>
        <w:ind w:hanging="2"/>
        <w:jc w:val="both"/>
      </w:pPr>
      <w:r>
        <w:t>- увеличение стоимости единичных расценок не может превышать 10% в год.</w:t>
      </w:r>
    </w:p>
    <w:p w:rsidR="00F97670" w:rsidRPr="003B3BDD" w:rsidRDefault="00F97670" w:rsidP="00F97670">
      <w:pPr>
        <w:pBdr>
          <w:top w:val="nil"/>
          <w:left w:val="nil"/>
          <w:bottom w:val="nil"/>
          <w:right w:val="nil"/>
          <w:between w:val="nil"/>
        </w:pBdr>
        <w:ind w:hanging="2"/>
        <w:jc w:val="both"/>
      </w:pPr>
      <w:r>
        <w:t xml:space="preserve">          </w:t>
      </w:r>
      <w:r w:rsidRPr="003B3BDD">
        <w:t xml:space="preserve">2.5. Увеличение общей цены на оказываемые Услуги за счет увеличения количества оказываемых Услуг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w:t>
      </w:r>
    </w:p>
    <w:p w:rsidR="00F97670" w:rsidRPr="003B3BDD" w:rsidRDefault="00F97670" w:rsidP="00F97670">
      <w:pPr>
        <w:pBdr>
          <w:top w:val="nil"/>
          <w:left w:val="nil"/>
          <w:bottom w:val="nil"/>
          <w:right w:val="nil"/>
          <w:between w:val="nil"/>
        </w:pBdr>
        <w:ind w:hanging="2"/>
        <w:jc w:val="both"/>
      </w:pPr>
      <w:r w:rsidRPr="003B3BDD">
        <w:t>- цена за единицу услуги (одного поста), действующая на момент увеличения количества закупаемых услуг (в том числе увеличенная ранее в соответствии с пунктом 2.4 настоящего Договора), остается неизменной;</w:t>
      </w:r>
    </w:p>
    <w:p w:rsidR="00F97670" w:rsidRPr="008D5726" w:rsidRDefault="00F97670" w:rsidP="00F97670">
      <w:pPr>
        <w:pBdr>
          <w:top w:val="nil"/>
          <w:left w:val="nil"/>
          <w:bottom w:val="nil"/>
          <w:right w:val="nil"/>
          <w:between w:val="nil"/>
        </w:pBdr>
        <w:ind w:hanging="2"/>
        <w:jc w:val="both"/>
      </w:pPr>
      <w:r w:rsidRPr="003B3BDD">
        <w:t xml:space="preserve">- увеличение общей цены настоящего Договора не превышает </w:t>
      </w:r>
      <w:r w:rsidR="00822E8B" w:rsidRPr="003B3BDD">
        <w:t>2</w:t>
      </w:r>
      <w:r w:rsidRPr="003B3BDD">
        <w:t>0% от первоначальной цены настоящего Договора за весь срок действия настоящего Договора.</w:t>
      </w:r>
    </w:p>
    <w:p w:rsidR="00F97670" w:rsidRPr="00FB0BDC" w:rsidRDefault="00F97670" w:rsidP="00F97670">
      <w:pPr>
        <w:pBdr>
          <w:top w:val="nil"/>
          <w:left w:val="nil"/>
          <w:bottom w:val="nil"/>
          <w:right w:val="nil"/>
          <w:between w:val="nil"/>
        </w:pBdr>
        <w:ind w:left="1" w:firstLineChars="252" w:firstLine="605"/>
        <w:jc w:val="both"/>
        <w:rPr>
          <w:color w:val="000000"/>
        </w:rPr>
      </w:pPr>
    </w:p>
    <w:p w:rsidR="00F97670" w:rsidRDefault="00F97670">
      <w:pPr>
        <w:pBdr>
          <w:top w:val="nil"/>
          <w:left w:val="nil"/>
          <w:bottom w:val="nil"/>
          <w:right w:val="nil"/>
          <w:between w:val="nil"/>
        </w:pBdr>
        <w:ind w:left="1" w:firstLineChars="252" w:firstLine="605"/>
        <w:jc w:val="both"/>
        <w:rPr>
          <w:color w:val="000000"/>
        </w:rPr>
      </w:pPr>
    </w:p>
    <w:p w:rsidR="00F97670" w:rsidRDefault="00F97670">
      <w:pPr>
        <w:pBdr>
          <w:top w:val="nil"/>
          <w:left w:val="nil"/>
          <w:bottom w:val="nil"/>
          <w:right w:val="nil"/>
          <w:between w:val="nil"/>
        </w:pBdr>
        <w:ind w:left="1" w:firstLineChars="252" w:firstLine="605"/>
        <w:jc w:val="both"/>
        <w:rPr>
          <w:color w:val="000000"/>
        </w:rPr>
      </w:pPr>
    </w:p>
    <w:p w:rsidR="00F97670" w:rsidRPr="00355EC2" w:rsidRDefault="00F97670" w:rsidP="00F97670">
      <w:pPr>
        <w:widowControl w:val="0"/>
        <w:pBdr>
          <w:top w:val="nil"/>
          <w:left w:val="nil"/>
          <w:bottom w:val="nil"/>
          <w:right w:val="nil"/>
          <w:between w:val="nil"/>
        </w:pBdr>
        <w:tabs>
          <w:tab w:val="left" w:pos="284"/>
        </w:tabs>
        <w:ind w:hanging="2"/>
        <w:jc w:val="center"/>
        <w:rPr>
          <w:color w:val="000000"/>
        </w:rPr>
      </w:pPr>
      <w:r>
        <w:rPr>
          <w:b/>
          <w:color w:val="000000"/>
        </w:rPr>
        <w:t>3. Порядок сдачи и приемки Услуг</w:t>
      </w:r>
    </w:p>
    <w:p w:rsidR="00F97670" w:rsidRPr="00E704F1" w:rsidRDefault="00F97670" w:rsidP="00F97670">
      <w:pPr>
        <w:pBdr>
          <w:top w:val="nil"/>
          <w:left w:val="nil"/>
          <w:bottom w:val="nil"/>
          <w:right w:val="nil"/>
          <w:between w:val="nil"/>
        </w:pBdr>
        <w:ind w:left="1" w:firstLineChars="252" w:firstLine="605"/>
        <w:jc w:val="both"/>
      </w:pPr>
      <w:r>
        <w:rPr>
          <w:color w:val="000000"/>
        </w:rPr>
        <w:t xml:space="preserve">3.1. </w:t>
      </w:r>
      <w:r>
        <w:t xml:space="preserve">Ежемесячно, в течение 3 (трех) календарных дней после совершения факта хозяйственной жизни, Исполнитель представляет Заказчику подписанный акт сдачи-приемки оказанных Услуг, счет и счет-фактуру. </w:t>
      </w:r>
    </w:p>
    <w:p w:rsidR="00F97670" w:rsidRPr="00355EC2" w:rsidRDefault="00F97670" w:rsidP="00F97670">
      <w:pPr>
        <w:pBdr>
          <w:top w:val="nil"/>
          <w:left w:val="nil"/>
          <w:bottom w:val="nil"/>
          <w:right w:val="nil"/>
          <w:between w:val="nil"/>
        </w:pBdr>
        <w:ind w:left="1" w:firstLineChars="252" w:firstLine="605"/>
        <w:jc w:val="both"/>
        <w:rPr>
          <w:color w:val="000000"/>
        </w:rPr>
      </w:pPr>
      <w:r>
        <w:t xml:space="preserve">Заказчик в течение 2 (двух) календарных дней, </w:t>
      </w:r>
      <w:proofErr w:type="gramStart"/>
      <w:r>
        <w:t>с даты получения</w:t>
      </w:r>
      <w:proofErr w:type="gramEnd"/>
      <w:r>
        <w:t xml:space="preserve"> акта сдачи-приемки оказанных Услуг, согласовывает и направляет Исполнителю подписанный акт сдачи-приемки или мотивированный отказ от приемки Услуг.</w:t>
      </w:r>
    </w:p>
    <w:p w:rsidR="00F97670" w:rsidRPr="00E704F1" w:rsidRDefault="00F97670" w:rsidP="00F97670">
      <w:pPr>
        <w:pBdr>
          <w:top w:val="nil"/>
          <w:left w:val="nil"/>
          <w:bottom w:val="nil"/>
          <w:right w:val="nil"/>
          <w:between w:val="nil"/>
        </w:pBdr>
        <w:ind w:left="1" w:firstLineChars="252" w:firstLine="605"/>
        <w:jc w:val="both"/>
        <w:rPr>
          <w:color w:val="000000"/>
        </w:rPr>
      </w:pPr>
      <w:r>
        <w:rPr>
          <w:color w:val="000000"/>
        </w:rP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F97670" w:rsidRDefault="00F97670" w:rsidP="00F97670">
      <w:pPr>
        <w:pStyle w:val="afd"/>
        <w:tabs>
          <w:tab w:val="left" w:pos="567"/>
          <w:tab w:val="left" w:pos="709"/>
        </w:tabs>
        <w:ind w:firstLine="709"/>
        <w:jc w:val="both"/>
        <w:rPr>
          <w:sz w:val="24"/>
          <w:szCs w:val="24"/>
        </w:rPr>
      </w:pPr>
      <w:r>
        <w:rPr>
          <w:sz w:val="24"/>
          <w:szCs w:val="24"/>
        </w:rPr>
        <w:t xml:space="preserve">3.3. 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 Перечень и формат документов определен Приложением № 4 к настоящему Договору (далее – первичные документы). </w:t>
      </w:r>
    </w:p>
    <w:p w:rsidR="00F97670" w:rsidRDefault="00F97670" w:rsidP="00F97670">
      <w:pPr>
        <w:pStyle w:val="afd"/>
        <w:tabs>
          <w:tab w:val="left" w:pos="567"/>
          <w:tab w:val="left" w:pos="709"/>
        </w:tabs>
        <w:ind w:firstLine="709"/>
        <w:jc w:val="both"/>
        <w:rPr>
          <w:sz w:val="24"/>
          <w:szCs w:val="24"/>
        </w:rPr>
      </w:pPr>
      <w:r>
        <w:rPr>
          <w:sz w:val="24"/>
          <w:szCs w:val="24"/>
        </w:rPr>
        <w:t>Исполнитель в течение 3 (трех) календарных дней по завершении оказания Услуг формирует докумен</w:t>
      </w:r>
      <w:proofErr w:type="gramStart"/>
      <w:r>
        <w:rPr>
          <w:sz w:val="24"/>
          <w:szCs w:val="24"/>
        </w:rPr>
        <w:t>т(</w:t>
      </w:r>
      <w:proofErr w:type="gramEnd"/>
      <w:r>
        <w:rPr>
          <w:sz w:val="24"/>
          <w:szCs w:val="24"/>
        </w:rPr>
        <w:t xml:space="preserve">ы) </w:t>
      </w:r>
    </w:p>
    <w:p w:rsidR="00F97670" w:rsidRDefault="00F97670" w:rsidP="00F97670">
      <w:pPr>
        <w:pStyle w:val="afd"/>
        <w:tabs>
          <w:tab w:val="left" w:pos="567"/>
          <w:tab w:val="left" w:pos="709"/>
        </w:tabs>
        <w:ind w:firstLine="709"/>
        <w:jc w:val="both"/>
        <w:rPr>
          <w:sz w:val="24"/>
          <w:szCs w:val="24"/>
        </w:rPr>
      </w:pPr>
      <w:r>
        <w:rPr>
          <w:sz w:val="24"/>
          <w:szCs w:val="24"/>
        </w:rPr>
        <w:t>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w:t>
      </w:r>
      <w:proofErr w:type="gramStart"/>
      <w:r>
        <w:rPr>
          <w:sz w:val="24"/>
          <w:szCs w:val="24"/>
        </w:rPr>
        <w:t>м(</w:t>
      </w:r>
      <w:proofErr w:type="spellStart"/>
      <w:proofErr w:type="gramEnd"/>
      <w:r>
        <w:rPr>
          <w:sz w:val="24"/>
          <w:szCs w:val="24"/>
        </w:rPr>
        <w:t>ами</w:t>
      </w:r>
      <w:proofErr w:type="spellEnd"/>
      <w:r>
        <w:rPr>
          <w:sz w:val="24"/>
          <w:szCs w:val="24"/>
        </w:rPr>
        <w:t>) в электронном виде Заказчику по телекоммуникационным каналам связи.</w:t>
      </w:r>
    </w:p>
    <w:p w:rsidR="00F97670" w:rsidRDefault="00F97670" w:rsidP="00F97670">
      <w:pPr>
        <w:pStyle w:val="afd"/>
        <w:tabs>
          <w:tab w:val="left" w:pos="567"/>
          <w:tab w:val="left" w:pos="709"/>
        </w:tabs>
        <w:ind w:firstLine="709"/>
        <w:jc w:val="both"/>
        <w:rPr>
          <w:sz w:val="24"/>
          <w:szCs w:val="24"/>
        </w:rPr>
      </w:pPr>
      <w:r>
        <w:rPr>
          <w:sz w:val="24"/>
          <w:szCs w:val="24"/>
        </w:rPr>
        <w:lastRenderedPageBreak/>
        <w:t>Заказчик в течение 2 (двух) календарных дней с даты получения документ</w:t>
      </w:r>
      <w:proofErr w:type="gramStart"/>
      <w:r>
        <w:rPr>
          <w:sz w:val="24"/>
          <w:szCs w:val="24"/>
        </w:rPr>
        <w:t>а(</w:t>
      </w:r>
      <w:proofErr w:type="spellStart"/>
      <w:proofErr w:type="gramEnd"/>
      <w:r>
        <w:rPr>
          <w:sz w:val="24"/>
          <w:szCs w:val="24"/>
        </w:rPr>
        <w:t>ов</w:t>
      </w:r>
      <w:proofErr w:type="spellEnd"/>
      <w:r>
        <w:rPr>
          <w:sz w:val="24"/>
          <w:szCs w:val="24"/>
        </w:rPr>
        <w:t>)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rPr>
          <w:sz w:val="24"/>
          <w:szCs w:val="24"/>
        </w:rPr>
        <w:t>ов</w:t>
      </w:r>
      <w:proofErr w:type="spellEnd"/>
      <w:r>
        <w:rPr>
          <w:sz w:val="24"/>
          <w:szCs w:val="24"/>
        </w:rPr>
        <w:t>) или отказывает Исполнителю в подписании документа(</w:t>
      </w:r>
      <w:proofErr w:type="spellStart"/>
      <w:r>
        <w:rPr>
          <w:sz w:val="24"/>
          <w:szCs w:val="24"/>
        </w:rPr>
        <w:t>ов</w:t>
      </w:r>
      <w:proofErr w:type="spellEnd"/>
      <w:r>
        <w:rPr>
          <w:sz w:val="24"/>
          <w:szCs w:val="24"/>
        </w:rPr>
        <w:t>) - при несогласии с содержанием документа(</w:t>
      </w:r>
      <w:proofErr w:type="spellStart"/>
      <w:r>
        <w:rPr>
          <w:sz w:val="24"/>
          <w:szCs w:val="24"/>
        </w:rPr>
        <w:t>ов</w:t>
      </w:r>
      <w:proofErr w:type="spellEnd"/>
      <w:r>
        <w:rPr>
          <w:sz w:val="24"/>
          <w:szCs w:val="24"/>
        </w:rPr>
        <w:t xml:space="preserve">). </w:t>
      </w:r>
    </w:p>
    <w:p w:rsidR="00F97670" w:rsidRDefault="00F97670" w:rsidP="00F97670">
      <w:pPr>
        <w:pStyle w:val="afd"/>
        <w:tabs>
          <w:tab w:val="left" w:pos="567"/>
          <w:tab w:val="left" w:pos="709"/>
        </w:tabs>
        <w:ind w:firstLine="709"/>
        <w:jc w:val="both"/>
        <w:rPr>
          <w:sz w:val="24"/>
          <w:szCs w:val="24"/>
        </w:rPr>
      </w:pPr>
      <w:r>
        <w:rPr>
          <w:sz w:val="24"/>
          <w:szCs w:val="24"/>
        </w:rPr>
        <w:t xml:space="preserve">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 </w:t>
      </w:r>
    </w:p>
    <w:p w:rsidR="00F97670" w:rsidRDefault="00F97670" w:rsidP="00F97670">
      <w:pPr>
        <w:pStyle w:val="afd"/>
        <w:tabs>
          <w:tab w:val="left" w:pos="567"/>
          <w:tab w:val="left" w:pos="709"/>
        </w:tabs>
        <w:ind w:firstLine="709"/>
        <w:jc w:val="both"/>
        <w:rPr>
          <w:sz w:val="24"/>
          <w:szCs w:val="24"/>
        </w:rPr>
      </w:pPr>
      <w:r>
        <w:rPr>
          <w:sz w:val="24"/>
          <w:szCs w:val="24"/>
        </w:rPr>
        <w:t>Стороны подтверждают, что отсутствие ответных действий Заказчика не является согласием Заказчика (акцептом) с содержанием документ</w:t>
      </w:r>
      <w:proofErr w:type="gramStart"/>
      <w:r>
        <w:rPr>
          <w:sz w:val="24"/>
          <w:szCs w:val="24"/>
        </w:rPr>
        <w:t>а(</w:t>
      </w:r>
      <w:proofErr w:type="spellStart"/>
      <w:proofErr w:type="gramEnd"/>
      <w:r>
        <w:rPr>
          <w:sz w:val="24"/>
          <w:szCs w:val="24"/>
        </w:rPr>
        <w:t>ов</w:t>
      </w:r>
      <w:proofErr w:type="spellEnd"/>
      <w:r>
        <w:rPr>
          <w:sz w:val="24"/>
          <w:szCs w:val="24"/>
        </w:rPr>
        <w:t>) и не заменяет подписание документа(</w:t>
      </w:r>
      <w:proofErr w:type="spellStart"/>
      <w:r>
        <w:rPr>
          <w:sz w:val="24"/>
          <w:szCs w:val="24"/>
        </w:rPr>
        <w:t>ов</w:t>
      </w:r>
      <w:proofErr w:type="spellEnd"/>
      <w:r>
        <w:rPr>
          <w:sz w:val="24"/>
          <w:szCs w:val="24"/>
        </w:rPr>
        <w:t xml:space="preserve">) квалифицированной подписью, если иное прямо не предусмотрено Сторонами в Договоре. </w:t>
      </w:r>
    </w:p>
    <w:p w:rsidR="00F97670" w:rsidRDefault="00F97670" w:rsidP="00F97670">
      <w:pPr>
        <w:pBdr>
          <w:top w:val="nil"/>
          <w:left w:val="nil"/>
          <w:bottom w:val="nil"/>
          <w:right w:val="nil"/>
          <w:between w:val="nil"/>
        </w:pBdr>
        <w:ind w:left="1" w:firstLineChars="252" w:firstLine="605"/>
        <w:jc w:val="both"/>
      </w:pPr>
      <w:r>
        <w:t xml:space="preserve">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w:t>
      </w:r>
    </w:p>
    <w:p w:rsidR="00F97670" w:rsidRDefault="00F97670" w:rsidP="00F97670">
      <w:pPr>
        <w:pBdr>
          <w:top w:val="nil"/>
          <w:left w:val="nil"/>
          <w:bottom w:val="nil"/>
          <w:right w:val="nil"/>
          <w:between w:val="nil"/>
        </w:pBdr>
        <w:ind w:left="1" w:firstLineChars="252" w:firstLine="605"/>
        <w:jc w:val="both"/>
      </w:pPr>
      <w:r>
        <w:t xml:space="preserve">При   этом    Заказчик    обязуется    оплатить   фактически   </w:t>
      </w:r>
      <w:proofErr w:type="gramStart"/>
      <w:r>
        <w:t>произведенные</w:t>
      </w:r>
      <w:proofErr w:type="gramEnd"/>
      <w:r>
        <w:t xml:space="preserve">   до   дня </w:t>
      </w:r>
    </w:p>
    <w:p w:rsidR="00F97670" w:rsidRDefault="00F97670">
      <w:pPr>
        <w:pBdr>
          <w:top w:val="nil"/>
          <w:left w:val="nil"/>
          <w:bottom w:val="nil"/>
          <w:right w:val="nil"/>
          <w:between w:val="nil"/>
        </w:pBdr>
        <w:ind w:left="1"/>
        <w:jc w:val="both"/>
        <w:rPr>
          <w:color w:val="000000"/>
        </w:rPr>
      </w:pPr>
      <w:r>
        <w:t>затраты Исполнителя на оказание Услуг по настоящему Договору.</w:t>
      </w:r>
    </w:p>
    <w:p w:rsidR="00F97670" w:rsidRPr="00355EC2" w:rsidRDefault="00F97670" w:rsidP="00F97670">
      <w:pPr>
        <w:pBdr>
          <w:top w:val="nil"/>
          <w:left w:val="nil"/>
          <w:bottom w:val="nil"/>
          <w:right w:val="nil"/>
          <w:between w:val="nil"/>
        </w:pBdr>
        <w:ind w:hanging="2"/>
        <w:jc w:val="center"/>
        <w:rPr>
          <w:color w:val="000000"/>
        </w:rPr>
      </w:pPr>
    </w:p>
    <w:p w:rsidR="00F97670" w:rsidRPr="00355EC2" w:rsidRDefault="00F97670" w:rsidP="00F97670">
      <w:pPr>
        <w:widowControl w:val="0"/>
        <w:pBdr>
          <w:top w:val="nil"/>
          <w:left w:val="nil"/>
          <w:bottom w:val="nil"/>
          <w:right w:val="nil"/>
          <w:between w:val="nil"/>
        </w:pBdr>
        <w:tabs>
          <w:tab w:val="left" w:pos="426"/>
        </w:tabs>
        <w:ind w:hanging="2"/>
        <w:jc w:val="center"/>
        <w:rPr>
          <w:color w:val="000000"/>
        </w:rPr>
      </w:pPr>
      <w:r>
        <w:rPr>
          <w:b/>
          <w:color w:val="000000"/>
        </w:rPr>
        <w:t>4. Права и обязанности Исполнителя</w:t>
      </w:r>
    </w:p>
    <w:p w:rsidR="00F97670" w:rsidRPr="00355EC2" w:rsidRDefault="00F97670" w:rsidP="00F97670">
      <w:pPr>
        <w:pBdr>
          <w:top w:val="nil"/>
          <w:left w:val="nil"/>
          <w:bottom w:val="nil"/>
          <w:right w:val="nil"/>
          <w:between w:val="nil"/>
        </w:pBdr>
        <w:ind w:left="1" w:firstLineChars="251" w:firstLine="605"/>
        <w:jc w:val="both"/>
        <w:rPr>
          <w:color w:val="000000"/>
        </w:rPr>
      </w:pPr>
      <w:r>
        <w:rPr>
          <w:b/>
          <w:color w:val="000000"/>
        </w:rPr>
        <w:t>4.1.</w:t>
      </w:r>
      <w:r>
        <w:rPr>
          <w:b/>
          <w:color w:val="000000"/>
        </w:rPr>
        <w:tab/>
        <w:t>Исполнитель обязан:</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4.1.1.</w:t>
      </w:r>
      <w:r>
        <w:rPr>
          <w:color w:val="000000"/>
        </w:rPr>
        <w:tab/>
        <w:t>Осуществлять охрану объектов в соответствии с законодательством Российской Федерации и условиями настоящего Договора;</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4.1.2.</w:t>
      </w:r>
      <w:r>
        <w:rPr>
          <w:color w:val="000000"/>
        </w:rP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F97670" w:rsidRPr="00355EC2" w:rsidRDefault="00F97670" w:rsidP="00F97670">
      <w:pPr>
        <w:pBdr>
          <w:top w:val="nil"/>
          <w:left w:val="nil"/>
          <w:bottom w:val="nil"/>
          <w:right w:val="nil"/>
          <w:between w:val="nil"/>
        </w:pBdr>
        <w:shd w:val="clear" w:color="auto" w:fill="FFFFFF"/>
        <w:tabs>
          <w:tab w:val="left" w:pos="993"/>
        </w:tabs>
        <w:ind w:left="1" w:firstLineChars="251" w:firstLine="602"/>
        <w:jc w:val="both"/>
        <w:rPr>
          <w:color w:val="000000"/>
        </w:rPr>
      </w:pPr>
      <w:r>
        <w:rPr>
          <w:color w:val="000000"/>
        </w:rPr>
        <w:t>4.1.3.</w:t>
      </w:r>
      <w:r>
        <w:rPr>
          <w:color w:val="000000"/>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F97670" w:rsidRPr="00355EC2" w:rsidRDefault="00F97670" w:rsidP="00F97670">
      <w:pPr>
        <w:pBdr>
          <w:top w:val="nil"/>
          <w:left w:val="nil"/>
          <w:bottom w:val="nil"/>
          <w:right w:val="nil"/>
          <w:between w:val="nil"/>
        </w:pBdr>
        <w:shd w:val="clear" w:color="auto" w:fill="FFFFFF"/>
        <w:tabs>
          <w:tab w:val="left" w:pos="1276"/>
          <w:tab w:val="left" w:pos="1685"/>
        </w:tabs>
        <w:ind w:left="1" w:firstLineChars="251" w:firstLine="602"/>
        <w:jc w:val="both"/>
        <w:rPr>
          <w:color w:val="000000"/>
        </w:rPr>
      </w:pPr>
      <w:r>
        <w:rPr>
          <w:color w:val="000000"/>
        </w:rPr>
        <w:t>4.1.4.</w:t>
      </w:r>
      <w:r>
        <w:rPr>
          <w:color w:val="000000"/>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F97670" w:rsidRPr="00355EC2" w:rsidRDefault="00F97670" w:rsidP="00F97670">
      <w:pPr>
        <w:pBdr>
          <w:top w:val="nil"/>
          <w:left w:val="nil"/>
          <w:bottom w:val="nil"/>
          <w:right w:val="nil"/>
          <w:between w:val="nil"/>
        </w:pBdr>
        <w:shd w:val="clear" w:color="auto" w:fill="FFFFFF"/>
        <w:tabs>
          <w:tab w:val="left" w:pos="1276"/>
        </w:tabs>
        <w:ind w:left="1" w:firstLineChars="251" w:firstLine="602"/>
        <w:jc w:val="both"/>
        <w:rPr>
          <w:color w:val="000000"/>
        </w:rPr>
      </w:pPr>
      <w:r>
        <w:rPr>
          <w:color w:val="000000"/>
        </w:rPr>
        <w:t>4.1.5.</w:t>
      </w:r>
      <w:r>
        <w:rPr>
          <w:color w:val="000000"/>
        </w:rPr>
        <w:tab/>
        <w:t xml:space="preserve">Обеспечивать на охраняемых объектах пропускной и </w:t>
      </w:r>
      <w:proofErr w:type="spellStart"/>
      <w:r>
        <w:rPr>
          <w:color w:val="000000"/>
        </w:rPr>
        <w:t>внутриобъектовый</w:t>
      </w:r>
      <w:proofErr w:type="spellEnd"/>
      <w:r>
        <w:rPr>
          <w:color w:val="000000"/>
        </w:rPr>
        <w:t xml:space="preserve"> режимы в соответствии с установленными Заказчиком правилами, согласованными с Исполнителем;</w:t>
      </w:r>
    </w:p>
    <w:p w:rsidR="00F97670" w:rsidRPr="00355EC2" w:rsidRDefault="00F97670" w:rsidP="00F97670">
      <w:pPr>
        <w:pBdr>
          <w:top w:val="nil"/>
          <w:left w:val="nil"/>
          <w:bottom w:val="nil"/>
          <w:right w:val="nil"/>
          <w:between w:val="nil"/>
        </w:pBdr>
        <w:shd w:val="clear" w:color="auto" w:fill="FFFFFF"/>
        <w:tabs>
          <w:tab w:val="left" w:pos="1276"/>
        </w:tabs>
        <w:ind w:left="1" w:firstLineChars="251" w:firstLine="602"/>
        <w:jc w:val="both"/>
        <w:rPr>
          <w:color w:val="000000"/>
        </w:rPr>
      </w:pPr>
      <w:r>
        <w:rPr>
          <w:color w:val="000000"/>
        </w:rPr>
        <w:t xml:space="preserve"> 4.1.6. Осуществлять </w:t>
      </w:r>
      <w:proofErr w:type="gramStart"/>
      <w:r>
        <w:rPr>
          <w:color w:val="000000"/>
        </w:rPr>
        <w:t>контроль за</w:t>
      </w:r>
      <w:proofErr w:type="gramEnd"/>
      <w:r>
        <w:rPr>
          <w:color w:val="000000"/>
        </w:rPr>
        <w:t xml:space="preserve"> эксплуатацией технических средств охраны и противопожарной защиты на охраняемых объектах Заказчика;</w:t>
      </w:r>
    </w:p>
    <w:p w:rsidR="00F97670" w:rsidRPr="00355EC2" w:rsidRDefault="00F97670" w:rsidP="00F97670">
      <w:pPr>
        <w:pBdr>
          <w:top w:val="nil"/>
          <w:left w:val="nil"/>
          <w:bottom w:val="nil"/>
          <w:right w:val="nil"/>
          <w:between w:val="nil"/>
        </w:pBdr>
        <w:shd w:val="clear" w:color="auto" w:fill="FFFFFF"/>
        <w:tabs>
          <w:tab w:val="left" w:pos="1134"/>
        </w:tabs>
        <w:ind w:left="1" w:firstLineChars="251" w:firstLine="602"/>
        <w:jc w:val="both"/>
        <w:rPr>
          <w:color w:val="000000"/>
        </w:rPr>
      </w:pPr>
      <w:r>
        <w:rPr>
          <w:color w:val="000000"/>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4.1.8. Представлять Заказчику письменный отчет о результатах проделанной работы ежемесячно;</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 xml:space="preserve">4.1.9. Оперативно информировать Заказчика о нарушениях правил пожарной безопасности, пропускного и </w:t>
      </w:r>
      <w:proofErr w:type="spellStart"/>
      <w:r>
        <w:rPr>
          <w:color w:val="000000"/>
        </w:rPr>
        <w:t>внутриобъектового</w:t>
      </w:r>
      <w:proofErr w:type="spellEnd"/>
      <w:r>
        <w:rPr>
          <w:color w:val="000000"/>
        </w:rP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4.1.11. Контролировать соблюдение установленных Заказчиком правил внутреннего распорядка;</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 xml:space="preserve">4.1.12. Контролировать соблюдение установленного Заказчиком порядка сдачи контейнерных площадок, отдельных помещений Объектов </w:t>
      </w:r>
      <w:proofErr w:type="gramStart"/>
      <w:r>
        <w:rPr>
          <w:color w:val="000000"/>
        </w:rPr>
        <w:t>под</w:t>
      </w:r>
      <w:proofErr w:type="gramEnd"/>
      <w:r>
        <w:rPr>
          <w:color w:val="000000"/>
        </w:rPr>
        <w:t xml:space="preserve"> охран;</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 xml:space="preserve">4.1.13. Принимать меры адекватного реагирования на действия лиц, нарушающие установленный порядок посещения Объектов либо правил внутреннего распорядка, а </w:t>
      </w:r>
      <w:r>
        <w:rPr>
          <w:color w:val="000000"/>
        </w:rPr>
        <w:lastRenderedPageBreak/>
        <w:t>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4.1.14. Оказывать содействие правоохранительным органам в обеспечении правопорядка на территории охраняемых Объектов;</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4.1.16.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4.1.19.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4.1.20. Не разглашать сведения о Заказчике любого характера, ставшие ему известными в процессе переговоров или работы с ним.</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4.1.21. Уметь обращаться с системами видеонаблюдения, средствами охранно-пожарной сигнализации;</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 xml:space="preserve">4.1.22. Знать и руководствоваться в работе основными требованиями к документам на завоз, вывоз груженых или порожних контейнеров </w:t>
      </w:r>
      <w:proofErr w:type="gramStart"/>
      <w:r>
        <w:rPr>
          <w:color w:val="000000"/>
        </w:rPr>
        <w:t>на</w:t>
      </w:r>
      <w:proofErr w:type="gramEnd"/>
      <w:r>
        <w:rPr>
          <w:color w:val="000000"/>
        </w:rPr>
        <w:t>/с охраняемых объектов, в соответствии с Правилами перевозок грузов железнодорожным транспортом;</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 xml:space="preserve">4.1.23. </w:t>
      </w:r>
      <w:proofErr w:type="gramStart"/>
      <w:r>
        <w:rPr>
          <w:color w:val="000000"/>
        </w:rPr>
        <w:t>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F97670" w:rsidRPr="00355EC2" w:rsidRDefault="00F97670" w:rsidP="00F97670">
      <w:pPr>
        <w:pBdr>
          <w:top w:val="nil"/>
          <w:left w:val="nil"/>
          <w:bottom w:val="nil"/>
          <w:right w:val="nil"/>
          <w:between w:val="nil"/>
        </w:pBdr>
        <w:ind w:left="1" w:firstLineChars="251" w:firstLine="602"/>
        <w:jc w:val="both"/>
        <w:rPr>
          <w:color w:val="000000"/>
          <w:highlight w:val="yellow"/>
        </w:rPr>
      </w:pPr>
      <w:r>
        <w:rPr>
          <w:color w:val="000000"/>
        </w:rPr>
        <w:t xml:space="preserve">4.1.24. Предоставить Заказчику в течение 3 (трех) календарных дней </w:t>
      </w:r>
      <w:proofErr w:type="gramStart"/>
      <w:r>
        <w:rPr>
          <w:color w:val="000000"/>
        </w:rPr>
        <w:t>с даты предъявления</w:t>
      </w:r>
      <w:proofErr w:type="gramEnd"/>
      <w:r>
        <w:rPr>
          <w:color w:val="000000"/>
        </w:rPr>
        <w:t xml:space="preserve"> требования:</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 подтверждение наличия дежурной службы (документы на право собственности или иного законного владения помещением, документы, регламентирующие деятельность дежурной службы);</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 подтверждение наличия ГБР (подтверждается вызовом ГБР);</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 xml:space="preserve">- действующие удостоверения частных охранников, личные карточки, </w:t>
      </w:r>
      <w:proofErr w:type="spellStart"/>
      <w:r>
        <w:rPr>
          <w:color w:val="000000"/>
        </w:rPr>
        <w:t>РСЛа</w:t>
      </w:r>
      <w:proofErr w:type="spellEnd"/>
      <w:r>
        <w:rPr>
          <w:color w:val="000000"/>
        </w:rPr>
        <w:t xml:space="preserve"> работников Исполнителя, исполняющих обязанности на объектах Заказчика;</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млн. рублей (</w:t>
      </w:r>
      <w:r>
        <w:rPr>
          <w:i/>
          <w:color w:val="000000"/>
        </w:rPr>
        <w:t>Страховая сумма определяется путем прогнозирования возможного ущерба</w:t>
      </w:r>
      <w:r>
        <w:rPr>
          <w:color w:val="000000"/>
        </w:rPr>
        <w:t xml:space="preserve">). </w:t>
      </w:r>
    </w:p>
    <w:p w:rsidR="00F97670" w:rsidRDefault="00F97670" w:rsidP="00F97670">
      <w:pPr>
        <w:pBdr>
          <w:top w:val="nil"/>
          <w:left w:val="nil"/>
          <w:bottom w:val="nil"/>
          <w:right w:val="nil"/>
          <w:between w:val="nil"/>
        </w:pBdr>
        <w:ind w:left="1" w:firstLineChars="251" w:firstLine="602"/>
        <w:jc w:val="both"/>
        <w:rPr>
          <w:color w:val="000000"/>
        </w:rPr>
      </w:pPr>
      <w:r>
        <w:rPr>
          <w:color w:val="000000"/>
        </w:rPr>
        <w:lastRenderedPageBreak/>
        <w:t xml:space="preserve">4.1.25. Исполнитель обязан обеспечить изучение и знание начальниками охраны объектов и охранниками правил и требований к пропускному и </w:t>
      </w:r>
      <w:proofErr w:type="spellStart"/>
      <w:r>
        <w:rPr>
          <w:color w:val="000000"/>
        </w:rPr>
        <w:t>внутриобъектовому</w:t>
      </w:r>
      <w:proofErr w:type="spellEnd"/>
      <w:r>
        <w:rPr>
          <w:color w:val="000000"/>
        </w:rPr>
        <w:t xml:space="preserve"> режимам, обеспечению антитеррористической защиты </w:t>
      </w:r>
      <w:proofErr w:type="gramStart"/>
      <w:r>
        <w:rPr>
          <w:color w:val="000000"/>
        </w:rPr>
        <w:t>объектов</w:t>
      </w:r>
      <w:proofErr w:type="gramEnd"/>
      <w:r>
        <w:rPr>
          <w:color w:val="000000"/>
        </w:rPr>
        <w:t xml:space="preserve"> со сдачей зачетов уполномоченному работнику Заказчика в сроки, указанные Заказчиком. Прием зачетов у Победителя может проводиться не более 2 раз. Количество охранников, успешно подтвердивших знания указанных требований, должно быть не менее  4 (четырех) поста охраняемого офисного здания и все начальники охраны каждого объекта. Работники Исполнителя должны дать правильный ответ на все вопросы теста. 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 </w:t>
      </w:r>
    </w:p>
    <w:p w:rsidR="00F97670" w:rsidRDefault="00F97670" w:rsidP="00F97670">
      <w:pPr>
        <w:pBdr>
          <w:top w:val="nil"/>
          <w:left w:val="nil"/>
          <w:bottom w:val="nil"/>
          <w:right w:val="nil"/>
          <w:between w:val="nil"/>
        </w:pBdr>
        <w:ind w:left="1" w:firstLineChars="251" w:firstLine="602"/>
        <w:jc w:val="both"/>
        <w:rPr>
          <w:color w:val="000000"/>
        </w:rPr>
      </w:pPr>
      <w:r>
        <w:rPr>
          <w:color w:val="000000"/>
        </w:rPr>
        <w:t xml:space="preserve">4.1.26. За действия привлеченных Исполнителем третьих лиц в части касающейся исполнения функций дежурной службы быстрого реагирования (соисполнителей, субподрядчиков) Исполнитель несет ответственность как </w:t>
      </w:r>
      <w:proofErr w:type="gramStart"/>
      <w:r>
        <w:rPr>
          <w:color w:val="000000"/>
        </w:rPr>
        <w:t>за</w:t>
      </w:r>
      <w:proofErr w:type="gramEnd"/>
      <w:r>
        <w:rPr>
          <w:color w:val="000000"/>
        </w:rPr>
        <w:t xml:space="preserve"> свои собственные.</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 xml:space="preserve"> </w:t>
      </w:r>
    </w:p>
    <w:p w:rsidR="00F97670" w:rsidRPr="00355EC2" w:rsidRDefault="00F97670" w:rsidP="00F97670">
      <w:pPr>
        <w:pBdr>
          <w:top w:val="nil"/>
          <w:left w:val="nil"/>
          <w:bottom w:val="nil"/>
          <w:right w:val="nil"/>
          <w:between w:val="nil"/>
        </w:pBdr>
        <w:shd w:val="clear" w:color="auto" w:fill="FFFFFF"/>
        <w:tabs>
          <w:tab w:val="left" w:pos="1685"/>
        </w:tabs>
        <w:ind w:left="1" w:firstLineChars="251" w:firstLine="605"/>
        <w:jc w:val="both"/>
        <w:rPr>
          <w:color w:val="000000"/>
        </w:rPr>
      </w:pPr>
      <w:r>
        <w:rPr>
          <w:b/>
          <w:color w:val="000000"/>
        </w:rPr>
        <w:t>4.2. Исполнитель имеет право:</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4.2.1. Получать от Заказчика информацию, необходимую для качественного исполнения своих обязательств по настоящему Договору.</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F97670" w:rsidRDefault="00F97670" w:rsidP="00F97670">
      <w:pPr>
        <w:pBdr>
          <w:top w:val="nil"/>
          <w:left w:val="nil"/>
          <w:bottom w:val="nil"/>
          <w:right w:val="nil"/>
          <w:between w:val="nil"/>
        </w:pBdr>
        <w:shd w:val="clear" w:color="auto" w:fill="FFFFFF"/>
        <w:tabs>
          <w:tab w:val="left" w:pos="1512"/>
        </w:tabs>
        <w:ind w:left="1" w:firstLineChars="251" w:firstLine="602"/>
        <w:jc w:val="both"/>
        <w:rPr>
          <w:color w:val="000000"/>
        </w:rPr>
      </w:pPr>
      <w:r>
        <w:rPr>
          <w:color w:val="000000"/>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F97670" w:rsidRPr="00355EC2" w:rsidRDefault="00F97670" w:rsidP="00F97670">
      <w:pPr>
        <w:pBdr>
          <w:top w:val="nil"/>
          <w:left w:val="nil"/>
          <w:bottom w:val="nil"/>
          <w:right w:val="nil"/>
          <w:between w:val="nil"/>
        </w:pBdr>
        <w:shd w:val="clear" w:color="auto" w:fill="FFFFFF"/>
        <w:tabs>
          <w:tab w:val="left" w:pos="1512"/>
        </w:tabs>
        <w:ind w:left="1" w:firstLineChars="251" w:firstLine="602"/>
        <w:jc w:val="both"/>
        <w:rPr>
          <w:color w:val="000000"/>
        </w:rPr>
      </w:pPr>
    </w:p>
    <w:p w:rsidR="00F97670" w:rsidRDefault="00F97670">
      <w:pPr>
        <w:widowControl w:val="0"/>
        <w:pBdr>
          <w:top w:val="nil"/>
          <w:left w:val="nil"/>
          <w:bottom w:val="nil"/>
          <w:right w:val="nil"/>
          <w:between w:val="nil"/>
        </w:pBdr>
        <w:tabs>
          <w:tab w:val="left" w:pos="284"/>
        </w:tabs>
        <w:ind w:left="1" w:firstLineChars="251" w:firstLine="605"/>
        <w:jc w:val="center"/>
        <w:rPr>
          <w:color w:val="000000"/>
        </w:rPr>
      </w:pPr>
      <w:r>
        <w:rPr>
          <w:b/>
          <w:color w:val="000000"/>
        </w:rPr>
        <w:t>5. Права и обязанности Заказчика</w:t>
      </w:r>
    </w:p>
    <w:p w:rsidR="00F97670" w:rsidRPr="00355EC2" w:rsidRDefault="00F97670" w:rsidP="00F97670">
      <w:pPr>
        <w:pBdr>
          <w:top w:val="nil"/>
          <w:left w:val="nil"/>
          <w:bottom w:val="nil"/>
          <w:right w:val="nil"/>
          <w:between w:val="nil"/>
        </w:pBdr>
        <w:ind w:left="1" w:firstLineChars="251" w:firstLine="605"/>
        <w:rPr>
          <w:color w:val="000000"/>
        </w:rPr>
      </w:pPr>
      <w:r>
        <w:rPr>
          <w:b/>
          <w:color w:val="000000"/>
        </w:rPr>
        <w:t>5.1 Заказчик обязан:</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 xml:space="preserve">5.1.3. Обеспечить Исполнителя необходимой документацией и своевременно информировать </w:t>
      </w:r>
      <w:proofErr w:type="gramStart"/>
      <w:r>
        <w:rPr>
          <w:color w:val="000000"/>
        </w:rPr>
        <w:t>о</w:t>
      </w:r>
      <w:proofErr w:type="gramEnd"/>
      <w:r>
        <w:rPr>
          <w:color w:val="000000"/>
        </w:rPr>
        <w:t xml:space="preserve"> всех изменениях установленного порядка;</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5.1.4. Создать надлежащие условия для обеспечения сохранности имущества Заказчика, в частности:</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 обеспечить охраняемые Объекты достаточным освещением для несения службы в ночное время;</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 xml:space="preserve">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w:t>
      </w:r>
      <w:r>
        <w:rPr>
          <w:color w:val="000000"/>
        </w:rPr>
        <w:lastRenderedPageBreak/>
        <w:t>Объектов, вследствие которых может потребоваться изменение характера охранных мероприятий и изменение дислокации постов охраны.</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5.1.8. Немедленно информировать Исполнителя о возникновении угрозы противоправных посягательств со стороны третьих лиц.</w:t>
      </w:r>
    </w:p>
    <w:p w:rsidR="00F97670" w:rsidRPr="00355EC2" w:rsidRDefault="00F97670" w:rsidP="00F97670">
      <w:pPr>
        <w:pBdr>
          <w:top w:val="nil"/>
          <w:left w:val="nil"/>
          <w:bottom w:val="nil"/>
          <w:right w:val="nil"/>
          <w:between w:val="nil"/>
        </w:pBdr>
        <w:ind w:left="1" w:firstLineChars="251" w:firstLine="602"/>
        <w:rPr>
          <w:color w:val="000000"/>
        </w:rPr>
      </w:pPr>
    </w:p>
    <w:p w:rsidR="00F97670" w:rsidRPr="00355EC2" w:rsidRDefault="00F97670" w:rsidP="00F97670">
      <w:pPr>
        <w:pBdr>
          <w:top w:val="nil"/>
          <w:left w:val="nil"/>
          <w:bottom w:val="nil"/>
          <w:right w:val="nil"/>
          <w:between w:val="nil"/>
        </w:pBdr>
        <w:ind w:left="1" w:firstLineChars="251" w:firstLine="605"/>
        <w:rPr>
          <w:color w:val="000000"/>
        </w:rPr>
      </w:pPr>
      <w:r>
        <w:rPr>
          <w:b/>
          <w:color w:val="000000"/>
        </w:rPr>
        <w:t xml:space="preserve">5.2. Заказчик имеет право: </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 подтверждение наличия ГБР у Исполнителя или его подрядчика (подтверждается вызовом ГБР);</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 xml:space="preserve">- действующие удостоверения частных охранников, личные карточки, </w:t>
      </w:r>
      <w:proofErr w:type="spellStart"/>
      <w:r>
        <w:rPr>
          <w:color w:val="000000"/>
        </w:rPr>
        <w:t>РСЛа</w:t>
      </w:r>
      <w:proofErr w:type="spellEnd"/>
      <w:r>
        <w:rPr>
          <w:color w:val="000000"/>
        </w:rPr>
        <w:t xml:space="preserve"> работников Исполнителя, исполняющих обязанности на объектах Заказчика (оригиналы);</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млн. рублей (</w:t>
      </w:r>
      <w:r>
        <w:rPr>
          <w:i/>
          <w:color w:val="000000"/>
        </w:rPr>
        <w:t>Страховая сумма определяется путем прогнозирования возможного ущерба</w:t>
      </w:r>
      <w:r>
        <w:rPr>
          <w:color w:val="000000"/>
        </w:rPr>
        <w:t>)  (оригинал).</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 xml:space="preserve">Заказчик вправе провести прием зачетов на знание работниками правил и требований к пропускному и </w:t>
      </w:r>
      <w:proofErr w:type="spellStart"/>
      <w:r>
        <w:rPr>
          <w:color w:val="000000"/>
        </w:rPr>
        <w:t>внутриобъектовому</w:t>
      </w:r>
      <w:proofErr w:type="spellEnd"/>
      <w:r>
        <w:rPr>
          <w:color w:val="000000"/>
        </w:rPr>
        <w:t xml:space="preserve"> режимам, обеспечению антитеррористической защиты объектов в любой момент в период действия договора. Если какой-либо работник Исполнителя не сдаст зачет, он отстраняется от дежурства до подтверждения необходимых знаний. В случае</w:t>
      </w:r>
      <w:proofErr w:type="gramStart"/>
      <w:r>
        <w:rPr>
          <w:color w:val="000000"/>
        </w:rPr>
        <w:t>,</w:t>
      </w:r>
      <w:proofErr w:type="gramEnd"/>
      <w:r>
        <w:rPr>
          <w:color w:val="000000"/>
        </w:rPr>
        <w:t xml:space="preserve"> если начальники объектов и/или 50% и более охранников от общего числа на каждом объекте не сдали зачеты по знанию правил на/с охраняемых объектов, а также если имеются факты систематического </w:t>
      </w:r>
      <w:proofErr w:type="spellStart"/>
      <w:r>
        <w:rPr>
          <w:color w:val="000000"/>
        </w:rPr>
        <w:t>заступления</w:t>
      </w:r>
      <w:proofErr w:type="spellEnd"/>
      <w:r>
        <w:rPr>
          <w:color w:val="000000"/>
        </w:rPr>
        <w:t xml:space="preserve"> на дежурство неподготовленных охранников, Заказчик вправе расторгнуть договор с Исполнителем досрочно в одностороннем порядке. </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5.2.2.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5.2.3.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F97670" w:rsidRPr="00355EC2" w:rsidRDefault="00F97670" w:rsidP="00F97670">
      <w:pPr>
        <w:pBdr>
          <w:top w:val="nil"/>
          <w:left w:val="nil"/>
          <w:bottom w:val="nil"/>
          <w:right w:val="nil"/>
          <w:between w:val="nil"/>
        </w:pBdr>
        <w:ind w:left="1" w:firstLineChars="251" w:firstLine="602"/>
        <w:jc w:val="both"/>
        <w:rPr>
          <w:color w:val="000000"/>
        </w:rPr>
      </w:pPr>
      <w:r>
        <w:rPr>
          <w:color w:val="000000"/>
        </w:rPr>
        <w:t>5.2.5. При наличии оснований Заказчик вправе требовать от Исполнителя замены охранника, осуществляющего дежурство на Объекте.</w:t>
      </w:r>
    </w:p>
    <w:p w:rsidR="00F97670" w:rsidRPr="00355EC2" w:rsidRDefault="00F97670" w:rsidP="00F97670">
      <w:pPr>
        <w:pBdr>
          <w:top w:val="nil"/>
          <w:left w:val="nil"/>
          <w:bottom w:val="nil"/>
          <w:right w:val="nil"/>
          <w:between w:val="nil"/>
        </w:pBdr>
        <w:ind w:hanging="2"/>
        <w:jc w:val="both"/>
        <w:rPr>
          <w:color w:val="000000"/>
        </w:rPr>
      </w:pPr>
    </w:p>
    <w:p w:rsidR="00F97670" w:rsidRPr="00355EC2" w:rsidRDefault="00F97670" w:rsidP="00F97670">
      <w:pPr>
        <w:widowControl w:val="0"/>
        <w:pBdr>
          <w:top w:val="nil"/>
          <w:left w:val="nil"/>
          <w:bottom w:val="nil"/>
          <w:right w:val="nil"/>
          <w:between w:val="nil"/>
        </w:pBdr>
        <w:tabs>
          <w:tab w:val="left" w:pos="284"/>
        </w:tabs>
        <w:ind w:hanging="2"/>
        <w:jc w:val="center"/>
        <w:rPr>
          <w:color w:val="000000"/>
        </w:rPr>
      </w:pPr>
      <w:r>
        <w:rPr>
          <w:b/>
          <w:color w:val="000000"/>
        </w:rPr>
        <w:t>6. Конфиденциальность</w:t>
      </w:r>
    </w:p>
    <w:p w:rsidR="00F97670" w:rsidRPr="00355EC2" w:rsidRDefault="00F97670" w:rsidP="00F97670">
      <w:pPr>
        <w:pBdr>
          <w:top w:val="nil"/>
          <w:left w:val="nil"/>
          <w:bottom w:val="nil"/>
          <w:right w:val="nil"/>
          <w:between w:val="nil"/>
        </w:pBdr>
        <w:ind w:left="1" w:firstLineChars="252" w:firstLine="605"/>
        <w:jc w:val="both"/>
        <w:rPr>
          <w:color w:val="000000"/>
        </w:rPr>
      </w:pPr>
      <w:r>
        <w:rPr>
          <w:color w:val="000000"/>
        </w:rPr>
        <w:t>6.1. Стороны обязаны сохранять конфиденциальность информации, полученной в ходе исполнения настоящего Договора.</w:t>
      </w:r>
    </w:p>
    <w:p w:rsidR="00F97670" w:rsidRPr="00355EC2" w:rsidRDefault="00F97670" w:rsidP="00F97670">
      <w:pPr>
        <w:pBdr>
          <w:top w:val="nil"/>
          <w:left w:val="nil"/>
          <w:bottom w:val="nil"/>
          <w:right w:val="nil"/>
          <w:between w:val="nil"/>
        </w:pBdr>
        <w:ind w:left="1" w:firstLineChars="252" w:firstLine="605"/>
        <w:jc w:val="both"/>
        <w:rPr>
          <w:color w:val="000000"/>
        </w:rPr>
      </w:pPr>
      <w:r>
        <w:rPr>
          <w:color w:val="000000"/>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F97670" w:rsidRPr="00355EC2" w:rsidRDefault="00F97670" w:rsidP="00F97670">
      <w:pPr>
        <w:pBdr>
          <w:top w:val="nil"/>
          <w:left w:val="nil"/>
          <w:bottom w:val="nil"/>
          <w:right w:val="nil"/>
          <w:between w:val="nil"/>
        </w:pBdr>
        <w:ind w:hanging="2"/>
        <w:jc w:val="both"/>
        <w:rPr>
          <w:color w:val="000000"/>
        </w:rPr>
      </w:pPr>
    </w:p>
    <w:p w:rsidR="00F97670" w:rsidRPr="00355EC2" w:rsidRDefault="00F97670" w:rsidP="00F97670">
      <w:pPr>
        <w:widowControl w:val="0"/>
        <w:pBdr>
          <w:top w:val="nil"/>
          <w:left w:val="nil"/>
          <w:bottom w:val="nil"/>
          <w:right w:val="nil"/>
          <w:between w:val="nil"/>
        </w:pBdr>
        <w:tabs>
          <w:tab w:val="left" w:pos="284"/>
        </w:tabs>
        <w:ind w:hanging="2"/>
        <w:jc w:val="center"/>
        <w:rPr>
          <w:color w:val="000000"/>
        </w:rPr>
      </w:pPr>
      <w:r>
        <w:rPr>
          <w:b/>
          <w:color w:val="000000"/>
        </w:rPr>
        <w:t>7. Ответственность Сторон</w:t>
      </w:r>
    </w:p>
    <w:p w:rsidR="00F97670" w:rsidRPr="00355EC2" w:rsidRDefault="00F97670" w:rsidP="00F97670">
      <w:pPr>
        <w:pBdr>
          <w:top w:val="nil"/>
          <w:left w:val="nil"/>
          <w:bottom w:val="nil"/>
          <w:right w:val="nil"/>
          <w:between w:val="nil"/>
        </w:pBdr>
        <w:tabs>
          <w:tab w:val="left" w:pos="993"/>
        </w:tabs>
        <w:ind w:left="1" w:firstLineChars="252" w:firstLine="605"/>
        <w:jc w:val="both"/>
        <w:rPr>
          <w:color w:val="000000"/>
        </w:rPr>
      </w:pPr>
      <w:r>
        <w:rPr>
          <w:color w:val="000000"/>
        </w:rPr>
        <w:lastRenderedPageBreak/>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97670" w:rsidRPr="00355EC2" w:rsidRDefault="00F97670" w:rsidP="00F97670">
      <w:pPr>
        <w:pBdr>
          <w:top w:val="nil"/>
          <w:left w:val="nil"/>
          <w:bottom w:val="nil"/>
          <w:right w:val="nil"/>
          <w:between w:val="nil"/>
        </w:pBdr>
        <w:tabs>
          <w:tab w:val="left" w:pos="993"/>
        </w:tabs>
        <w:ind w:left="1" w:firstLineChars="252" w:firstLine="605"/>
        <w:jc w:val="both"/>
        <w:rPr>
          <w:color w:val="000000"/>
        </w:rPr>
      </w:pPr>
      <w:r>
        <w:rPr>
          <w:color w:val="000000"/>
        </w:rP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F97670" w:rsidRPr="00355EC2" w:rsidRDefault="00F97670" w:rsidP="00F97670">
      <w:pPr>
        <w:pBdr>
          <w:top w:val="nil"/>
          <w:left w:val="nil"/>
          <w:bottom w:val="nil"/>
          <w:right w:val="nil"/>
          <w:between w:val="nil"/>
        </w:pBdr>
        <w:tabs>
          <w:tab w:val="left" w:pos="993"/>
        </w:tabs>
        <w:ind w:left="1" w:firstLineChars="252" w:firstLine="605"/>
        <w:jc w:val="both"/>
        <w:rPr>
          <w:color w:val="000000"/>
        </w:rPr>
      </w:pPr>
      <w:r>
        <w:rPr>
          <w:color w:val="000000"/>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F97670" w:rsidRPr="00355EC2" w:rsidRDefault="00F97670" w:rsidP="00F97670">
      <w:pPr>
        <w:pBdr>
          <w:top w:val="nil"/>
          <w:left w:val="nil"/>
          <w:bottom w:val="nil"/>
          <w:right w:val="nil"/>
          <w:between w:val="nil"/>
        </w:pBdr>
        <w:tabs>
          <w:tab w:val="left" w:pos="993"/>
        </w:tabs>
        <w:ind w:left="1" w:firstLineChars="252" w:firstLine="605"/>
        <w:jc w:val="both"/>
        <w:rPr>
          <w:color w:val="000000"/>
        </w:rPr>
      </w:pPr>
      <w:r>
        <w:rPr>
          <w:color w:val="000000"/>
        </w:rP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F97670" w:rsidRPr="00355EC2" w:rsidRDefault="00F97670" w:rsidP="00F97670">
      <w:pPr>
        <w:widowControl w:val="0"/>
        <w:pBdr>
          <w:top w:val="nil"/>
          <w:left w:val="nil"/>
          <w:bottom w:val="nil"/>
          <w:right w:val="nil"/>
          <w:between w:val="nil"/>
        </w:pBdr>
        <w:ind w:left="1" w:firstLineChars="252" w:firstLine="605"/>
        <w:jc w:val="both"/>
        <w:rPr>
          <w:color w:val="000000"/>
        </w:rPr>
      </w:pPr>
      <w:r>
        <w:rPr>
          <w:color w:val="000000"/>
        </w:rPr>
        <w:t xml:space="preserve">7.5. В случае </w:t>
      </w:r>
      <w:proofErr w:type="gramStart"/>
      <w:r>
        <w:rPr>
          <w:color w:val="000000"/>
        </w:rPr>
        <w:t>не выполнения</w:t>
      </w:r>
      <w:proofErr w:type="gramEnd"/>
      <w:r>
        <w:rPr>
          <w:color w:val="000000"/>
        </w:rPr>
        <w:t>/ненадлежащего выполнения Исполнителем условий настоящего Договора, требований внутренних инструкций Исполнитель уплачивает Заказчику штраф в размере 10 (десять) % от стоимости Услуг за месяц, в котором выявлено нарушение, за каждый факт не выполнения/ненадлежащего выполнения Исполнителем условий настоящего Договора, требований внутренних инструкций Заказчика.</w:t>
      </w:r>
    </w:p>
    <w:p w:rsidR="00F97670" w:rsidRPr="00355EC2" w:rsidRDefault="00F97670" w:rsidP="00F97670">
      <w:pPr>
        <w:widowControl w:val="0"/>
        <w:pBdr>
          <w:top w:val="nil"/>
          <w:left w:val="nil"/>
          <w:bottom w:val="nil"/>
          <w:right w:val="nil"/>
          <w:between w:val="nil"/>
        </w:pBdr>
        <w:ind w:left="1" w:firstLineChars="252" w:firstLine="605"/>
        <w:jc w:val="both"/>
        <w:rPr>
          <w:color w:val="000000"/>
        </w:rPr>
      </w:pPr>
      <w:r>
        <w:rPr>
          <w:color w:val="000000"/>
        </w:rPr>
        <w:t>В случае возникновения при этом у Заказчика каких-либо убытков Исполнитель возмещает такие убытки Заказчику в полном объеме.</w:t>
      </w:r>
    </w:p>
    <w:p w:rsidR="00F97670" w:rsidRPr="00355EC2" w:rsidRDefault="00F97670" w:rsidP="00F97670">
      <w:pPr>
        <w:widowControl w:val="0"/>
        <w:pBdr>
          <w:top w:val="nil"/>
          <w:left w:val="nil"/>
          <w:bottom w:val="nil"/>
          <w:right w:val="nil"/>
          <w:between w:val="nil"/>
        </w:pBdr>
        <w:ind w:left="1" w:firstLineChars="252" w:firstLine="605"/>
        <w:jc w:val="both"/>
        <w:rPr>
          <w:color w:val="000000"/>
        </w:rPr>
      </w:pPr>
      <w:r>
        <w:rPr>
          <w:color w:val="000000"/>
        </w:rPr>
        <w:t xml:space="preserve">7.6. </w:t>
      </w:r>
      <w:proofErr w:type="gramStart"/>
      <w:r>
        <w:rPr>
          <w:color w:val="000000"/>
        </w:rPr>
        <w:t>В случае прибытия на Объект группы быстрого реагирования (ГБР) 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w:t>
      </w:r>
      <w:proofErr w:type="gramEnd"/>
      <w:r>
        <w:rPr>
          <w:color w:val="000000"/>
        </w:rPr>
        <w:t xml:space="preserve"> </w:t>
      </w:r>
      <w:proofErr w:type="gramStart"/>
      <w:r>
        <w:rPr>
          <w:color w:val="000000"/>
        </w:rPr>
        <w:t>случае</w:t>
      </w:r>
      <w:proofErr w:type="gramEnd"/>
      <w:r>
        <w:rPr>
          <w:color w:val="000000"/>
        </w:rPr>
        <w:t xml:space="preserve">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F97670" w:rsidRPr="00355EC2" w:rsidRDefault="00F97670" w:rsidP="00F97670">
      <w:pPr>
        <w:pBdr>
          <w:top w:val="nil"/>
          <w:left w:val="nil"/>
          <w:bottom w:val="nil"/>
          <w:right w:val="nil"/>
          <w:between w:val="nil"/>
        </w:pBdr>
        <w:ind w:left="1" w:firstLineChars="252" w:firstLine="605"/>
        <w:jc w:val="both"/>
        <w:rPr>
          <w:color w:val="000000"/>
        </w:rPr>
      </w:pPr>
      <w:r>
        <w:rPr>
          <w:color w:val="000000"/>
        </w:rPr>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F97670" w:rsidRPr="00355EC2" w:rsidRDefault="00F97670" w:rsidP="00F97670">
      <w:pPr>
        <w:pBdr>
          <w:top w:val="nil"/>
          <w:left w:val="nil"/>
          <w:bottom w:val="nil"/>
          <w:right w:val="nil"/>
          <w:between w:val="nil"/>
        </w:pBdr>
        <w:ind w:hanging="2"/>
        <w:jc w:val="both"/>
        <w:rPr>
          <w:color w:val="000000"/>
        </w:rPr>
      </w:pPr>
    </w:p>
    <w:p w:rsidR="00F97670" w:rsidRPr="00355EC2" w:rsidRDefault="00F97670" w:rsidP="00F97670">
      <w:pPr>
        <w:widowControl w:val="0"/>
        <w:pBdr>
          <w:top w:val="nil"/>
          <w:left w:val="nil"/>
          <w:bottom w:val="nil"/>
          <w:right w:val="nil"/>
          <w:between w:val="nil"/>
        </w:pBdr>
        <w:ind w:hanging="2"/>
        <w:jc w:val="center"/>
        <w:rPr>
          <w:color w:val="000000"/>
        </w:rPr>
      </w:pPr>
      <w:r>
        <w:rPr>
          <w:b/>
          <w:color w:val="000000"/>
        </w:rPr>
        <w:t>8. Обстоятельства непреодолимой силы</w:t>
      </w:r>
    </w:p>
    <w:p w:rsidR="00F97670" w:rsidRPr="00355EC2" w:rsidRDefault="00F97670" w:rsidP="00F97670">
      <w:pPr>
        <w:widowControl w:val="0"/>
        <w:pBdr>
          <w:top w:val="nil"/>
          <w:left w:val="nil"/>
          <w:bottom w:val="nil"/>
          <w:right w:val="nil"/>
          <w:between w:val="nil"/>
        </w:pBdr>
        <w:tabs>
          <w:tab w:val="left" w:pos="993"/>
        </w:tabs>
        <w:ind w:left="1" w:firstLineChars="252" w:firstLine="605"/>
        <w:jc w:val="both"/>
        <w:rPr>
          <w:color w:val="000000"/>
        </w:rPr>
      </w:pPr>
      <w:r>
        <w:rPr>
          <w:color w:val="000000"/>
        </w:rPr>
        <w:t xml:space="preserve">8.1. </w:t>
      </w: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F97670" w:rsidRDefault="00F97670">
      <w:pPr>
        <w:widowControl w:val="0"/>
        <w:pBdr>
          <w:top w:val="nil"/>
          <w:left w:val="nil"/>
          <w:bottom w:val="nil"/>
          <w:right w:val="nil"/>
          <w:between w:val="nil"/>
        </w:pBdr>
        <w:tabs>
          <w:tab w:val="left" w:pos="993"/>
        </w:tabs>
        <w:ind w:left="1" w:firstLineChars="252" w:firstLine="605"/>
        <w:jc w:val="both"/>
        <w:rPr>
          <w:color w:val="000000"/>
        </w:rPr>
      </w:pPr>
      <w:r>
        <w:rPr>
          <w:color w:val="000000"/>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97670" w:rsidRDefault="00F97670">
      <w:pPr>
        <w:widowControl w:val="0"/>
        <w:pBdr>
          <w:top w:val="nil"/>
          <w:left w:val="nil"/>
          <w:bottom w:val="nil"/>
          <w:right w:val="nil"/>
          <w:between w:val="nil"/>
        </w:pBdr>
        <w:tabs>
          <w:tab w:val="left" w:pos="993"/>
        </w:tabs>
        <w:ind w:left="1" w:firstLineChars="252" w:firstLine="605"/>
        <w:jc w:val="both"/>
        <w:rPr>
          <w:color w:val="000000"/>
        </w:rPr>
      </w:pPr>
      <w:r>
        <w:rPr>
          <w:color w:val="000000"/>
        </w:rPr>
        <w:t xml:space="preserve">8.3. Сторона, которая не исполняет свои обязательства вследствие действия </w:t>
      </w:r>
      <w:r>
        <w:rPr>
          <w:color w:val="000000"/>
        </w:rPr>
        <w:lastRenderedPageBreak/>
        <w:t>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97670" w:rsidRDefault="00F97670">
      <w:pPr>
        <w:widowControl w:val="0"/>
        <w:pBdr>
          <w:top w:val="nil"/>
          <w:left w:val="nil"/>
          <w:bottom w:val="nil"/>
          <w:right w:val="nil"/>
          <w:between w:val="nil"/>
        </w:pBdr>
        <w:tabs>
          <w:tab w:val="left" w:pos="993"/>
        </w:tabs>
        <w:ind w:left="1" w:firstLineChars="252" w:firstLine="605"/>
        <w:jc w:val="both"/>
        <w:rPr>
          <w:rFonts w:eastAsia="Arial"/>
          <w:color w:val="000000"/>
        </w:rPr>
      </w:pPr>
      <w:r>
        <w:rPr>
          <w:color w:val="000000"/>
        </w:rPr>
        <w:t xml:space="preserve">8.4.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 либо в порядке, установленном пунктом 10.3 настоящего Договора.</w:t>
      </w:r>
    </w:p>
    <w:p w:rsidR="00F97670" w:rsidRDefault="00F97670">
      <w:pPr>
        <w:pBdr>
          <w:top w:val="nil"/>
          <w:left w:val="nil"/>
          <w:bottom w:val="nil"/>
          <w:right w:val="nil"/>
          <w:between w:val="nil"/>
        </w:pBdr>
        <w:ind w:left="-2" w:firstLineChars="252" w:firstLine="605"/>
        <w:jc w:val="both"/>
        <w:rPr>
          <w:color w:val="000000"/>
        </w:rPr>
      </w:pPr>
    </w:p>
    <w:p w:rsidR="00F97670" w:rsidRDefault="00F97670" w:rsidP="00F97670">
      <w:pPr>
        <w:widowControl w:val="0"/>
        <w:pBdr>
          <w:top w:val="nil"/>
          <w:left w:val="nil"/>
          <w:bottom w:val="nil"/>
          <w:right w:val="nil"/>
          <w:between w:val="nil"/>
        </w:pBdr>
        <w:tabs>
          <w:tab w:val="left" w:pos="284"/>
        </w:tabs>
        <w:ind w:left="-2" w:firstLineChars="252" w:firstLine="607"/>
        <w:jc w:val="center"/>
      </w:pPr>
      <w:r>
        <w:rPr>
          <w:b/>
          <w:color w:val="000000"/>
        </w:rPr>
        <w:t>9. Разрешение споров</w:t>
      </w:r>
    </w:p>
    <w:p w:rsidR="00F97670" w:rsidRDefault="00F97670">
      <w:pPr>
        <w:widowControl w:val="0"/>
        <w:pBdr>
          <w:top w:val="nil"/>
          <w:left w:val="nil"/>
          <w:bottom w:val="nil"/>
          <w:right w:val="nil"/>
          <w:between w:val="nil"/>
        </w:pBdr>
        <w:tabs>
          <w:tab w:val="left" w:pos="284"/>
        </w:tabs>
        <w:ind w:left="-2" w:firstLineChars="252" w:firstLine="605"/>
        <w:jc w:val="both"/>
      </w:pPr>
      <w:r>
        <w:t xml:space="preserve">9.1.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F97670" w:rsidRDefault="00F97670">
      <w:pPr>
        <w:widowControl w:val="0"/>
        <w:pBdr>
          <w:top w:val="nil"/>
          <w:left w:val="nil"/>
          <w:bottom w:val="nil"/>
          <w:right w:val="nil"/>
          <w:between w:val="nil"/>
        </w:pBdr>
        <w:tabs>
          <w:tab w:val="left" w:pos="284"/>
        </w:tabs>
        <w:ind w:left="-2" w:firstLineChars="252" w:firstLine="605"/>
        <w:jc w:val="both"/>
      </w:pPr>
      <w:r>
        <w:t xml:space="preserve">Инициирование, вступление и проведение переговоров является правом Сторон. </w:t>
      </w:r>
    </w:p>
    <w:p w:rsidR="00F97670" w:rsidRDefault="00F97670">
      <w:pPr>
        <w:widowControl w:val="0"/>
        <w:pBdr>
          <w:top w:val="nil"/>
          <w:left w:val="nil"/>
          <w:bottom w:val="nil"/>
          <w:right w:val="nil"/>
          <w:between w:val="nil"/>
        </w:pBdr>
        <w:tabs>
          <w:tab w:val="left" w:pos="284"/>
        </w:tabs>
        <w:ind w:left="-2" w:firstLineChars="252" w:firstLine="605"/>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F97670" w:rsidRDefault="00F97670">
      <w:pPr>
        <w:widowControl w:val="0"/>
        <w:pBdr>
          <w:top w:val="nil"/>
          <w:left w:val="nil"/>
          <w:bottom w:val="nil"/>
          <w:right w:val="nil"/>
          <w:between w:val="nil"/>
        </w:pBdr>
        <w:tabs>
          <w:tab w:val="left" w:pos="284"/>
        </w:tabs>
        <w:ind w:left="-2" w:firstLineChars="252" w:firstLine="605"/>
        <w:jc w:val="both"/>
      </w:pPr>
      <w:r>
        <w:t xml:space="preserve">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F97670" w:rsidRDefault="00F97670">
      <w:pPr>
        <w:widowControl w:val="0"/>
        <w:pBdr>
          <w:top w:val="nil"/>
          <w:left w:val="nil"/>
          <w:bottom w:val="nil"/>
          <w:right w:val="nil"/>
          <w:between w:val="nil"/>
        </w:pBdr>
        <w:tabs>
          <w:tab w:val="left" w:pos="284"/>
        </w:tabs>
        <w:ind w:left="-2" w:firstLineChars="252" w:firstLine="605"/>
        <w:jc w:val="both"/>
      </w:pPr>
      <w:r>
        <w:t xml:space="preserve">9.3.1.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t>скан-копии</w:t>
      </w:r>
      <w:proofErr w:type="gramEnd"/>
      <w:r>
        <w:t xml:space="preserve"> оформленной (подписанной) претензии и прилагаемых к ней документов по следующим адресам электронной почты:</w:t>
      </w:r>
    </w:p>
    <w:p w:rsidR="00F97670" w:rsidRDefault="00F97670">
      <w:pPr>
        <w:widowControl w:val="0"/>
        <w:pBdr>
          <w:top w:val="nil"/>
          <w:left w:val="nil"/>
          <w:bottom w:val="nil"/>
          <w:right w:val="nil"/>
          <w:between w:val="nil"/>
        </w:pBdr>
        <w:tabs>
          <w:tab w:val="left" w:pos="284"/>
        </w:tabs>
        <w:ind w:left="-2" w:firstLineChars="252" w:firstLine="605"/>
        <w:jc w:val="both"/>
      </w:pPr>
      <w:r>
        <w:t xml:space="preserve">для Заказчика: </w:t>
      </w:r>
      <w:hyperlink r:id="rId34" w:history="1">
        <w:r>
          <w:rPr>
            <w:rStyle w:val="a7"/>
          </w:rPr>
          <w:t>kbsh@trcont.ru</w:t>
        </w:r>
      </w:hyperlink>
      <w:r>
        <w:t>;</w:t>
      </w:r>
    </w:p>
    <w:p w:rsidR="00F97670" w:rsidRPr="00D238F7" w:rsidRDefault="00F97670">
      <w:pPr>
        <w:widowControl w:val="0"/>
        <w:pBdr>
          <w:top w:val="nil"/>
          <w:left w:val="nil"/>
          <w:bottom w:val="nil"/>
          <w:right w:val="nil"/>
          <w:between w:val="nil"/>
        </w:pBdr>
        <w:tabs>
          <w:tab w:val="left" w:pos="284"/>
        </w:tabs>
        <w:ind w:left="-2" w:firstLineChars="252" w:firstLine="605"/>
        <w:jc w:val="both"/>
      </w:pPr>
      <w:r>
        <w:t>для Исполнителя: _______________.</w:t>
      </w:r>
    </w:p>
    <w:p w:rsidR="00F97670" w:rsidRDefault="00F97670">
      <w:pPr>
        <w:widowControl w:val="0"/>
        <w:pBdr>
          <w:top w:val="nil"/>
          <w:left w:val="nil"/>
          <w:bottom w:val="nil"/>
          <w:right w:val="nil"/>
          <w:between w:val="nil"/>
        </w:pBdr>
        <w:tabs>
          <w:tab w:val="left" w:pos="284"/>
        </w:tabs>
        <w:ind w:left="-2" w:firstLineChars="252" w:firstLine="605"/>
        <w:jc w:val="both"/>
      </w:pPr>
      <w:r>
        <w:t>9.3.2. В случае предъявления претензии в электронном виде посредством электронной почты:</w:t>
      </w:r>
    </w:p>
    <w:p w:rsidR="00F97670" w:rsidRDefault="00F97670">
      <w:pPr>
        <w:widowControl w:val="0"/>
        <w:pBdr>
          <w:top w:val="nil"/>
          <w:left w:val="nil"/>
          <w:bottom w:val="nil"/>
          <w:right w:val="nil"/>
          <w:between w:val="nil"/>
        </w:pBdr>
        <w:tabs>
          <w:tab w:val="left" w:pos="284"/>
        </w:tabs>
        <w:ind w:left="-2" w:firstLineChars="252" w:firstLine="605"/>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rsidR="00F97670" w:rsidRDefault="00F97670">
      <w:pPr>
        <w:widowControl w:val="0"/>
        <w:pBdr>
          <w:top w:val="nil"/>
          <w:left w:val="nil"/>
          <w:bottom w:val="nil"/>
          <w:right w:val="nil"/>
          <w:between w:val="nil"/>
        </w:pBdr>
        <w:tabs>
          <w:tab w:val="left" w:pos="284"/>
        </w:tabs>
        <w:ind w:left="-2" w:firstLineChars="252" w:firstLine="605"/>
        <w:jc w:val="both"/>
      </w:pPr>
      <w:r>
        <w:t>Стороны обязаны обеспечить актуальность адресов электронной почты, а также своевременность получения и обработки поступающих сообщений.</w:t>
      </w:r>
    </w:p>
    <w:p w:rsidR="00F97670" w:rsidRDefault="00F97670">
      <w:pPr>
        <w:widowControl w:val="0"/>
        <w:pBdr>
          <w:top w:val="nil"/>
          <w:left w:val="nil"/>
          <w:bottom w:val="nil"/>
          <w:right w:val="nil"/>
          <w:between w:val="nil"/>
        </w:pBdr>
        <w:tabs>
          <w:tab w:val="left" w:pos="284"/>
        </w:tabs>
        <w:ind w:left="-2" w:firstLineChars="252" w:firstLine="605"/>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F97670" w:rsidRDefault="00F97670">
      <w:pPr>
        <w:widowControl w:val="0"/>
        <w:pBdr>
          <w:top w:val="nil"/>
          <w:left w:val="nil"/>
          <w:bottom w:val="nil"/>
          <w:right w:val="nil"/>
          <w:between w:val="nil"/>
        </w:pBdr>
        <w:tabs>
          <w:tab w:val="left" w:pos="284"/>
        </w:tabs>
        <w:ind w:left="-2" w:firstLineChars="252" w:firstLine="605"/>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F97670" w:rsidRDefault="00F97670">
      <w:pPr>
        <w:widowControl w:val="0"/>
        <w:pBdr>
          <w:top w:val="nil"/>
          <w:left w:val="nil"/>
          <w:bottom w:val="nil"/>
          <w:right w:val="nil"/>
          <w:between w:val="nil"/>
        </w:pBdr>
        <w:tabs>
          <w:tab w:val="left" w:pos="284"/>
        </w:tabs>
        <w:ind w:left="-2" w:firstLineChars="252" w:firstLine="605"/>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F97670" w:rsidRDefault="00F97670">
      <w:pPr>
        <w:widowControl w:val="0"/>
        <w:pBdr>
          <w:top w:val="nil"/>
          <w:left w:val="nil"/>
          <w:bottom w:val="nil"/>
          <w:right w:val="nil"/>
          <w:between w:val="nil"/>
        </w:pBdr>
        <w:tabs>
          <w:tab w:val="left" w:pos="284"/>
        </w:tabs>
        <w:ind w:left="-2" w:firstLineChars="252" w:firstLine="605"/>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F97670" w:rsidRDefault="00F97670">
      <w:pPr>
        <w:widowControl w:val="0"/>
        <w:pBdr>
          <w:top w:val="nil"/>
          <w:left w:val="nil"/>
          <w:bottom w:val="nil"/>
          <w:right w:val="nil"/>
          <w:between w:val="nil"/>
        </w:pBdr>
        <w:tabs>
          <w:tab w:val="left" w:pos="284"/>
        </w:tabs>
        <w:ind w:left="-2" w:firstLineChars="252" w:firstLine="605"/>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F97670" w:rsidRDefault="00F97670">
      <w:pPr>
        <w:widowControl w:val="0"/>
        <w:pBdr>
          <w:top w:val="nil"/>
          <w:left w:val="nil"/>
          <w:bottom w:val="nil"/>
          <w:right w:val="nil"/>
          <w:between w:val="nil"/>
        </w:pBdr>
        <w:tabs>
          <w:tab w:val="left" w:pos="284"/>
        </w:tabs>
        <w:ind w:left="-2" w:firstLineChars="252" w:firstLine="605"/>
        <w:jc w:val="both"/>
      </w:pPr>
      <w:r>
        <w:lastRenderedPageBreak/>
        <w:t>е) во всех случаях Стороны сохраняют подлинные документы до разрешения спора.</w:t>
      </w:r>
    </w:p>
    <w:p w:rsidR="00F97670" w:rsidRDefault="00F97670">
      <w:pPr>
        <w:widowControl w:val="0"/>
        <w:pBdr>
          <w:top w:val="nil"/>
          <w:left w:val="nil"/>
          <w:bottom w:val="nil"/>
          <w:right w:val="nil"/>
          <w:between w:val="nil"/>
        </w:pBdr>
        <w:tabs>
          <w:tab w:val="left" w:pos="284"/>
        </w:tabs>
        <w:ind w:left="-2" w:firstLineChars="252" w:firstLine="605"/>
        <w:jc w:val="both"/>
      </w:pPr>
      <w:r>
        <w:t>9.3.3. Ответ на претензию, как правило, направляется в порядке, аналогичном порядку предъявления претензии.</w:t>
      </w:r>
    </w:p>
    <w:p w:rsidR="00F97670" w:rsidRDefault="00F97670">
      <w:pPr>
        <w:widowControl w:val="0"/>
        <w:pBdr>
          <w:top w:val="nil"/>
          <w:left w:val="nil"/>
          <w:bottom w:val="nil"/>
          <w:right w:val="nil"/>
          <w:between w:val="nil"/>
        </w:pBdr>
        <w:tabs>
          <w:tab w:val="left" w:pos="284"/>
        </w:tabs>
        <w:ind w:left="-2" w:firstLineChars="252" w:firstLine="605"/>
        <w:jc w:val="both"/>
      </w:pPr>
      <w: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rsidR="00F97670" w:rsidRPr="00355EC2" w:rsidRDefault="00F97670" w:rsidP="00F97670">
      <w:pPr>
        <w:pBdr>
          <w:top w:val="nil"/>
          <w:left w:val="nil"/>
          <w:bottom w:val="nil"/>
          <w:right w:val="nil"/>
          <w:between w:val="nil"/>
        </w:pBdr>
        <w:tabs>
          <w:tab w:val="left" w:pos="993"/>
        </w:tabs>
        <w:ind w:left="1" w:firstLineChars="252" w:firstLine="605"/>
        <w:jc w:val="both"/>
        <w:rPr>
          <w:color w:val="000000"/>
        </w:rPr>
      </w:pPr>
      <w:r>
        <w:t>9.4.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Самарской области.</w:t>
      </w:r>
      <w:r>
        <w:rPr>
          <w:color w:val="000000"/>
        </w:rPr>
        <w:t xml:space="preserve"> </w:t>
      </w:r>
    </w:p>
    <w:p w:rsidR="00F97670" w:rsidRPr="00355EC2" w:rsidRDefault="00F97670" w:rsidP="00F97670">
      <w:pPr>
        <w:pBdr>
          <w:top w:val="nil"/>
          <w:left w:val="nil"/>
          <w:bottom w:val="nil"/>
          <w:right w:val="nil"/>
          <w:between w:val="nil"/>
        </w:pBdr>
        <w:ind w:hanging="2"/>
        <w:jc w:val="center"/>
        <w:rPr>
          <w:color w:val="000000"/>
        </w:rPr>
      </w:pPr>
    </w:p>
    <w:p w:rsidR="00F97670" w:rsidRDefault="00F97670" w:rsidP="00F97670">
      <w:pPr>
        <w:pBdr>
          <w:top w:val="nil"/>
          <w:left w:val="nil"/>
          <w:bottom w:val="nil"/>
          <w:right w:val="nil"/>
          <w:between w:val="nil"/>
        </w:pBdr>
        <w:ind w:hanging="2"/>
        <w:jc w:val="center"/>
        <w:rPr>
          <w:b/>
          <w:color w:val="000000"/>
        </w:rPr>
      </w:pPr>
      <w:r>
        <w:rPr>
          <w:b/>
          <w:color w:val="000000"/>
        </w:rPr>
        <w:t xml:space="preserve">10. Порядок внесения изменений, дополнений в Договор </w:t>
      </w:r>
    </w:p>
    <w:p w:rsidR="00F97670" w:rsidRPr="00355EC2" w:rsidRDefault="00F97670" w:rsidP="00F97670">
      <w:pPr>
        <w:pBdr>
          <w:top w:val="nil"/>
          <w:left w:val="nil"/>
          <w:bottom w:val="nil"/>
          <w:right w:val="nil"/>
          <w:between w:val="nil"/>
        </w:pBdr>
        <w:ind w:hanging="2"/>
        <w:jc w:val="center"/>
        <w:rPr>
          <w:color w:val="000000"/>
        </w:rPr>
      </w:pPr>
      <w:r>
        <w:rPr>
          <w:b/>
          <w:color w:val="000000"/>
        </w:rPr>
        <w:t>и его расторжения</w:t>
      </w:r>
    </w:p>
    <w:p w:rsidR="00F97670" w:rsidRPr="00355EC2" w:rsidRDefault="00F97670" w:rsidP="00F97670">
      <w:pPr>
        <w:widowControl w:val="0"/>
        <w:pBdr>
          <w:top w:val="nil"/>
          <w:left w:val="nil"/>
          <w:bottom w:val="nil"/>
          <w:right w:val="nil"/>
          <w:between w:val="nil"/>
        </w:pBdr>
        <w:ind w:left="1" w:firstLineChars="252" w:firstLine="605"/>
        <w:jc w:val="both"/>
        <w:rPr>
          <w:color w:val="000000"/>
        </w:rPr>
      </w:pPr>
      <w:r>
        <w:rPr>
          <w:color w:val="000000"/>
        </w:rPr>
        <w:t>10.1.</w:t>
      </w:r>
      <w:r>
        <w:rPr>
          <w:rFonts w:eastAsia="Arial"/>
          <w:color w:val="000000"/>
        </w:rPr>
        <w:t xml:space="preserve"> </w:t>
      </w:r>
      <w:r>
        <w:rPr>
          <w:color w:val="000000"/>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97670" w:rsidRPr="00355EC2" w:rsidRDefault="00F97670" w:rsidP="00F97670">
      <w:pPr>
        <w:widowControl w:val="0"/>
        <w:pBdr>
          <w:top w:val="nil"/>
          <w:left w:val="nil"/>
          <w:bottom w:val="nil"/>
          <w:right w:val="nil"/>
          <w:between w:val="nil"/>
        </w:pBdr>
        <w:ind w:left="1" w:firstLineChars="252" w:firstLine="605"/>
        <w:jc w:val="both"/>
        <w:rPr>
          <w:color w:val="000000"/>
        </w:rPr>
      </w:pPr>
      <w:r>
        <w:rPr>
          <w:color w:val="000000"/>
        </w:rPr>
        <w:t xml:space="preserve">10.2. </w:t>
      </w:r>
      <w:r>
        <w:t xml:space="preserve">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t>позднее</w:t>
      </w:r>
      <w:proofErr w:type="gramEnd"/>
      <w: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F97670" w:rsidRPr="00F97670" w:rsidRDefault="00F97670" w:rsidP="00F97670">
      <w:pPr>
        <w:widowControl w:val="0"/>
        <w:pBdr>
          <w:top w:val="nil"/>
          <w:left w:val="nil"/>
          <w:bottom w:val="nil"/>
          <w:right w:val="nil"/>
          <w:between w:val="nil"/>
        </w:pBdr>
        <w:ind w:left="1" w:firstLineChars="252" w:firstLine="605"/>
        <w:jc w:val="both"/>
        <w:rPr>
          <w:color w:val="000000"/>
        </w:rPr>
      </w:pPr>
      <w:r>
        <w:rPr>
          <w:color w:val="000000"/>
        </w:rPr>
        <w:t>10.3. В случае</w:t>
      </w:r>
      <w:proofErr w:type="gramStart"/>
      <w:r>
        <w:rPr>
          <w:color w:val="000000"/>
        </w:rPr>
        <w:t>,</w:t>
      </w:r>
      <w:proofErr w:type="gramEnd"/>
      <w:r>
        <w:rPr>
          <w:color w:val="000000"/>
        </w:rPr>
        <w:t xml:space="preserve"> если Исполнитель не представит какой-либо из затребованных документов, указанных в п.4.1.24 настоящего Договора, в трехдневный срок с даты получения Исполнителем требования Заказчика, договор с ним может быть расторгнут досрочно в одностороннем порядке.</w:t>
      </w:r>
    </w:p>
    <w:p w:rsidR="00F97670" w:rsidRPr="008D5726" w:rsidRDefault="00F97670" w:rsidP="00F97670">
      <w:pPr>
        <w:widowControl w:val="0"/>
        <w:pBdr>
          <w:top w:val="nil"/>
          <w:left w:val="nil"/>
          <w:bottom w:val="nil"/>
          <w:right w:val="nil"/>
          <w:between w:val="nil"/>
        </w:pBdr>
        <w:ind w:hanging="2"/>
        <w:jc w:val="both"/>
      </w:pPr>
      <w:r w:rsidRPr="00F97670">
        <w:t xml:space="preserve">          </w:t>
      </w:r>
      <w:r>
        <w:t xml:space="preserve">10.4. </w:t>
      </w:r>
      <w:proofErr w:type="gramStart"/>
      <w:r>
        <w:t xml:space="preserve">В случае не сдачи начальниками охраны объектов и/или 50% и более охранников от общего числа на каждом объекте зачетов по знанию Нормативных документов в соответствии с пунктами 4.1.25 и 5.2.2. настоящего Договора, а также, если имеются факты систематического </w:t>
      </w:r>
      <w:proofErr w:type="spellStart"/>
      <w:r>
        <w:t>заступления</w:t>
      </w:r>
      <w:proofErr w:type="spellEnd"/>
      <w:r>
        <w:t xml:space="preserve"> на дежурство неподготовленных охранников, Заказчик вправе расторгнуть настоящий Договор досрочно в одностороннем порядке.</w:t>
      </w:r>
      <w:proofErr w:type="gramEnd"/>
    </w:p>
    <w:p w:rsidR="00F97670" w:rsidRPr="00E178CD" w:rsidRDefault="00F97670" w:rsidP="00F97670">
      <w:pPr>
        <w:widowControl w:val="0"/>
        <w:pBdr>
          <w:top w:val="nil"/>
          <w:left w:val="nil"/>
          <w:bottom w:val="nil"/>
          <w:right w:val="nil"/>
          <w:between w:val="nil"/>
        </w:pBdr>
        <w:ind w:left="1" w:firstLineChars="252" w:firstLine="605"/>
        <w:jc w:val="both"/>
        <w:rPr>
          <w:color w:val="000000"/>
        </w:rPr>
      </w:pPr>
    </w:p>
    <w:p w:rsidR="00F97670" w:rsidRPr="00355EC2" w:rsidRDefault="00F97670" w:rsidP="00F97670">
      <w:pPr>
        <w:widowControl w:val="0"/>
        <w:pBdr>
          <w:top w:val="nil"/>
          <w:left w:val="nil"/>
          <w:bottom w:val="nil"/>
          <w:right w:val="nil"/>
          <w:between w:val="nil"/>
        </w:pBdr>
        <w:ind w:hanging="2"/>
        <w:jc w:val="both"/>
        <w:rPr>
          <w:color w:val="000000"/>
        </w:rPr>
      </w:pPr>
    </w:p>
    <w:p w:rsidR="00F97670" w:rsidRDefault="00F97670" w:rsidP="00F97670">
      <w:pPr>
        <w:widowControl w:val="0"/>
        <w:pBdr>
          <w:top w:val="nil"/>
          <w:left w:val="nil"/>
          <w:bottom w:val="nil"/>
          <w:right w:val="nil"/>
          <w:between w:val="nil"/>
        </w:pBdr>
        <w:tabs>
          <w:tab w:val="left" w:pos="426"/>
        </w:tabs>
        <w:ind w:hanging="2"/>
        <w:jc w:val="center"/>
        <w:rPr>
          <w:b/>
          <w:color w:val="000000"/>
        </w:rPr>
      </w:pPr>
    </w:p>
    <w:p w:rsidR="00F97670" w:rsidRPr="00355EC2" w:rsidRDefault="00F97670" w:rsidP="00F97670">
      <w:pPr>
        <w:widowControl w:val="0"/>
        <w:pBdr>
          <w:top w:val="nil"/>
          <w:left w:val="nil"/>
          <w:bottom w:val="nil"/>
          <w:right w:val="nil"/>
          <w:between w:val="nil"/>
        </w:pBdr>
        <w:tabs>
          <w:tab w:val="left" w:pos="426"/>
        </w:tabs>
        <w:ind w:hanging="2"/>
        <w:jc w:val="center"/>
        <w:rPr>
          <w:color w:val="000000"/>
        </w:rPr>
      </w:pPr>
      <w:r>
        <w:rPr>
          <w:b/>
          <w:color w:val="000000"/>
        </w:rPr>
        <w:t>11. Срок действия Договора</w:t>
      </w:r>
    </w:p>
    <w:p w:rsidR="00F97670" w:rsidRDefault="00F97670">
      <w:pPr>
        <w:pBdr>
          <w:top w:val="nil"/>
          <w:left w:val="nil"/>
          <w:bottom w:val="nil"/>
          <w:right w:val="nil"/>
          <w:between w:val="nil"/>
        </w:pBdr>
        <w:ind w:left="1" w:firstLineChars="252" w:firstLine="605"/>
        <w:jc w:val="both"/>
        <w:rPr>
          <w:color w:val="000000"/>
        </w:rPr>
      </w:pPr>
      <w:r>
        <w:rPr>
          <w:color w:val="000000"/>
        </w:rPr>
        <w:t>11.1. Настоящий Договор вступает в силу с «__» _______  202_ года и действует по «__» _________ 202_ года включительно, а в части взаиморасчетов – до полного исполнения сторонами своих обязательств.</w:t>
      </w:r>
    </w:p>
    <w:p w:rsidR="00F97670" w:rsidRDefault="00F97670">
      <w:pPr>
        <w:widowControl w:val="0"/>
        <w:pBdr>
          <w:top w:val="nil"/>
          <w:left w:val="nil"/>
          <w:bottom w:val="nil"/>
          <w:right w:val="nil"/>
          <w:between w:val="nil"/>
        </w:pBdr>
        <w:tabs>
          <w:tab w:val="left" w:pos="1276"/>
        </w:tabs>
        <w:ind w:left="-2" w:firstLineChars="252" w:firstLine="605"/>
        <w:jc w:val="both"/>
        <w:rPr>
          <w:color w:val="000000"/>
        </w:rPr>
      </w:pPr>
    </w:p>
    <w:p w:rsidR="00F97670" w:rsidRDefault="00F97670">
      <w:pPr>
        <w:widowControl w:val="0"/>
        <w:pBdr>
          <w:top w:val="nil"/>
          <w:left w:val="nil"/>
          <w:bottom w:val="nil"/>
          <w:right w:val="nil"/>
          <w:between w:val="nil"/>
        </w:pBdr>
        <w:ind w:left="-2" w:firstLineChars="252" w:firstLine="607"/>
        <w:jc w:val="center"/>
        <w:rPr>
          <w:b/>
          <w:color w:val="000000"/>
        </w:rPr>
      </w:pPr>
      <w:r>
        <w:rPr>
          <w:b/>
          <w:color w:val="000000"/>
        </w:rPr>
        <w:t>12. Антикоррупционная оговорка</w:t>
      </w:r>
    </w:p>
    <w:p w:rsidR="00F97670" w:rsidRDefault="00F97670">
      <w:pPr>
        <w:keepNext/>
        <w:keepLines/>
        <w:autoSpaceDE w:val="0"/>
        <w:autoSpaceDN w:val="0"/>
        <w:spacing w:line="276" w:lineRule="auto"/>
        <w:ind w:left="-2" w:firstLineChars="252" w:firstLine="605"/>
        <w:jc w:val="both"/>
      </w:pPr>
      <w:r>
        <w:lastRenderedPageBreak/>
        <w:t>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F97670" w:rsidRDefault="00F97670">
      <w:pPr>
        <w:widowControl w:val="0"/>
        <w:pBdr>
          <w:top w:val="nil"/>
          <w:left w:val="nil"/>
          <w:bottom w:val="nil"/>
          <w:right w:val="nil"/>
          <w:between w:val="nil"/>
        </w:pBdr>
        <w:ind w:left="-2" w:firstLineChars="252" w:firstLine="605"/>
        <w:jc w:val="both"/>
      </w:pPr>
      <w:r>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F97670" w:rsidRDefault="00F97670">
      <w:pPr>
        <w:widowControl w:val="0"/>
        <w:pBdr>
          <w:top w:val="nil"/>
          <w:left w:val="nil"/>
          <w:bottom w:val="nil"/>
          <w:right w:val="nil"/>
          <w:between w:val="nil"/>
        </w:pBdr>
        <w:ind w:left="-2" w:firstLineChars="252" w:firstLine="605"/>
        <w:jc w:val="both"/>
      </w:pPr>
      <w:r>
        <w:t xml:space="preserve">12.3. </w:t>
      </w:r>
      <w:proofErr w:type="gramStart"/>
      <w: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97670" w:rsidRDefault="00F97670">
      <w:pPr>
        <w:widowControl w:val="0"/>
        <w:pBdr>
          <w:top w:val="nil"/>
          <w:left w:val="nil"/>
          <w:bottom w:val="nil"/>
          <w:right w:val="nil"/>
          <w:between w:val="nil"/>
        </w:pBdr>
        <w:ind w:left="-2" w:firstLineChars="252" w:firstLine="605"/>
        <w:jc w:val="both"/>
      </w:pPr>
      <w:r>
        <w:t xml:space="preserve">12.4. </w:t>
      </w:r>
      <w:proofErr w:type="gramStart"/>
      <w: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t xml:space="preserve"> </w:t>
      </w:r>
      <w:proofErr w:type="gramStart"/>
      <w: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предоставлении) в течение 10 (десяти) рабочих дней с даты получения запроса, если иной срок не будет установлен по соглашению Сторон.</w:t>
      </w:r>
      <w:proofErr w:type="gramEnd"/>
    </w:p>
    <w:p w:rsidR="00F97670" w:rsidRDefault="00F97670">
      <w:pPr>
        <w:widowControl w:val="0"/>
        <w:pBdr>
          <w:top w:val="nil"/>
          <w:left w:val="nil"/>
          <w:bottom w:val="nil"/>
          <w:right w:val="nil"/>
          <w:between w:val="nil"/>
        </w:pBdr>
        <w:ind w:left="-2" w:firstLineChars="252" w:firstLine="605"/>
        <w:jc w:val="both"/>
      </w:pPr>
      <w:r>
        <w:t xml:space="preserve">12.5. </w:t>
      </w:r>
      <w:proofErr w:type="gramStart"/>
      <w: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rsidR="00F97670" w:rsidRDefault="00F97670">
      <w:pPr>
        <w:keepNext/>
        <w:keepLines/>
        <w:autoSpaceDE w:val="0"/>
        <w:autoSpaceDN w:val="0"/>
        <w:spacing w:line="276" w:lineRule="auto"/>
        <w:ind w:left="-2" w:firstLineChars="252" w:firstLine="605"/>
        <w:jc w:val="both"/>
      </w:pPr>
      <w:r>
        <w:lastRenderedPageBreak/>
        <w:t xml:space="preserve">12.6.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t>позднее</w:t>
      </w:r>
      <w:proofErr w:type="gramEnd"/>
      <w:r>
        <w:t xml:space="preserve"> чем за 10 (десять) календарных дней до даты прекращения действия настоящего Договора в следующих случаях:</w:t>
      </w:r>
    </w:p>
    <w:p w:rsidR="00F97670" w:rsidRDefault="00F97670">
      <w:pPr>
        <w:keepNext/>
        <w:keepLines/>
        <w:autoSpaceDE w:val="0"/>
        <w:autoSpaceDN w:val="0"/>
        <w:spacing w:line="276" w:lineRule="auto"/>
        <w:ind w:left="-2" w:firstLineChars="252" w:firstLine="605"/>
        <w:jc w:val="both"/>
      </w:pPr>
      <w: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F97670" w:rsidRDefault="00F97670">
      <w:pPr>
        <w:keepNext/>
        <w:keepLines/>
        <w:autoSpaceDE w:val="0"/>
        <w:autoSpaceDN w:val="0"/>
        <w:spacing w:line="276" w:lineRule="auto"/>
        <w:ind w:left="-2" w:firstLineChars="252" w:firstLine="605"/>
        <w:jc w:val="both"/>
      </w:pPr>
      <w:r>
        <w:t>12.6.2. если в результате нарушения другой Стороной антикоррупционных требований Стороне причинены убытки;</w:t>
      </w:r>
    </w:p>
    <w:p w:rsidR="00F97670" w:rsidRDefault="00F97670">
      <w:pPr>
        <w:keepNext/>
        <w:keepLines/>
        <w:autoSpaceDE w:val="0"/>
        <w:autoSpaceDN w:val="0"/>
        <w:spacing w:line="276" w:lineRule="auto"/>
        <w:ind w:left="-2" w:firstLineChars="252" w:firstLine="605"/>
        <w:jc w:val="both"/>
      </w:pPr>
      <w:r>
        <w:t xml:space="preserve">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F97670" w:rsidRDefault="00F97670">
      <w:pPr>
        <w:keepNext/>
        <w:keepLines/>
        <w:autoSpaceDE w:val="0"/>
        <w:autoSpaceDN w:val="0"/>
        <w:spacing w:line="276" w:lineRule="auto"/>
        <w:ind w:left="-2" w:firstLineChars="252" w:firstLine="605"/>
        <w:jc w:val="both"/>
      </w:pPr>
      <w: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F97670" w:rsidRDefault="00F97670">
      <w:pPr>
        <w:keepNext/>
        <w:keepLines/>
        <w:autoSpaceDE w:val="0"/>
        <w:autoSpaceDN w:val="0"/>
        <w:spacing w:line="276" w:lineRule="auto"/>
        <w:ind w:left="-2" w:firstLineChars="252" w:firstLine="605"/>
        <w:jc w:val="both"/>
      </w:pPr>
      <w: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F97670" w:rsidRDefault="00F97670">
      <w:pPr>
        <w:keepNext/>
        <w:keepLines/>
        <w:autoSpaceDE w:val="0"/>
        <w:autoSpaceDN w:val="0"/>
        <w:spacing w:line="276" w:lineRule="auto"/>
        <w:ind w:left="-2" w:firstLineChars="252" w:firstLine="605"/>
        <w:jc w:val="both"/>
      </w:pPr>
      <w:r>
        <w:t>12.9. 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w:t>
      </w:r>
    </w:p>
    <w:p w:rsidR="00F97670" w:rsidRPr="00206A22" w:rsidRDefault="00F97670" w:rsidP="00F97670">
      <w:pPr>
        <w:pBdr>
          <w:top w:val="nil"/>
          <w:left w:val="nil"/>
          <w:bottom w:val="nil"/>
          <w:right w:val="nil"/>
          <w:between w:val="nil"/>
        </w:pBdr>
        <w:ind w:left="1" w:firstLineChars="252" w:firstLine="605"/>
        <w:jc w:val="both"/>
        <w:rPr>
          <w:highlight w:val="green"/>
        </w:rPr>
      </w:pPr>
      <w:r>
        <w:t>Каналы уведомления Исполнителя о нарушениях антикоррупционных требований: тел.:</w:t>
      </w:r>
      <w:r>
        <w:rPr>
          <w:color w:val="000000"/>
        </w:rPr>
        <w:t xml:space="preserve"> _______________, официальный сайт: </w:t>
      </w:r>
      <w:r>
        <w:t>_____________.</w:t>
      </w:r>
    </w:p>
    <w:p w:rsidR="00F97670" w:rsidRDefault="00F97670">
      <w:pPr>
        <w:pBdr>
          <w:top w:val="nil"/>
          <w:left w:val="nil"/>
          <w:bottom w:val="nil"/>
          <w:right w:val="nil"/>
          <w:between w:val="nil"/>
        </w:pBdr>
        <w:ind w:left="1" w:firstLineChars="252" w:firstLine="605"/>
        <w:jc w:val="both"/>
        <w:rPr>
          <w:color w:val="000000"/>
        </w:rPr>
      </w:pPr>
    </w:p>
    <w:p w:rsidR="00F97670" w:rsidRPr="00355EC2" w:rsidRDefault="00F97670" w:rsidP="00F97670">
      <w:pPr>
        <w:pBdr>
          <w:top w:val="nil"/>
          <w:left w:val="nil"/>
          <w:bottom w:val="nil"/>
          <w:right w:val="nil"/>
          <w:between w:val="nil"/>
        </w:pBdr>
        <w:ind w:hanging="2"/>
        <w:jc w:val="center"/>
        <w:rPr>
          <w:color w:val="000000"/>
        </w:rPr>
      </w:pPr>
      <w:r>
        <w:rPr>
          <w:b/>
          <w:color w:val="000000"/>
        </w:rPr>
        <w:t>13. Гарантии и заверения Исполнителя</w:t>
      </w:r>
    </w:p>
    <w:p w:rsidR="00F97670" w:rsidRPr="00355EC2" w:rsidRDefault="00F97670" w:rsidP="00F97670">
      <w:pPr>
        <w:pBdr>
          <w:top w:val="nil"/>
          <w:left w:val="nil"/>
          <w:bottom w:val="nil"/>
          <w:right w:val="nil"/>
          <w:between w:val="nil"/>
        </w:pBdr>
        <w:tabs>
          <w:tab w:val="left" w:pos="1134"/>
        </w:tabs>
        <w:ind w:left="1" w:firstLineChars="252" w:firstLine="605"/>
        <w:jc w:val="both"/>
        <w:rPr>
          <w:color w:val="000000"/>
        </w:rPr>
      </w:pPr>
      <w:r>
        <w:rPr>
          <w:color w:val="000000"/>
        </w:rPr>
        <w:t>13.1. Исполнитель настоящим заверяет Заказчика и гарантирует, что на дату заключения настоящего Договора:</w:t>
      </w:r>
    </w:p>
    <w:p w:rsidR="00F97670" w:rsidRPr="00355EC2" w:rsidRDefault="00F97670" w:rsidP="00F97670">
      <w:pPr>
        <w:pBdr>
          <w:top w:val="nil"/>
          <w:left w:val="nil"/>
          <w:bottom w:val="nil"/>
          <w:right w:val="nil"/>
          <w:between w:val="nil"/>
        </w:pBdr>
        <w:tabs>
          <w:tab w:val="left" w:pos="851"/>
          <w:tab w:val="left" w:pos="1276"/>
        </w:tabs>
        <w:ind w:left="1" w:firstLineChars="252" w:firstLine="605"/>
        <w:jc w:val="both"/>
        <w:rPr>
          <w:color w:val="000000"/>
        </w:rPr>
      </w:pPr>
      <w:r>
        <w:rPr>
          <w:color w:val="000000"/>
        </w:rPr>
        <w:t xml:space="preserve">13.1.1. 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F97670" w:rsidRPr="00355EC2" w:rsidRDefault="00F97670" w:rsidP="00F97670">
      <w:pPr>
        <w:pBdr>
          <w:top w:val="nil"/>
          <w:left w:val="nil"/>
          <w:bottom w:val="nil"/>
          <w:right w:val="nil"/>
          <w:between w:val="nil"/>
        </w:pBdr>
        <w:tabs>
          <w:tab w:val="left" w:pos="851"/>
          <w:tab w:val="left" w:pos="1276"/>
        </w:tabs>
        <w:ind w:left="1" w:firstLineChars="252" w:firstLine="605"/>
        <w:jc w:val="both"/>
        <w:rPr>
          <w:color w:val="000000"/>
        </w:rPr>
      </w:pPr>
      <w:r>
        <w:rPr>
          <w:color w:val="000000"/>
        </w:rPr>
        <w:t>13.1.2.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97670" w:rsidRPr="00355EC2" w:rsidRDefault="00F97670" w:rsidP="00F97670">
      <w:pPr>
        <w:pBdr>
          <w:top w:val="nil"/>
          <w:left w:val="nil"/>
          <w:bottom w:val="nil"/>
          <w:right w:val="nil"/>
          <w:between w:val="nil"/>
        </w:pBdr>
        <w:tabs>
          <w:tab w:val="left" w:pos="851"/>
          <w:tab w:val="left" w:pos="1276"/>
        </w:tabs>
        <w:ind w:left="1" w:firstLineChars="252" w:firstLine="605"/>
        <w:jc w:val="both"/>
        <w:rPr>
          <w:color w:val="000000"/>
        </w:rPr>
      </w:pPr>
      <w:r>
        <w:rPr>
          <w:color w:val="000000"/>
        </w:rPr>
        <w:t>13.1.3. настоящий Договор от имени Исполнителя подписан лицом, которое надлежащим образом уполномочено совершать такие действия;</w:t>
      </w:r>
    </w:p>
    <w:p w:rsidR="00F97670" w:rsidRPr="00355EC2" w:rsidRDefault="00F97670" w:rsidP="00F97670">
      <w:pPr>
        <w:pBdr>
          <w:top w:val="nil"/>
          <w:left w:val="nil"/>
          <w:bottom w:val="nil"/>
          <w:right w:val="nil"/>
          <w:between w:val="nil"/>
        </w:pBdr>
        <w:tabs>
          <w:tab w:val="left" w:pos="851"/>
          <w:tab w:val="left" w:pos="1276"/>
        </w:tabs>
        <w:ind w:left="1" w:firstLineChars="252" w:firstLine="605"/>
        <w:jc w:val="both"/>
        <w:rPr>
          <w:color w:val="000000"/>
        </w:rPr>
      </w:pPr>
      <w:r>
        <w:rPr>
          <w:color w:val="000000"/>
        </w:rPr>
        <w:t>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97670" w:rsidRDefault="00F97670">
      <w:pPr>
        <w:pBdr>
          <w:top w:val="nil"/>
          <w:left w:val="nil"/>
          <w:bottom w:val="nil"/>
          <w:right w:val="nil"/>
          <w:between w:val="nil"/>
        </w:pBdr>
        <w:tabs>
          <w:tab w:val="left" w:pos="851"/>
          <w:tab w:val="left" w:pos="1276"/>
        </w:tabs>
        <w:ind w:left="1" w:firstLineChars="252" w:firstLine="605"/>
        <w:jc w:val="both"/>
        <w:rPr>
          <w:color w:val="000000"/>
        </w:rPr>
      </w:pPr>
      <w:r>
        <w:rPr>
          <w:color w:val="000000"/>
        </w:rPr>
        <w:t>13.1.5. не существует каких-либо обстоятельств, которые ограничивают, запрещают исполнение Исполнителем обязательств по настоящему Договору.</w:t>
      </w:r>
    </w:p>
    <w:p w:rsidR="00F97670" w:rsidRDefault="00F97670">
      <w:pPr>
        <w:pBdr>
          <w:top w:val="nil"/>
          <w:left w:val="nil"/>
          <w:bottom w:val="nil"/>
          <w:right w:val="nil"/>
          <w:between w:val="nil"/>
        </w:pBdr>
        <w:tabs>
          <w:tab w:val="left" w:pos="851"/>
          <w:tab w:val="left" w:pos="1276"/>
        </w:tabs>
        <w:ind w:left="1" w:firstLineChars="252" w:firstLine="605"/>
        <w:jc w:val="both"/>
        <w:rPr>
          <w:color w:val="000000"/>
          <w:shd w:val="clear" w:color="auto" w:fill="FFFFFF"/>
        </w:rPr>
      </w:pPr>
      <w:r>
        <w:rPr>
          <w:color w:val="000000"/>
          <w:shd w:val="clear" w:color="auto" w:fill="FFFFFF"/>
        </w:rPr>
        <w:t>13.2.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rsidR="00F97670" w:rsidRDefault="00F97670">
      <w:pPr>
        <w:pBdr>
          <w:top w:val="nil"/>
          <w:left w:val="nil"/>
          <w:bottom w:val="nil"/>
          <w:right w:val="nil"/>
          <w:between w:val="nil"/>
        </w:pBdr>
        <w:tabs>
          <w:tab w:val="left" w:pos="851"/>
          <w:tab w:val="left" w:pos="1276"/>
        </w:tabs>
        <w:ind w:left="1" w:firstLineChars="252" w:firstLine="605"/>
        <w:jc w:val="both"/>
        <w:rPr>
          <w:color w:val="000000"/>
          <w:shd w:val="clear" w:color="auto" w:fill="FFFFFF"/>
        </w:rPr>
      </w:pPr>
    </w:p>
    <w:p w:rsidR="00F97670" w:rsidRDefault="00F97670">
      <w:pPr>
        <w:widowControl w:val="0"/>
        <w:pBdr>
          <w:top w:val="nil"/>
          <w:left w:val="nil"/>
          <w:bottom w:val="nil"/>
          <w:right w:val="nil"/>
          <w:between w:val="nil"/>
        </w:pBdr>
        <w:ind w:left="-2" w:firstLineChars="252" w:firstLine="607"/>
        <w:jc w:val="center"/>
        <w:rPr>
          <w:b/>
          <w:color w:val="000000"/>
        </w:rPr>
      </w:pPr>
    </w:p>
    <w:p w:rsidR="00F97670" w:rsidRPr="00355EC2" w:rsidRDefault="00F97670" w:rsidP="00F97670">
      <w:pPr>
        <w:widowControl w:val="0"/>
        <w:pBdr>
          <w:top w:val="nil"/>
          <w:left w:val="nil"/>
          <w:bottom w:val="nil"/>
          <w:right w:val="nil"/>
          <w:between w:val="nil"/>
        </w:pBdr>
        <w:ind w:hanging="2"/>
        <w:jc w:val="center"/>
        <w:rPr>
          <w:color w:val="000000"/>
        </w:rPr>
      </w:pPr>
      <w:r>
        <w:rPr>
          <w:b/>
          <w:color w:val="000000"/>
        </w:rPr>
        <w:t>14. Прочие условия</w:t>
      </w:r>
    </w:p>
    <w:p w:rsidR="00F97670" w:rsidRDefault="00F97670">
      <w:pPr>
        <w:pBdr>
          <w:top w:val="nil"/>
          <w:left w:val="nil"/>
          <w:bottom w:val="nil"/>
          <w:right w:val="nil"/>
          <w:between w:val="nil"/>
        </w:pBdr>
        <w:ind w:left="1" w:firstLineChars="252" w:firstLine="605"/>
        <w:jc w:val="both"/>
        <w:rPr>
          <w:color w:val="000000"/>
        </w:rPr>
      </w:pPr>
      <w:r>
        <w:rPr>
          <w:color w:val="000000"/>
        </w:rPr>
        <w:lastRenderedPageBreak/>
        <w:t xml:space="preserve">14.1. 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F97670" w:rsidRDefault="00F97670">
      <w:pPr>
        <w:pBdr>
          <w:top w:val="nil"/>
          <w:left w:val="nil"/>
          <w:bottom w:val="nil"/>
          <w:right w:val="nil"/>
          <w:between w:val="nil"/>
        </w:pBdr>
        <w:ind w:left="1" w:firstLineChars="252" w:firstLine="605"/>
        <w:jc w:val="both"/>
        <w:rPr>
          <w:color w:val="000000"/>
        </w:rPr>
      </w:pPr>
      <w:r>
        <w:rPr>
          <w:color w:val="000000"/>
        </w:rPr>
        <w:t>14.2. Передача прав и обязанностей Исполнителя третьим лицам не допускается без письменного согласия Заказчика.</w:t>
      </w:r>
    </w:p>
    <w:p w:rsidR="00F97670" w:rsidRDefault="00F97670">
      <w:pPr>
        <w:pBdr>
          <w:top w:val="nil"/>
          <w:left w:val="nil"/>
          <w:bottom w:val="nil"/>
          <w:right w:val="nil"/>
          <w:between w:val="nil"/>
        </w:pBdr>
        <w:shd w:val="clear" w:color="auto" w:fill="FFFFFF"/>
        <w:tabs>
          <w:tab w:val="left" w:pos="1565"/>
        </w:tabs>
        <w:ind w:left="1" w:firstLineChars="252" w:firstLine="605"/>
        <w:jc w:val="both"/>
        <w:rPr>
          <w:color w:val="000000"/>
        </w:rPr>
      </w:pPr>
      <w:r>
        <w:rPr>
          <w:color w:val="000000"/>
        </w:rPr>
        <w:t>14.3. Все вопросы, не предусмотренные настоящим Договором, регулируются законодательством Российской Федерации.</w:t>
      </w:r>
    </w:p>
    <w:p w:rsidR="00F97670" w:rsidRDefault="00F97670">
      <w:pPr>
        <w:widowControl w:val="0"/>
        <w:pBdr>
          <w:top w:val="nil"/>
          <w:left w:val="nil"/>
          <w:bottom w:val="nil"/>
          <w:right w:val="nil"/>
          <w:between w:val="nil"/>
        </w:pBdr>
        <w:ind w:left="1" w:firstLineChars="252" w:firstLine="605"/>
        <w:jc w:val="both"/>
        <w:rPr>
          <w:color w:val="000000"/>
        </w:rPr>
      </w:pPr>
      <w:r>
        <w:rPr>
          <w:color w:val="000000"/>
        </w:rPr>
        <w:t>14.4. Настоящий Договор составлен в двух экземплярах, имеющих одинаковую силу, по одному для каждой из Сторон.</w:t>
      </w:r>
    </w:p>
    <w:p w:rsidR="00F97670" w:rsidRDefault="00F97670">
      <w:pPr>
        <w:pBdr>
          <w:top w:val="nil"/>
          <w:left w:val="nil"/>
          <w:bottom w:val="nil"/>
          <w:right w:val="nil"/>
          <w:between w:val="nil"/>
        </w:pBdr>
        <w:shd w:val="clear" w:color="auto" w:fill="FFFFFF"/>
        <w:tabs>
          <w:tab w:val="left" w:pos="1565"/>
        </w:tabs>
        <w:ind w:left="1" w:firstLineChars="252" w:firstLine="605"/>
        <w:jc w:val="both"/>
        <w:rPr>
          <w:color w:val="000000"/>
        </w:rPr>
      </w:pPr>
      <w:r>
        <w:rPr>
          <w:color w:val="000000"/>
        </w:rPr>
        <w:t>14.5. Все приложения к настоящему Договору являются его неотъемлемыми частями.</w:t>
      </w:r>
    </w:p>
    <w:p w:rsidR="00F97670" w:rsidRDefault="00F97670">
      <w:pPr>
        <w:pBdr>
          <w:top w:val="nil"/>
          <w:left w:val="nil"/>
          <w:bottom w:val="nil"/>
          <w:right w:val="nil"/>
          <w:between w:val="nil"/>
        </w:pBdr>
        <w:ind w:left="1" w:firstLineChars="252" w:firstLine="605"/>
        <w:jc w:val="both"/>
        <w:rPr>
          <w:color w:val="000000"/>
        </w:rPr>
      </w:pPr>
      <w:r>
        <w:rPr>
          <w:color w:val="000000"/>
        </w:rPr>
        <w:t xml:space="preserve">14.6. К настоящему Договору прилагаются: </w:t>
      </w:r>
    </w:p>
    <w:p w:rsidR="00F97670" w:rsidRDefault="00F97670">
      <w:pPr>
        <w:pBdr>
          <w:top w:val="nil"/>
          <w:left w:val="nil"/>
          <w:bottom w:val="nil"/>
          <w:right w:val="nil"/>
          <w:between w:val="nil"/>
        </w:pBdr>
        <w:shd w:val="clear" w:color="auto" w:fill="FFFFFF"/>
        <w:tabs>
          <w:tab w:val="left" w:pos="1565"/>
        </w:tabs>
        <w:ind w:left="1" w:firstLineChars="252" w:firstLine="605"/>
        <w:jc w:val="both"/>
        <w:rPr>
          <w:color w:val="000000"/>
        </w:rPr>
      </w:pPr>
      <w:r>
        <w:rPr>
          <w:color w:val="000000"/>
        </w:rPr>
        <w:t>14.7.1. Техническое задание (Приложение № 1).</w:t>
      </w:r>
    </w:p>
    <w:p w:rsidR="00F97670" w:rsidRDefault="00F97670">
      <w:pPr>
        <w:pBdr>
          <w:top w:val="nil"/>
          <w:left w:val="nil"/>
          <w:bottom w:val="nil"/>
          <w:right w:val="nil"/>
          <w:between w:val="nil"/>
        </w:pBdr>
        <w:shd w:val="clear" w:color="auto" w:fill="FFFFFF"/>
        <w:tabs>
          <w:tab w:val="left" w:pos="0"/>
          <w:tab w:val="left" w:pos="795"/>
          <w:tab w:val="left" w:pos="1656"/>
        </w:tabs>
        <w:ind w:left="1" w:firstLineChars="252" w:firstLine="605"/>
        <w:jc w:val="both"/>
        <w:rPr>
          <w:color w:val="000000"/>
        </w:rPr>
      </w:pPr>
      <w:r>
        <w:rPr>
          <w:color w:val="000000"/>
        </w:rPr>
        <w:t>14.7.2. Протокол согласования договорной цены (Приложение № 2).</w:t>
      </w:r>
    </w:p>
    <w:p w:rsidR="00F97670" w:rsidRDefault="00F97670">
      <w:pPr>
        <w:shd w:val="clear" w:color="auto" w:fill="FFFFFF"/>
        <w:tabs>
          <w:tab w:val="left" w:pos="0"/>
          <w:tab w:val="left" w:pos="795"/>
          <w:tab w:val="left" w:pos="1656"/>
        </w:tabs>
        <w:ind w:left="-2" w:firstLineChars="252" w:firstLine="605"/>
        <w:jc w:val="both"/>
        <w:rPr>
          <w:bCs/>
        </w:rPr>
      </w:pPr>
      <w:r>
        <w:t xml:space="preserve">14.7.3. </w:t>
      </w:r>
      <w:r>
        <w:rPr>
          <w:color w:val="000000"/>
        </w:rPr>
        <w:t>Калькуляция стоимости услуг (Приложение № 3).</w:t>
      </w:r>
    </w:p>
    <w:p w:rsidR="00F97670" w:rsidRDefault="00F97670">
      <w:pPr>
        <w:pBdr>
          <w:top w:val="nil"/>
          <w:left w:val="nil"/>
          <w:bottom w:val="nil"/>
          <w:right w:val="nil"/>
          <w:between w:val="nil"/>
        </w:pBdr>
        <w:shd w:val="clear" w:color="auto" w:fill="FFFFFF"/>
        <w:tabs>
          <w:tab w:val="left" w:pos="1565"/>
        </w:tabs>
        <w:ind w:left="1" w:firstLineChars="252" w:firstLine="605"/>
        <w:jc w:val="both"/>
        <w:rPr>
          <w:color w:val="000000"/>
        </w:rPr>
      </w:pPr>
      <w:r>
        <w:rPr>
          <w:color w:val="000000"/>
        </w:rPr>
        <w:t xml:space="preserve">14.7.4. </w:t>
      </w:r>
      <w:r>
        <w:t>Порядок электронного документооборота</w:t>
      </w:r>
      <w:r>
        <w:rPr>
          <w:color w:val="000000"/>
        </w:rPr>
        <w:t xml:space="preserve"> (Приложение № 4).</w:t>
      </w:r>
    </w:p>
    <w:p w:rsidR="00F97670" w:rsidRDefault="00F97670">
      <w:pPr>
        <w:ind w:left="-2" w:firstLineChars="252" w:firstLine="605"/>
        <w:jc w:val="both"/>
      </w:pPr>
      <w:r>
        <w:rPr>
          <w:color w:val="000000"/>
        </w:rPr>
        <w:t xml:space="preserve">14.7.5. Налоговая оговорка  </w:t>
      </w:r>
      <w:r>
        <w:t>(Приложение № 5).</w:t>
      </w:r>
    </w:p>
    <w:p w:rsidR="00F97670" w:rsidRDefault="00F97670">
      <w:pPr>
        <w:widowControl w:val="0"/>
        <w:pBdr>
          <w:top w:val="nil"/>
          <w:left w:val="nil"/>
          <w:bottom w:val="nil"/>
          <w:right w:val="nil"/>
          <w:between w:val="nil"/>
        </w:pBdr>
        <w:ind w:left="1" w:firstLineChars="252" w:firstLine="605"/>
        <w:jc w:val="both"/>
        <w:rPr>
          <w:color w:val="000000"/>
        </w:rPr>
      </w:pPr>
      <w:r>
        <w:rPr>
          <w:color w:val="000000"/>
        </w:rPr>
        <w:t>14.7.6. Инструкция сотрудникам охраны при несении службы по охране объектов филиала ПАО «</w:t>
      </w:r>
      <w:proofErr w:type="spellStart"/>
      <w:r>
        <w:rPr>
          <w:color w:val="000000"/>
        </w:rPr>
        <w:t>ТрансКонтейнер</w:t>
      </w:r>
      <w:proofErr w:type="spellEnd"/>
      <w:r>
        <w:rPr>
          <w:color w:val="000000"/>
        </w:rPr>
        <w:t>» на Куйбышевской железной дороге  (Приложение № 6).</w:t>
      </w:r>
    </w:p>
    <w:p w:rsidR="00F97670" w:rsidRPr="00E704F1" w:rsidRDefault="00F97670" w:rsidP="00F97670">
      <w:pPr>
        <w:pBdr>
          <w:top w:val="nil"/>
          <w:left w:val="nil"/>
          <w:bottom w:val="nil"/>
          <w:right w:val="nil"/>
          <w:between w:val="nil"/>
        </w:pBdr>
        <w:ind w:hanging="2"/>
        <w:jc w:val="center"/>
        <w:rPr>
          <w:b/>
          <w:color w:val="000000"/>
        </w:rPr>
      </w:pPr>
      <w:r>
        <w:rPr>
          <w:b/>
          <w:color w:val="000000"/>
        </w:rPr>
        <w:tab/>
      </w:r>
      <w:r>
        <w:rPr>
          <w:b/>
          <w:color w:val="000000"/>
        </w:rPr>
        <w:tab/>
      </w:r>
    </w:p>
    <w:p w:rsidR="00F97670" w:rsidRPr="00355EC2" w:rsidRDefault="00F97670" w:rsidP="00F97670">
      <w:pPr>
        <w:pBdr>
          <w:top w:val="nil"/>
          <w:left w:val="nil"/>
          <w:bottom w:val="nil"/>
          <w:right w:val="nil"/>
          <w:between w:val="nil"/>
        </w:pBdr>
        <w:ind w:hanging="2"/>
        <w:jc w:val="center"/>
        <w:rPr>
          <w:color w:val="000000"/>
        </w:rPr>
      </w:pPr>
      <w:r>
        <w:rPr>
          <w:b/>
          <w:color w:val="000000"/>
        </w:rPr>
        <w:t>16. Адреса и платежные реквизиты Сторон</w:t>
      </w:r>
    </w:p>
    <w:p w:rsidR="00F97670" w:rsidRPr="00355EC2" w:rsidRDefault="00F97670" w:rsidP="00F97670">
      <w:pPr>
        <w:pBdr>
          <w:top w:val="nil"/>
          <w:left w:val="nil"/>
          <w:bottom w:val="nil"/>
          <w:right w:val="nil"/>
          <w:between w:val="nil"/>
        </w:pBdr>
        <w:ind w:hanging="2"/>
        <w:jc w:val="center"/>
        <w:rPr>
          <w:color w:val="000000"/>
        </w:rPr>
      </w:pPr>
    </w:p>
    <w:p w:rsidR="00F97670" w:rsidRPr="00355EC2" w:rsidRDefault="00F97670" w:rsidP="00F97670">
      <w:pPr>
        <w:pBdr>
          <w:top w:val="nil"/>
          <w:left w:val="nil"/>
          <w:bottom w:val="nil"/>
          <w:right w:val="nil"/>
          <w:between w:val="nil"/>
        </w:pBdr>
        <w:ind w:hanging="2"/>
        <w:rPr>
          <w:color w:val="000000"/>
          <w:u w:val="single"/>
        </w:rPr>
      </w:pPr>
      <w:r>
        <w:rPr>
          <w:b/>
          <w:color w:val="000000"/>
          <w:u w:val="single"/>
        </w:rPr>
        <w:t xml:space="preserve">Заказчик: </w:t>
      </w:r>
      <w:r>
        <w:rPr>
          <w:b/>
          <w:color w:val="000000"/>
        </w:rPr>
        <w:t xml:space="preserve">                                                               </w:t>
      </w:r>
      <w:r>
        <w:rPr>
          <w:b/>
          <w:color w:val="000000"/>
          <w:u w:val="single"/>
        </w:rPr>
        <w:t>Исполнитель:</w:t>
      </w:r>
    </w:p>
    <w:tbl>
      <w:tblPr>
        <w:tblW w:w="9783" w:type="dxa"/>
        <w:tblInd w:w="-318" w:type="dxa"/>
        <w:tblLayout w:type="fixed"/>
        <w:tblLook w:val="0000" w:firstRow="0" w:lastRow="0" w:firstColumn="0" w:lastColumn="0" w:noHBand="0" w:noVBand="0"/>
      </w:tblPr>
      <w:tblGrid>
        <w:gridCol w:w="5248"/>
        <w:gridCol w:w="4535"/>
      </w:tblGrid>
      <w:tr w:rsidR="00F97670" w:rsidTr="00F97670">
        <w:trPr>
          <w:trHeight w:val="80"/>
        </w:trPr>
        <w:tc>
          <w:tcPr>
            <w:tcW w:w="5248" w:type="dxa"/>
          </w:tcPr>
          <w:p w:rsidR="00F97670" w:rsidRPr="00355EC2" w:rsidRDefault="00F97670" w:rsidP="00F97670">
            <w:pPr>
              <w:ind w:hanging="2"/>
            </w:pPr>
            <w:r>
              <w:rPr>
                <w:b/>
              </w:rPr>
              <w:t>ПАО «</w:t>
            </w:r>
            <w:proofErr w:type="spellStart"/>
            <w:r>
              <w:rPr>
                <w:b/>
              </w:rPr>
              <w:t>ТрансКонтейнер</w:t>
            </w:r>
            <w:proofErr w:type="spellEnd"/>
            <w:r>
              <w:rPr>
                <w:b/>
              </w:rPr>
              <w:t xml:space="preserve">» </w:t>
            </w:r>
          </w:p>
          <w:p w:rsidR="00F97670" w:rsidRPr="00355EC2" w:rsidRDefault="00F97670" w:rsidP="00F97670">
            <w:pPr>
              <w:ind w:hanging="2"/>
            </w:pPr>
            <w:r>
              <w:t>ИНН 7708591995    КПП 997650001</w:t>
            </w:r>
          </w:p>
          <w:p w:rsidR="00F97670" w:rsidRPr="00355EC2" w:rsidRDefault="00F97670" w:rsidP="00F97670">
            <w:pPr>
              <w:ind w:hanging="2"/>
            </w:pPr>
            <w:r>
              <w:t>Место нахождения</w:t>
            </w:r>
            <w:r>
              <w:rPr>
                <w:bCs/>
              </w:rPr>
              <w:t xml:space="preserve"> и адрес юридического лица</w:t>
            </w:r>
            <w:r>
              <w:t>: 141402 Московская область, Г.О  Химки, г. Химки, ул. Ленинградская, влд.39, стр.6, офис 3 (этаж 6)</w:t>
            </w:r>
            <w:r>
              <w:rPr>
                <w:b/>
              </w:rPr>
              <w:t>Филиал ПАО  «</w:t>
            </w:r>
            <w:proofErr w:type="spellStart"/>
            <w:r>
              <w:rPr>
                <w:b/>
              </w:rPr>
              <w:t>ТрансКонтейнер</w:t>
            </w:r>
            <w:proofErr w:type="spellEnd"/>
            <w:r>
              <w:rPr>
                <w:b/>
              </w:rPr>
              <w:t>» на Куйбышевской железной дороге</w:t>
            </w:r>
            <w:r>
              <w:t xml:space="preserve"> </w:t>
            </w:r>
          </w:p>
          <w:p w:rsidR="00F97670" w:rsidRPr="00F355B7" w:rsidRDefault="00F97670" w:rsidP="00F97670">
            <w:pPr>
              <w:spacing w:line="252" w:lineRule="auto"/>
              <w:ind w:hanging="2"/>
            </w:pPr>
            <w:r>
              <w:t>Место нахождения филиала (адрес для направления корреспонденции):</w:t>
            </w:r>
          </w:p>
          <w:p w:rsidR="00F97670" w:rsidRDefault="00F97670" w:rsidP="00F97670">
            <w:pPr>
              <w:spacing w:line="252" w:lineRule="auto"/>
              <w:ind w:hanging="2"/>
            </w:pPr>
            <w:r>
              <w:t>443041, г. Самара, ул. Льва Толстого, 131. телефон (845) 379-05-80 доб.4808– секретарь</w:t>
            </w:r>
          </w:p>
          <w:p w:rsidR="00F97670" w:rsidRPr="00D7799E" w:rsidRDefault="00F97670" w:rsidP="00F97670">
            <w:pPr>
              <w:pStyle w:val="afb"/>
              <w:ind w:hanging="2"/>
              <w:rPr>
                <w:sz w:val="24"/>
                <w:szCs w:val="24"/>
              </w:rPr>
            </w:pPr>
            <w:r>
              <w:rPr>
                <w:sz w:val="24"/>
                <w:szCs w:val="24"/>
              </w:rPr>
              <w:t>e-</w:t>
            </w:r>
            <w:proofErr w:type="spellStart"/>
            <w:r>
              <w:rPr>
                <w:sz w:val="24"/>
                <w:szCs w:val="24"/>
              </w:rPr>
              <w:t>mail</w:t>
            </w:r>
            <w:proofErr w:type="spellEnd"/>
            <w:r>
              <w:rPr>
                <w:sz w:val="24"/>
                <w:szCs w:val="24"/>
              </w:rPr>
              <w:t>: kbsh@trcont.ru</w:t>
            </w:r>
          </w:p>
          <w:p w:rsidR="00F97670" w:rsidRDefault="00F97670" w:rsidP="00F97670">
            <w:pPr>
              <w:spacing w:line="252" w:lineRule="auto"/>
              <w:ind w:hanging="2"/>
            </w:pPr>
            <w:r>
              <w:t>Платежные реквизиты:</w:t>
            </w:r>
          </w:p>
          <w:p w:rsidR="00F97670" w:rsidRDefault="00F97670" w:rsidP="00F97670">
            <w:pPr>
              <w:spacing w:line="252" w:lineRule="auto"/>
              <w:ind w:hanging="2"/>
            </w:pPr>
            <w:proofErr w:type="gramStart"/>
            <w:r>
              <w:t>Р</w:t>
            </w:r>
            <w:proofErr w:type="gramEnd"/>
            <w:r>
              <w:t xml:space="preserve">/с 40702810416540022540 </w:t>
            </w:r>
          </w:p>
          <w:p w:rsidR="00F97670" w:rsidRPr="00F355B7" w:rsidRDefault="00F97670" w:rsidP="00F97670">
            <w:pPr>
              <w:spacing w:line="252" w:lineRule="auto"/>
              <w:ind w:hanging="2"/>
            </w:pPr>
            <w:r>
              <w:t xml:space="preserve">Банк УРАЛЬСКИЙ БАНК ПАО СБЕРБАНК </w:t>
            </w:r>
          </w:p>
          <w:p w:rsidR="00F97670" w:rsidRPr="00F355B7" w:rsidRDefault="00F97670" w:rsidP="00F97670">
            <w:pPr>
              <w:spacing w:line="252" w:lineRule="auto"/>
              <w:ind w:hanging="2"/>
            </w:pPr>
            <w:r>
              <w:t>К/с 30101810500000000674</w:t>
            </w:r>
          </w:p>
          <w:p w:rsidR="00F97670" w:rsidRPr="00355EC2" w:rsidRDefault="00F97670" w:rsidP="00F97670">
            <w:pPr>
              <w:pBdr>
                <w:top w:val="nil"/>
                <w:left w:val="nil"/>
                <w:bottom w:val="nil"/>
                <w:right w:val="nil"/>
                <w:between w:val="nil"/>
              </w:pBdr>
              <w:ind w:hanging="2"/>
              <w:jc w:val="both"/>
              <w:rPr>
                <w:color w:val="000000"/>
              </w:rPr>
            </w:pPr>
            <w:r>
              <w:t>БИК 046577674</w:t>
            </w:r>
          </w:p>
          <w:p w:rsidR="00F97670" w:rsidRDefault="00F97670" w:rsidP="00F97670">
            <w:pPr>
              <w:pBdr>
                <w:top w:val="nil"/>
                <w:left w:val="nil"/>
                <w:bottom w:val="nil"/>
                <w:right w:val="nil"/>
                <w:between w:val="nil"/>
              </w:pBdr>
              <w:ind w:hanging="2"/>
              <w:jc w:val="both"/>
              <w:rPr>
                <w:color w:val="000000"/>
              </w:rPr>
            </w:pPr>
          </w:p>
          <w:p w:rsidR="00F97670" w:rsidRPr="00355EC2" w:rsidRDefault="00F97670" w:rsidP="00F97670">
            <w:pPr>
              <w:pBdr>
                <w:top w:val="nil"/>
                <w:left w:val="nil"/>
                <w:bottom w:val="nil"/>
                <w:right w:val="nil"/>
                <w:between w:val="nil"/>
              </w:pBdr>
              <w:ind w:hanging="2"/>
              <w:jc w:val="both"/>
              <w:rPr>
                <w:color w:val="000000"/>
              </w:rPr>
            </w:pPr>
            <w:r>
              <w:rPr>
                <w:color w:val="000000"/>
              </w:rPr>
              <w:t>От Заказчика:</w:t>
            </w:r>
          </w:p>
          <w:p w:rsidR="00F97670" w:rsidRPr="00355EC2" w:rsidRDefault="00F97670" w:rsidP="00F97670">
            <w:pPr>
              <w:pBdr>
                <w:top w:val="nil"/>
                <w:left w:val="nil"/>
                <w:bottom w:val="nil"/>
                <w:right w:val="nil"/>
                <w:between w:val="nil"/>
              </w:pBdr>
              <w:ind w:hanging="2"/>
              <w:rPr>
                <w:color w:val="000000"/>
              </w:rPr>
            </w:pPr>
          </w:p>
          <w:p w:rsidR="00F97670" w:rsidRPr="00355EC2" w:rsidRDefault="00F97670" w:rsidP="00F97670">
            <w:pPr>
              <w:pBdr>
                <w:top w:val="nil"/>
                <w:left w:val="nil"/>
                <w:bottom w:val="nil"/>
                <w:right w:val="nil"/>
                <w:between w:val="nil"/>
              </w:pBdr>
              <w:ind w:hanging="2"/>
              <w:rPr>
                <w:color w:val="000000"/>
              </w:rPr>
            </w:pPr>
            <w:r>
              <w:rPr>
                <w:b/>
                <w:color w:val="000000"/>
              </w:rPr>
              <w:t>Директор филиала ПАО «</w:t>
            </w:r>
            <w:proofErr w:type="spellStart"/>
            <w:r>
              <w:rPr>
                <w:b/>
                <w:color w:val="000000"/>
              </w:rPr>
              <w:t>ТрансКонтейнер</w:t>
            </w:r>
            <w:proofErr w:type="spellEnd"/>
            <w:r>
              <w:rPr>
                <w:b/>
                <w:color w:val="000000"/>
              </w:rPr>
              <w:t>»</w:t>
            </w:r>
          </w:p>
          <w:p w:rsidR="00F97670" w:rsidRPr="00355EC2" w:rsidRDefault="00F97670" w:rsidP="00F97670">
            <w:pPr>
              <w:pBdr>
                <w:top w:val="nil"/>
                <w:left w:val="nil"/>
                <w:bottom w:val="nil"/>
                <w:right w:val="nil"/>
                <w:between w:val="nil"/>
              </w:pBdr>
              <w:ind w:hanging="2"/>
              <w:rPr>
                <w:color w:val="000000"/>
              </w:rPr>
            </w:pPr>
            <w:r>
              <w:rPr>
                <w:b/>
                <w:color w:val="000000"/>
              </w:rPr>
              <w:t>на Куйбышевской железной дороге</w:t>
            </w:r>
          </w:p>
          <w:p w:rsidR="00F97670" w:rsidRDefault="00F97670" w:rsidP="00F97670">
            <w:pPr>
              <w:pBdr>
                <w:top w:val="nil"/>
                <w:left w:val="nil"/>
                <w:bottom w:val="nil"/>
                <w:right w:val="nil"/>
                <w:between w:val="nil"/>
              </w:pBdr>
              <w:ind w:hanging="2"/>
              <w:rPr>
                <w:color w:val="000000"/>
              </w:rPr>
            </w:pPr>
          </w:p>
          <w:p w:rsidR="00F97670" w:rsidRPr="00355EC2" w:rsidRDefault="00F97670" w:rsidP="00F97670">
            <w:pPr>
              <w:pBdr>
                <w:top w:val="nil"/>
                <w:left w:val="nil"/>
                <w:bottom w:val="nil"/>
                <w:right w:val="nil"/>
                <w:between w:val="nil"/>
              </w:pBdr>
              <w:ind w:hanging="2"/>
              <w:rPr>
                <w:color w:val="000000"/>
              </w:rPr>
            </w:pPr>
          </w:p>
          <w:p w:rsidR="00F97670" w:rsidRPr="00355EC2" w:rsidRDefault="00F97670" w:rsidP="00F97670">
            <w:pPr>
              <w:pBdr>
                <w:top w:val="nil"/>
                <w:left w:val="nil"/>
                <w:bottom w:val="nil"/>
                <w:right w:val="nil"/>
                <w:between w:val="nil"/>
              </w:pBdr>
              <w:ind w:hanging="2"/>
              <w:rPr>
                <w:color w:val="000000"/>
              </w:rPr>
            </w:pPr>
            <w:r>
              <w:rPr>
                <w:b/>
                <w:color w:val="000000"/>
              </w:rPr>
              <w:t xml:space="preserve">__________________/Н.А. </w:t>
            </w:r>
            <w:proofErr w:type="spellStart"/>
            <w:r>
              <w:rPr>
                <w:b/>
                <w:color w:val="000000"/>
              </w:rPr>
              <w:t>Дученко</w:t>
            </w:r>
            <w:proofErr w:type="spellEnd"/>
            <w:r>
              <w:rPr>
                <w:b/>
                <w:color w:val="000000"/>
              </w:rPr>
              <w:t>/</w:t>
            </w:r>
          </w:p>
          <w:p w:rsidR="00F97670" w:rsidRPr="00355EC2" w:rsidRDefault="00F97670" w:rsidP="00F97670">
            <w:pPr>
              <w:pBdr>
                <w:top w:val="nil"/>
                <w:left w:val="nil"/>
                <w:bottom w:val="nil"/>
                <w:right w:val="nil"/>
                <w:between w:val="nil"/>
              </w:pBdr>
              <w:ind w:hanging="2"/>
              <w:rPr>
                <w:color w:val="000000"/>
              </w:rPr>
            </w:pPr>
            <w:proofErr w:type="spellStart"/>
            <w:r>
              <w:rPr>
                <w:color w:val="000000"/>
              </w:rPr>
              <w:t>м.п</w:t>
            </w:r>
            <w:proofErr w:type="spellEnd"/>
            <w:r>
              <w:rPr>
                <w:color w:val="000000"/>
              </w:rPr>
              <w:t>.</w:t>
            </w:r>
          </w:p>
          <w:p w:rsidR="00F97670" w:rsidRPr="00355EC2" w:rsidRDefault="00F97670" w:rsidP="00F97670">
            <w:pPr>
              <w:pBdr>
                <w:top w:val="nil"/>
                <w:left w:val="nil"/>
                <w:bottom w:val="nil"/>
                <w:right w:val="nil"/>
                <w:between w:val="nil"/>
              </w:pBdr>
              <w:ind w:hanging="2"/>
              <w:jc w:val="both"/>
              <w:rPr>
                <w:color w:val="000000"/>
              </w:rPr>
            </w:pPr>
          </w:p>
        </w:tc>
        <w:tc>
          <w:tcPr>
            <w:tcW w:w="4535" w:type="dxa"/>
          </w:tcPr>
          <w:p w:rsidR="00F97670" w:rsidRPr="00355EC2" w:rsidRDefault="00F97670" w:rsidP="00F97670">
            <w:pPr>
              <w:pBdr>
                <w:top w:val="nil"/>
                <w:left w:val="nil"/>
                <w:bottom w:val="nil"/>
                <w:right w:val="nil"/>
                <w:between w:val="nil"/>
              </w:pBdr>
              <w:ind w:hanging="2"/>
              <w:rPr>
                <w:color w:val="000000"/>
              </w:rPr>
            </w:pPr>
            <w:r>
              <w:rPr>
                <w:b/>
                <w:color w:val="000000"/>
              </w:rPr>
              <w:t>ООО «_________________»</w:t>
            </w:r>
          </w:p>
          <w:p w:rsidR="00F97670" w:rsidRPr="00355EC2" w:rsidRDefault="00F97670" w:rsidP="00F97670">
            <w:pPr>
              <w:pBdr>
                <w:top w:val="nil"/>
                <w:left w:val="nil"/>
                <w:bottom w:val="nil"/>
                <w:right w:val="nil"/>
                <w:between w:val="nil"/>
              </w:pBdr>
              <w:ind w:hanging="2"/>
              <w:rPr>
                <w:color w:val="000000"/>
              </w:rPr>
            </w:pPr>
            <w:r>
              <w:rPr>
                <w:color w:val="000000"/>
              </w:rPr>
              <w:t xml:space="preserve">Местонахождение </w:t>
            </w:r>
          </w:p>
          <w:p w:rsidR="00F97670" w:rsidRPr="00355EC2" w:rsidRDefault="00F97670" w:rsidP="00F97670">
            <w:pPr>
              <w:pBdr>
                <w:top w:val="nil"/>
                <w:left w:val="nil"/>
                <w:bottom w:val="nil"/>
                <w:right w:val="nil"/>
                <w:between w:val="nil"/>
              </w:pBdr>
              <w:ind w:hanging="2"/>
              <w:jc w:val="both"/>
              <w:rPr>
                <w:color w:val="000000"/>
              </w:rPr>
            </w:pPr>
            <w:r>
              <w:rPr>
                <w:color w:val="000000"/>
              </w:rPr>
              <w:t xml:space="preserve">ИНН </w:t>
            </w:r>
          </w:p>
          <w:p w:rsidR="00F97670" w:rsidRPr="00355EC2" w:rsidRDefault="00F97670" w:rsidP="00F97670">
            <w:pPr>
              <w:pBdr>
                <w:top w:val="nil"/>
                <w:left w:val="nil"/>
                <w:bottom w:val="nil"/>
                <w:right w:val="nil"/>
                <w:between w:val="nil"/>
              </w:pBdr>
              <w:ind w:hanging="2"/>
              <w:jc w:val="both"/>
              <w:rPr>
                <w:color w:val="000000"/>
              </w:rPr>
            </w:pPr>
            <w:r>
              <w:rPr>
                <w:color w:val="000000"/>
              </w:rPr>
              <w:t xml:space="preserve">КПП </w:t>
            </w:r>
          </w:p>
          <w:p w:rsidR="00F97670" w:rsidRPr="00355EC2" w:rsidRDefault="00F97670" w:rsidP="00F97670">
            <w:pPr>
              <w:pBdr>
                <w:top w:val="nil"/>
                <w:left w:val="nil"/>
                <w:bottom w:val="nil"/>
                <w:right w:val="nil"/>
                <w:between w:val="nil"/>
              </w:pBdr>
              <w:ind w:hanging="2"/>
              <w:jc w:val="both"/>
              <w:rPr>
                <w:color w:val="000000"/>
              </w:rPr>
            </w:pPr>
            <w:r>
              <w:rPr>
                <w:color w:val="000000"/>
              </w:rPr>
              <w:t xml:space="preserve">ОГРН </w:t>
            </w:r>
          </w:p>
          <w:p w:rsidR="00F97670" w:rsidRPr="00355EC2" w:rsidRDefault="00F97670" w:rsidP="00F97670">
            <w:pPr>
              <w:pBdr>
                <w:top w:val="nil"/>
                <w:left w:val="nil"/>
                <w:bottom w:val="nil"/>
                <w:right w:val="nil"/>
                <w:between w:val="nil"/>
              </w:pBdr>
              <w:ind w:hanging="2"/>
              <w:jc w:val="both"/>
              <w:rPr>
                <w:color w:val="000000"/>
              </w:rPr>
            </w:pPr>
            <w:r>
              <w:rPr>
                <w:color w:val="000000"/>
              </w:rPr>
              <w:t xml:space="preserve">ОКПО </w:t>
            </w:r>
          </w:p>
          <w:p w:rsidR="00F97670" w:rsidRPr="00355EC2" w:rsidRDefault="00F97670" w:rsidP="00F97670">
            <w:pPr>
              <w:pBdr>
                <w:top w:val="nil"/>
                <w:left w:val="nil"/>
                <w:bottom w:val="nil"/>
                <w:right w:val="nil"/>
                <w:between w:val="nil"/>
              </w:pBdr>
              <w:ind w:hanging="2"/>
              <w:jc w:val="both"/>
              <w:rPr>
                <w:color w:val="000000"/>
              </w:rPr>
            </w:pPr>
            <w:r>
              <w:rPr>
                <w:color w:val="000000"/>
              </w:rPr>
              <w:t xml:space="preserve">ОКВЭД </w:t>
            </w:r>
          </w:p>
          <w:p w:rsidR="00F97670" w:rsidRPr="00355EC2" w:rsidRDefault="00F97670" w:rsidP="00F97670">
            <w:pPr>
              <w:pBdr>
                <w:top w:val="nil"/>
                <w:left w:val="nil"/>
                <w:bottom w:val="nil"/>
                <w:right w:val="nil"/>
                <w:between w:val="nil"/>
              </w:pBdr>
              <w:ind w:hanging="2"/>
              <w:jc w:val="both"/>
              <w:rPr>
                <w:color w:val="000000"/>
              </w:rPr>
            </w:pPr>
          </w:p>
          <w:p w:rsidR="00F97670" w:rsidRPr="00355EC2" w:rsidRDefault="00F97670" w:rsidP="00F97670">
            <w:pPr>
              <w:pBdr>
                <w:top w:val="nil"/>
                <w:left w:val="nil"/>
                <w:bottom w:val="nil"/>
                <w:right w:val="nil"/>
                <w:between w:val="nil"/>
              </w:pBdr>
              <w:ind w:hanging="2"/>
              <w:jc w:val="both"/>
              <w:rPr>
                <w:color w:val="000000"/>
              </w:rPr>
            </w:pPr>
            <w:r>
              <w:rPr>
                <w:b/>
                <w:color w:val="000000"/>
              </w:rPr>
              <w:t>Банковские реквизиты:</w:t>
            </w:r>
          </w:p>
          <w:p w:rsidR="00F97670" w:rsidRPr="00355EC2" w:rsidRDefault="00F97670" w:rsidP="00F97670">
            <w:pPr>
              <w:pBdr>
                <w:top w:val="nil"/>
                <w:left w:val="nil"/>
                <w:bottom w:val="nil"/>
                <w:right w:val="nil"/>
                <w:between w:val="nil"/>
              </w:pBdr>
              <w:ind w:hanging="2"/>
              <w:jc w:val="both"/>
              <w:rPr>
                <w:color w:val="000000"/>
              </w:rPr>
            </w:pPr>
            <w:proofErr w:type="gramStart"/>
            <w:r>
              <w:rPr>
                <w:color w:val="000000"/>
              </w:rPr>
              <w:t>Р</w:t>
            </w:r>
            <w:proofErr w:type="gramEnd"/>
            <w:r>
              <w:rPr>
                <w:color w:val="000000"/>
              </w:rPr>
              <w:t xml:space="preserve">/счет </w:t>
            </w:r>
          </w:p>
          <w:p w:rsidR="00F97670" w:rsidRPr="00355EC2" w:rsidRDefault="00F97670" w:rsidP="00F97670">
            <w:pPr>
              <w:pBdr>
                <w:top w:val="nil"/>
                <w:left w:val="nil"/>
                <w:bottom w:val="nil"/>
                <w:right w:val="nil"/>
                <w:between w:val="nil"/>
              </w:pBdr>
              <w:ind w:hanging="2"/>
              <w:jc w:val="both"/>
              <w:rPr>
                <w:color w:val="000000"/>
              </w:rPr>
            </w:pPr>
            <w:proofErr w:type="gramStart"/>
            <w:r>
              <w:rPr>
                <w:color w:val="000000"/>
              </w:rPr>
              <w:t>К</w:t>
            </w:r>
            <w:proofErr w:type="gramEnd"/>
            <w:r>
              <w:rPr>
                <w:color w:val="000000"/>
              </w:rPr>
              <w:t xml:space="preserve">/счет </w:t>
            </w:r>
          </w:p>
          <w:p w:rsidR="00F97670" w:rsidRPr="00355EC2" w:rsidRDefault="00F97670" w:rsidP="00F97670">
            <w:pPr>
              <w:pBdr>
                <w:top w:val="nil"/>
                <w:left w:val="nil"/>
                <w:bottom w:val="nil"/>
                <w:right w:val="nil"/>
                <w:between w:val="nil"/>
              </w:pBdr>
              <w:ind w:hanging="2"/>
              <w:jc w:val="both"/>
              <w:rPr>
                <w:color w:val="000000"/>
              </w:rPr>
            </w:pPr>
            <w:r>
              <w:rPr>
                <w:color w:val="000000"/>
              </w:rPr>
              <w:t xml:space="preserve">БИК </w:t>
            </w:r>
          </w:p>
          <w:p w:rsidR="00F97670" w:rsidRPr="00355EC2" w:rsidRDefault="00F97670" w:rsidP="00F97670">
            <w:pPr>
              <w:pBdr>
                <w:top w:val="nil"/>
                <w:left w:val="nil"/>
                <w:bottom w:val="nil"/>
                <w:right w:val="nil"/>
                <w:between w:val="nil"/>
              </w:pBdr>
              <w:ind w:hanging="2"/>
              <w:jc w:val="both"/>
              <w:rPr>
                <w:color w:val="000000"/>
              </w:rPr>
            </w:pPr>
            <w:r>
              <w:rPr>
                <w:color w:val="000000"/>
              </w:rPr>
              <w:t xml:space="preserve">Тел: </w:t>
            </w:r>
          </w:p>
          <w:p w:rsidR="00F97670" w:rsidRPr="00355EC2" w:rsidRDefault="00F97670" w:rsidP="00F97670">
            <w:pPr>
              <w:pBdr>
                <w:top w:val="nil"/>
                <w:left w:val="nil"/>
                <w:bottom w:val="nil"/>
                <w:right w:val="nil"/>
                <w:between w:val="nil"/>
              </w:pBdr>
              <w:ind w:hanging="2"/>
              <w:jc w:val="both"/>
              <w:rPr>
                <w:color w:val="000000"/>
              </w:rPr>
            </w:pPr>
          </w:p>
          <w:p w:rsidR="00F97670" w:rsidRPr="00355EC2" w:rsidRDefault="00F97670" w:rsidP="00F97670">
            <w:pPr>
              <w:pBdr>
                <w:top w:val="nil"/>
                <w:left w:val="nil"/>
                <w:bottom w:val="nil"/>
                <w:right w:val="nil"/>
                <w:between w:val="nil"/>
              </w:pBdr>
              <w:ind w:hanging="2"/>
              <w:rPr>
                <w:color w:val="000000"/>
              </w:rPr>
            </w:pPr>
          </w:p>
          <w:p w:rsidR="00F97670" w:rsidRPr="00355EC2" w:rsidRDefault="00F97670" w:rsidP="00F97670">
            <w:pPr>
              <w:pBdr>
                <w:top w:val="nil"/>
                <w:left w:val="nil"/>
                <w:bottom w:val="nil"/>
                <w:right w:val="nil"/>
                <w:between w:val="nil"/>
              </w:pBdr>
              <w:ind w:hanging="2"/>
              <w:rPr>
                <w:color w:val="000000"/>
              </w:rPr>
            </w:pPr>
          </w:p>
          <w:p w:rsidR="00F97670" w:rsidRPr="00F97670" w:rsidRDefault="00F97670" w:rsidP="00F97670">
            <w:pPr>
              <w:pBdr>
                <w:top w:val="nil"/>
                <w:left w:val="nil"/>
                <w:bottom w:val="nil"/>
                <w:right w:val="nil"/>
                <w:between w:val="nil"/>
              </w:pBdr>
              <w:ind w:hanging="2"/>
              <w:rPr>
                <w:color w:val="000000"/>
              </w:rPr>
            </w:pPr>
          </w:p>
          <w:p w:rsidR="00F97670" w:rsidRPr="00F97670" w:rsidRDefault="00F97670" w:rsidP="00F97670">
            <w:pPr>
              <w:pBdr>
                <w:top w:val="nil"/>
                <w:left w:val="nil"/>
                <w:bottom w:val="nil"/>
                <w:right w:val="nil"/>
                <w:between w:val="nil"/>
              </w:pBdr>
              <w:rPr>
                <w:color w:val="000000"/>
              </w:rPr>
            </w:pPr>
          </w:p>
          <w:p w:rsidR="00F97670" w:rsidRPr="00355EC2" w:rsidRDefault="00F97670" w:rsidP="00F97670">
            <w:pPr>
              <w:pBdr>
                <w:top w:val="nil"/>
                <w:left w:val="nil"/>
                <w:bottom w:val="nil"/>
                <w:right w:val="nil"/>
                <w:between w:val="nil"/>
              </w:pBdr>
              <w:ind w:hanging="2"/>
              <w:rPr>
                <w:color w:val="000000"/>
              </w:rPr>
            </w:pPr>
            <w:r>
              <w:rPr>
                <w:color w:val="000000"/>
              </w:rPr>
              <w:t>От Исполнителя:</w:t>
            </w:r>
          </w:p>
          <w:p w:rsidR="00F97670" w:rsidRPr="00355EC2" w:rsidRDefault="00F97670" w:rsidP="00F97670">
            <w:pPr>
              <w:pBdr>
                <w:top w:val="nil"/>
                <w:left w:val="nil"/>
                <w:bottom w:val="nil"/>
                <w:right w:val="nil"/>
                <w:between w:val="nil"/>
              </w:pBdr>
              <w:ind w:hanging="2"/>
              <w:rPr>
                <w:color w:val="000000"/>
              </w:rPr>
            </w:pPr>
          </w:p>
          <w:p w:rsidR="00F97670" w:rsidRPr="00355EC2" w:rsidRDefault="00F97670" w:rsidP="00F97670">
            <w:pPr>
              <w:pBdr>
                <w:top w:val="nil"/>
                <w:left w:val="nil"/>
                <w:bottom w:val="nil"/>
                <w:right w:val="nil"/>
                <w:between w:val="nil"/>
              </w:pBdr>
              <w:ind w:hanging="2"/>
              <w:rPr>
                <w:b/>
                <w:color w:val="000000"/>
              </w:rPr>
            </w:pPr>
            <w:r>
              <w:rPr>
                <w:b/>
                <w:color w:val="000000"/>
              </w:rPr>
              <w:t>Директор ООО «_____________»</w:t>
            </w:r>
          </w:p>
          <w:p w:rsidR="00F97670" w:rsidRPr="00355EC2" w:rsidRDefault="00F97670" w:rsidP="00F97670">
            <w:pPr>
              <w:pBdr>
                <w:top w:val="nil"/>
                <w:left w:val="nil"/>
                <w:bottom w:val="nil"/>
                <w:right w:val="nil"/>
                <w:between w:val="nil"/>
              </w:pBdr>
              <w:ind w:hanging="2"/>
              <w:rPr>
                <w:color w:val="000000"/>
              </w:rPr>
            </w:pPr>
          </w:p>
          <w:p w:rsidR="00F97670" w:rsidRPr="00355EC2" w:rsidRDefault="00F97670" w:rsidP="00F97670">
            <w:pPr>
              <w:pBdr>
                <w:top w:val="nil"/>
                <w:left w:val="nil"/>
                <w:bottom w:val="nil"/>
                <w:right w:val="nil"/>
                <w:between w:val="nil"/>
              </w:pBdr>
              <w:ind w:hanging="2"/>
              <w:rPr>
                <w:color w:val="000000"/>
              </w:rPr>
            </w:pPr>
          </w:p>
          <w:p w:rsidR="00F97670" w:rsidRDefault="00F97670" w:rsidP="00F97670">
            <w:pPr>
              <w:pBdr>
                <w:top w:val="nil"/>
                <w:left w:val="nil"/>
                <w:bottom w:val="nil"/>
                <w:right w:val="nil"/>
                <w:between w:val="nil"/>
              </w:pBdr>
              <w:ind w:hanging="2"/>
              <w:rPr>
                <w:color w:val="000000"/>
              </w:rPr>
            </w:pPr>
          </w:p>
          <w:p w:rsidR="00F97670" w:rsidRPr="00355EC2" w:rsidRDefault="00F97670" w:rsidP="00F97670">
            <w:pPr>
              <w:pBdr>
                <w:top w:val="nil"/>
                <w:left w:val="nil"/>
                <w:bottom w:val="nil"/>
                <w:right w:val="nil"/>
                <w:between w:val="nil"/>
              </w:pBdr>
              <w:ind w:hanging="2"/>
              <w:rPr>
                <w:color w:val="000000"/>
              </w:rPr>
            </w:pPr>
          </w:p>
          <w:p w:rsidR="00F97670" w:rsidRPr="00355EC2" w:rsidRDefault="00F97670" w:rsidP="00F97670">
            <w:pPr>
              <w:pBdr>
                <w:top w:val="nil"/>
                <w:left w:val="nil"/>
                <w:bottom w:val="nil"/>
                <w:right w:val="nil"/>
                <w:between w:val="nil"/>
              </w:pBdr>
              <w:ind w:hanging="2"/>
              <w:rPr>
                <w:color w:val="000000"/>
              </w:rPr>
            </w:pPr>
            <w:r>
              <w:rPr>
                <w:b/>
                <w:color w:val="000000"/>
              </w:rPr>
              <w:t>_______________/ФИО/</w:t>
            </w:r>
          </w:p>
          <w:p w:rsidR="00F97670" w:rsidRPr="00355EC2" w:rsidRDefault="00F97670" w:rsidP="00F97670">
            <w:pPr>
              <w:pBdr>
                <w:top w:val="nil"/>
                <w:left w:val="nil"/>
                <w:bottom w:val="nil"/>
                <w:right w:val="nil"/>
                <w:between w:val="nil"/>
              </w:pBdr>
              <w:ind w:hanging="2"/>
              <w:rPr>
                <w:color w:val="000000"/>
              </w:rPr>
            </w:pPr>
            <w:proofErr w:type="spellStart"/>
            <w:r>
              <w:rPr>
                <w:color w:val="000000"/>
              </w:rPr>
              <w:t>м.п</w:t>
            </w:r>
            <w:proofErr w:type="spellEnd"/>
            <w:r>
              <w:rPr>
                <w:color w:val="000000"/>
              </w:rPr>
              <w:t>.</w:t>
            </w:r>
          </w:p>
        </w:tc>
      </w:tr>
    </w:tbl>
    <w:p w:rsidR="00F97670" w:rsidRPr="00355EC2" w:rsidRDefault="00F97670" w:rsidP="00F97670">
      <w:pPr>
        <w:pBdr>
          <w:top w:val="nil"/>
          <w:left w:val="nil"/>
          <w:bottom w:val="nil"/>
          <w:right w:val="nil"/>
          <w:between w:val="nil"/>
        </w:pBdr>
        <w:ind w:hanging="2"/>
        <w:rPr>
          <w:color w:val="000000"/>
        </w:rPr>
      </w:pPr>
      <w:r>
        <w:br w:type="page"/>
      </w:r>
    </w:p>
    <w:p w:rsidR="00F97670" w:rsidRPr="008E7B6C" w:rsidRDefault="00F97670" w:rsidP="00F97670">
      <w:pPr>
        <w:pBdr>
          <w:top w:val="nil"/>
          <w:left w:val="nil"/>
          <w:bottom w:val="nil"/>
          <w:right w:val="nil"/>
          <w:between w:val="nil"/>
        </w:pBdr>
        <w:ind w:hanging="2"/>
        <w:jc w:val="right"/>
        <w:rPr>
          <w:color w:val="000000"/>
          <w:sz w:val="20"/>
          <w:szCs w:val="20"/>
        </w:rPr>
      </w:pPr>
      <w:r>
        <w:rPr>
          <w:color w:val="000000"/>
          <w:sz w:val="20"/>
          <w:szCs w:val="20"/>
        </w:rPr>
        <w:lastRenderedPageBreak/>
        <w:t>Приложение № 1</w:t>
      </w:r>
    </w:p>
    <w:p w:rsidR="00F97670" w:rsidRPr="008E7B6C" w:rsidRDefault="00F97670" w:rsidP="00F97670">
      <w:pPr>
        <w:pBdr>
          <w:top w:val="nil"/>
          <w:left w:val="nil"/>
          <w:bottom w:val="nil"/>
          <w:right w:val="nil"/>
          <w:between w:val="nil"/>
        </w:pBdr>
        <w:ind w:hanging="2"/>
        <w:jc w:val="right"/>
        <w:rPr>
          <w:color w:val="000000"/>
          <w:sz w:val="20"/>
          <w:szCs w:val="20"/>
        </w:rPr>
      </w:pPr>
      <w:r>
        <w:rPr>
          <w:color w:val="000000"/>
          <w:sz w:val="20"/>
          <w:szCs w:val="20"/>
        </w:rPr>
        <w:t>к Договору на оказание услуг по охране</w:t>
      </w:r>
    </w:p>
    <w:p w:rsidR="00F97670" w:rsidRPr="008E7B6C" w:rsidRDefault="00F97670" w:rsidP="00F97670">
      <w:pPr>
        <w:pBdr>
          <w:top w:val="nil"/>
          <w:left w:val="nil"/>
          <w:bottom w:val="nil"/>
          <w:right w:val="nil"/>
          <w:between w:val="nil"/>
        </w:pBdr>
        <w:ind w:hanging="2"/>
        <w:jc w:val="right"/>
        <w:rPr>
          <w:color w:val="000000"/>
          <w:sz w:val="20"/>
          <w:szCs w:val="20"/>
        </w:rPr>
      </w:pPr>
      <w:r>
        <w:rPr>
          <w:color w:val="000000"/>
          <w:sz w:val="20"/>
          <w:szCs w:val="20"/>
        </w:rPr>
        <w:t>№_______________________</w:t>
      </w:r>
    </w:p>
    <w:p w:rsidR="00F97670" w:rsidRPr="00355EC2" w:rsidRDefault="00F97670" w:rsidP="00F97670">
      <w:pPr>
        <w:pBdr>
          <w:top w:val="nil"/>
          <w:left w:val="nil"/>
          <w:bottom w:val="nil"/>
          <w:right w:val="nil"/>
          <w:between w:val="nil"/>
        </w:pBdr>
        <w:ind w:hanging="2"/>
        <w:jc w:val="right"/>
        <w:rPr>
          <w:color w:val="000000"/>
        </w:rPr>
      </w:pPr>
      <w:r>
        <w:rPr>
          <w:color w:val="000000"/>
          <w:sz w:val="20"/>
          <w:szCs w:val="20"/>
        </w:rPr>
        <w:t>от «___»_____________202__</w:t>
      </w:r>
      <w:r>
        <w:rPr>
          <w:color w:val="000000"/>
        </w:rPr>
        <w:t xml:space="preserve"> </w:t>
      </w:r>
    </w:p>
    <w:p w:rsidR="00F97670" w:rsidRPr="00355EC2" w:rsidRDefault="00F97670" w:rsidP="00F97670">
      <w:pPr>
        <w:pBdr>
          <w:top w:val="nil"/>
          <w:left w:val="nil"/>
          <w:bottom w:val="nil"/>
          <w:right w:val="nil"/>
          <w:between w:val="nil"/>
        </w:pBdr>
        <w:ind w:hanging="2"/>
        <w:rPr>
          <w:color w:val="000000"/>
        </w:rPr>
      </w:pPr>
    </w:p>
    <w:p w:rsidR="00F97670" w:rsidRPr="004B4F41" w:rsidRDefault="00F97670" w:rsidP="00F97670">
      <w:pPr>
        <w:pStyle w:val="1"/>
        <w:spacing w:before="0" w:after="0"/>
        <w:jc w:val="center"/>
        <w:rPr>
          <w:sz w:val="24"/>
          <w:szCs w:val="24"/>
        </w:rPr>
      </w:pPr>
      <w:r>
        <w:rPr>
          <w:sz w:val="24"/>
          <w:szCs w:val="24"/>
        </w:rPr>
        <w:t>Техническое задание</w:t>
      </w:r>
    </w:p>
    <w:p w:rsidR="00F97670" w:rsidRPr="004B4F41" w:rsidRDefault="00F97670" w:rsidP="00F97670">
      <w:pPr>
        <w:ind w:right="-1" w:hanging="2"/>
        <w:jc w:val="both"/>
        <w:rPr>
          <w:b/>
          <w:bCs/>
        </w:rPr>
      </w:pPr>
    </w:p>
    <w:p w:rsidR="00F97670" w:rsidRDefault="00F97670" w:rsidP="00F97670">
      <w:pPr>
        <w:ind w:right="-1" w:hanging="2"/>
        <w:jc w:val="both"/>
      </w:pPr>
      <w:r>
        <w:rPr>
          <w:b/>
          <w:bCs/>
        </w:rPr>
        <w:t xml:space="preserve">1. </w:t>
      </w:r>
      <w:r>
        <w:rPr>
          <w:bCs/>
        </w:rPr>
        <w:t>Исполнитель, оказывает Услуги с соблюдением требований</w:t>
      </w:r>
      <w:r>
        <w:t xml:space="preserve"> Закона Российской Федерации «О частной детективной и охранной деятельности в Российской  Федерации» от 11 марта 1992 г. № 2487-1.</w:t>
      </w:r>
    </w:p>
    <w:p w:rsidR="00F97670" w:rsidRDefault="00F97670" w:rsidP="00F97670">
      <w:pPr>
        <w:ind w:right="-1" w:hanging="2"/>
        <w:jc w:val="both"/>
      </w:pPr>
    </w:p>
    <w:p w:rsidR="00F97670" w:rsidRDefault="00F97670" w:rsidP="00F97670">
      <w:pPr>
        <w:ind w:right="-1" w:hanging="2"/>
        <w:jc w:val="both"/>
      </w:pPr>
      <w:r>
        <w:rPr>
          <w:b/>
        </w:rPr>
        <w:t>2.</w:t>
      </w:r>
      <w:r>
        <w:t xml:space="preserve"> </w:t>
      </w:r>
      <w:r>
        <w:rPr>
          <w:b/>
        </w:rPr>
        <w:t xml:space="preserve">Заказчик: </w:t>
      </w:r>
      <w:r>
        <w:t>Филиал ПАО «</w:t>
      </w:r>
      <w:proofErr w:type="spellStart"/>
      <w:r>
        <w:t>ТрансКонтейнер</w:t>
      </w:r>
      <w:proofErr w:type="spellEnd"/>
      <w:r>
        <w:t>» на Куйбышевской железной дороге.</w:t>
      </w:r>
    </w:p>
    <w:p w:rsidR="00F97670" w:rsidRDefault="00F97670" w:rsidP="00F97670">
      <w:pPr>
        <w:ind w:right="-1" w:hanging="2"/>
        <w:jc w:val="both"/>
      </w:pPr>
    </w:p>
    <w:p w:rsidR="00F97670" w:rsidRDefault="00F97670" w:rsidP="00F97670">
      <w:pPr>
        <w:pStyle w:val="afb"/>
        <w:ind w:leftChars="-1" w:hanging="2"/>
        <w:rPr>
          <w:i/>
          <w:sz w:val="24"/>
          <w:szCs w:val="24"/>
        </w:rPr>
      </w:pPr>
      <w:r>
        <w:rPr>
          <w:b/>
          <w:sz w:val="24"/>
          <w:szCs w:val="24"/>
        </w:rPr>
        <w:t>3. Основные термины и определения:</w:t>
      </w:r>
    </w:p>
    <w:p w:rsidR="00F97670" w:rsidRDefault="00F97670" w:rsidP="00F97670">
      <w:pPr>
        <w:ind w:right="-1" w:hanging="2"/>
        <w:jc w:val="both"/>
        <w:rPr>
          <w:i/>
        </w:rPr>
      </w:pPr>
      <w:r>
        <w:rPr>
          <w:i/>
        </w:rPr>
        <w:t>Объект</w:t>
      </w:r>
      <w:r>
        <w:rPr>
          <w:b/>
        </w:rPr>
        <w:t xml:space="preserve"> – </w:t>
      </w:r>
      <w:r>
        <w:t xml:space="preserve">объекты Заказчика, указанные в п. 5 настоящего Технического задания, с расположенным на них имуществом, находящимся на праве собственности или ином законном праве  у Заказчика на филиале </w:t>
      </w:r>
      <w:r>
        <w:br/>
        <w:t>ПАО «</w:t>
      </w:r>
      <w:proofErr w:type="spellStart"/>
      <w:r>
        <w:t>ТрансКонтейнер</w:t>
      </w:r>
      <w:proofErr w:type="spellEnd"/>
      <w:r>
        <w:t xml:space="preserve">» на Куйбышевской </w:t>
      </w:r>
      <w:r>
        <w:rPr>
          <w:color w:val="000000"/>
        </w:rPr>
        <w:t>железной дороге.</w:t>
      </w:r>
      <w:r>
        <w:rPr>
          <w:i/>
        </w:rPr>
        <w:t xml:space="preserve"> </w:t>
      </w:r>
    </w:p>
    <w:p w:rsidR="00F97670" w:rsidRPr="004B4F41" w:rsidRDefault="00F97670" w:rsidP="00F97670">
      <w:pPr>
        <w:ind w:right="-1" w:hanging="2"/>
        <w:jc w:val="both"/>
      </w:pPr>
      <w:r>
        <w:rPr>
          <w:i/>
        </w:rPr>
        <w:t>Имущество Заказчика -</w:t>
      </w:r>
      <w: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t>средства</w:t>
      </w:r>
      <w:proofErr w:type="gramEnd"/>
      <w: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Pr>
          <w:rFonts w:eastAsia="MS Mincho"/>
          <w:bCs/>
        </w:rPr>
        <w:t xml:space="preserve">в соответствие </w:t>
      </w:r>
      <w:r>
        <w:t xml:space="preserve">с </w:t>
      </w:r>
      <w:r>
        <w:rPr>
          <w:rStyle w:val="FontStyle21"/>
        </w:rPr>
        <w:t>инструкцией по охране Объекта,</w:t>
      </w:r>
      <w:r>
        <w:t xml:space="preserve"> а также имущество третьих лиц, находящееся на охраняемых Объектах.</w:t>
      </w:r>
    </w:p>
    <w:p w:rsidR="00F97670" w:rsidRPr="004B4F41" w:rsidRDefault="00F97670" w:rsidP="00F97670">
      <w:pPr>
        <w:ind w:hanging="2"/>
        <w:jc w:val="both"/>
      </w:pPr>
      <w:r>
        <w:rPr>
          <w:i/>
        </w:rPr>
        <w:t>Охрана объектов (имущества)</w:t>
      </w:r>
      <w: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F97670" w:rsidRPr="004B4F41" w:rsidRDefault="00F97670" w:rsidP="00F97670">
      <w:pPr>
        <w:ind w:hanging="2"/>
        <w:jc w:val="both"/>
      </w:pPr>
      <w:proofErr w:type="spellStart"/>
      <w:r>
        <w:rPr>
          <w:i/>
        </w:rPr>
        <w:t>Внутриобъектовый</w:t>
      </w:r>
      <w:proofErr w:type="spellEnd"/>
      <w:r>
        <w:rPr>
          <w:bCs/>
          <w:i/>
        </w:rPr>
        <w:t xml:space="preserve"> режим</w:t>
      </w:r>
      <w:r>
        <w:rPr>
          <w:rStyle w:val="apple-converted-space"/>
          <w:rFonts w:eastAsia="MS Mincho"/>
        </w:rPr>
        <w:t> </w:t>
      </w:r>
      <w:r>
        <w:t>-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F97670" w:rsidRPr="004B4F41" w:rsidRDefault="00F97670" w:rsidP="00F97670">
      <w:pPr>
        <w:ind w:hanging="2"/>
        <w:jc w:val="both"/>
      </w:pPr>
      <w:proofErr w:type="gramStart"/>
      <w:r>
        <w:rPr>
          <w:i/>
        </w:rPr>
        <w:t>Пропускной</w:t>
      </w:r>
      <w:r>
        <w:rPr>
          <w:bCs/>
          <w:i/>
        </w:rPr>
        <w:t xml:space="preserve"> режим</w:t>
      </w:r>
      <w:r>
        <w:rPr>
          <w:rStyle w:val="apple-converted-space"/>
          <w:rFonts w:eastAsia="MS Mincho"/>
        </w:rPr>
        <w:t> </w:t>
      </w:r>
      <w: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F97670" w:rsidRPr="004B4F41" w:rsidRDefault="00F97670" w:rsidP="00F97670">
      <w:pPr>
        <w:ind w:right="-1" w:hanging="2"/>
        <w:jc w:val="both"/>
      </w:pPr>
    </w:p>
    <w:p w:rsidR="00F97670" w:rsidRDefault="00F97670" w:rsidP="00F97670">
      <w:pPr>
        <w:tabs>
          <w:tab w:val="left" w:pos="3251"/>
        </w:tabs>
        <w:ind w:hanging="2"/>
        <w:jc w:val="both"/>
        <w:rPr>
          <w:rStyle w:val="FontStyle21"/>
        </w:rPr>
      </w:pPr>
      <w:r>
        <w:rPr>
          <w:rStyle w:val="FontStyle21"/>
          <w:b/>
        </w:rPr>
        <w:tab/>
        <w:t>4. Под охрану принимается следующие Объекты:</w:t>
      </w:r>
    </w:p>
    <w:p w:rsidR="00F97670" w:rsidRDefault="00F97670" w:rsidP="00F97670">
      <w:pPr>
        <w:ind w:hanging="2"/>
        <w:jc w:val="both"/>
      </w:pPr>
      <w:r>
        <w:t>- административное здание филиала ПАО «</w:t>
      </w:r>
      <w:proofErr w:type="spellStart"/>
      <w:r>
        <w:t>ТрансКонтейнер</w:t>
      </w:r>
      <w:proofErr w:type="spellEnd"/>
      <w:r>
        <w:t>» на Куйбышевской железной дороге, по адресу: 443041, РФ, г. Самара, ул. Льва Толстого, д.131.</w:t>
      </w:r>
    </w:p>
    <w:p w:rsidR="00F97670" w:rsidRDefault="00F97670" w:rsidP="00F97670">
      <w:pPr>
        <w:ind w:hanging="2"/>
        <w:jc w:val="both"/>
      </w:pPr>
    </w:p>
    <w:p w:rsidR="00F97670" w:rsidRDefault="00F97670" w:rsidP="00F97670">
      <w:pPr>
        <w:ind w:hanging="2"/>
        <w:jc w:val="both"/>
        <w:rPr>
          <w:b/>
        </w:rPr>
      </w:pPr>
      <w:r>
        <w:rPr>
          <w:b/>
        </w:rPr>
        <w:t>5. Начальная (максимальная) цена договора – указана в пункте 5 Информационной карты</w:t>
      </w:r>
    </w:p>
    <w:p w:rsidR="00F97670" w:rsidRPr="006563BB" w:rsidRDefault="00F97670" w:rsidP="00F97670">
      <w:pPr>
        <w:ind w:hanging="2"/>
        <w:jc w:val="both"/>
        <w:rPr>
          <w:b/>
        </w:rPr>
      </w:pPr>
    </w:p>
    <w:p w:rsidR="00F97670" w:rsidRDefault="00F97670" w:rsidP="00F97670">
      <w:pPr>
        <w:pStyle w:val="43"/>
        <w:suppressAutoHyphens/>
        <w:ind w:leftChars="-1" w:hanging="2"/>
        <w:rPr>
          <w:b/>
          <w:sz w:val="24"/>
          <w:szCs w:val="24"/>
        </w:rPr>
      </w:pPr>
      <w:r>
        <w:rPr>
          <w:rFonts w:eastAsia="MS Mincho"/>
          <w:b/>
          <w:bCs/>
          <w:sz w:val="24"/>
          <w:szCs w:val="24"/>
        </w:rPr>
        <w:t xml:space="preserve">6. </w:t>
      </w:r>
      <w:r>
        <w:rPr>
          <w:b/>
          <w:sz w:val="24"/>
          <w:szCs w:val="24"/>
        </w:rPr>
        <w:t>Объём и содержание Услуг.</w:t>
      </w:r>
    </w:p>
    <w:p w:rsidR="00F97670" w:rsidRDefault="00F97670" w:rsidP="00F97670">
      <w:pPr>
        <w:pStyle w:val="43"/>
        <w:suppressAutoHyphens/>
        <w:ind w:leftChars="-1" w:hanging="2"/>
        <w:rPr>
          <w:b/>
          <w:sz w:val="24"/>
          <w:szCs w:val="24"/>
        </w:rPr>
      </w:pPr>
      <w:r>
        <w:rPr>
          <w:b/>
          <w:sz w:val="24"/>
          <w:szCs w:val="24"/>
        </w:rPr>
        <w:t>6.1. Охрана объекта:</w:t>
      </w:r>
    </w:p>
    <w:p w:rsidR="00F97670" w:rsidRDefault="00F97670" w:rsidP="00F97670">
      <w:pPr>
        <w:pStyle w:val="43"/>
        <w:suppressAutoHyphens/>
        <w:ind w:leftChars="-1" w:hanging="2"/>
        <w:rPr>
          <w:sz w:val="24"/>
          <w:szCs w:val="24"/>
        </w:rPr>
      </w:pPr>
      <w:r>
        <w:rPr>
          <w:sz w:val="24"/>
          <w:szCs w:val="24"/>
        </w:rPr>
        <w:t>- административное здание филиала ПАО «</w:t>
      </w:r>
      <w:proofErr w:type="spellStart"/>
      <w:r>
        <w:rPr>
          <w:sz w:val="24"/>
          <w:szCs w:val="24"/>
        </w:rPr>
        <w:t>ТрансКонтейнер</w:t>
      </w:r>
      <w:proofErr w:type="spellEnd"/>
      <w:r>
        <w:rPr>
          <w:sz w:val="24"/>
          <w:szCs w:val="24"/>
        </w:rPr>
        <w:t>» на Куйбышевской железной дороге.</w:t>
      </w:r>
    </w:p>
    <w:p w:rsidR="00F97670" w:rsidRDefault="00F97670" w:rsidP="00F97670">
      <w:pPr>
        <w:pStyle w:val="43"/>
        <w:suppressAutoHyphens/>
        <w:ind w:leftChars="-1" w:hanging="2"/>
        <w:rPr>
          <w:sz w:val="24"/>
          <w:szCs w:val="24"/>
        </w:rPr>
      </w:pPr>
      <w:r>
        <w:rPr>
          <w:b/>
          <w:sz w:val="24"/>
          <w:szCs w:val="24"/>
        </w:rPr>
        <w:t xml:space="preserve">Место оказания Услуг: </w:t>
      </w:r>
      <w:r>
        <w:rPr>
          <w:sz w:val="24"/>
          <w:szCs w:val="24"/>
        </w:rPr>
        <w:t>443041, РФ, г. Самара, ул. Льва Толстого, д.131</w:t>
      </w:r>
    </w:p>
    <w:p w:rsidR="00F97670" w:rsidRDefault="00F97670" w:rsidP="00F97670">
      <w:pPr>
        <w:pStyle w:val="43"/>
        <w:suppressAutoHyphens/>
        <w:ind w:leftChars="-1" w:hanging="2"/>
        <w:rPr>
          <w:sz w:val="24"/>
          <w:szCs w:val="24"/>
        </w:rPr>
      </w:pPr>
      <w:r>
        <w:rPr>
          <w:b/>
          <w:sz w:val="24"/>
          <w:szCs w:val="24"/>
        </w:rPr>
        <w:t>Количество постов:</w:t>
      </w:r>
      <w:r>
        <w:rPr>
          <w:sz w:val="24"/>
          <w:szCs w:val="24"/>
        </w:rPr>
        <w:t xml:space="preserve"> 1(один) пост</w:t>
      </w:r>
    </w:p>
    <w:p w:rsidR="00F97670" w:rsidRDefault="00F97670" w:rsidP="00F97670">
      <w:pPr>
        <w:pStyle w:val="43"/>
        <w:suppressAutoHyphens/>
        <w:ind w:leftChars="-1" w:hanging="2"/>
        <w:rPr>
          <w:sz w:val="24"/>
          <w:szCs w:val="24"/>
        </w:rPr>
      </w:pPr>
      <w:r>
        <w:rPr>
          <w:b/>
          <w:sz w:val="24"/>
          <w:szCs w:val="24"/>
        </w:rPr>
        <w:lastRenderedPageBreak/>
        <w:t xml:space="preserve">Вид дежурства </w:t>
      </w:r>
      <w:r>
        <w:rPr>
          <w:sz w:val="24"/>
          <w:szCs w:val="24"/>
        </w:rPr>
        <w:t>(режим дежурства): круглосуточно/24 часа</w:t>
      </w:r>
    </w:p>
    <w:p w:rsidR="00F97670" w:rsidRDefault="00F97670" w:rsidP="00F97670">
      <w:pPr>
        <w:ind w:hanging="2"/>
        <w:jc w:val="both"/>
      </w:pPr>
      <w:r>
        <w:rPr>
          <w:b/>
          <w:lang w:eastAsia="ru-RU"/>
        </w:rPr>
        <w:t>6.2. Планируемый срок (период) оказания Услуг:</w:t>
      </w:r>
      <w:r>
        <w:rPr>
          <w:lang w:eastAsia="ru-RU"/>
        </w:rPr>
        <w:t xml:space="preserve"> </w:t>
      </w:r>
      <w:r>
        <w:rPr>
          <w:rFonts w:eastAsia="MS Mincho"/>
          <w:bCs/>
        </w:rPr>
        <w:t>с 00 часов 00 минут 01 января 2025 года до 24 часов 00 минут 31 декабря 2026 года</w:t>
      </w:r>
      <w:r>
        <w:t>.</w:t>
      </w:r>
    </w:p>
    <w:p w:rsidR="00F97670" w:rsidRDefault="00F97670" w:rsidP="00F97670">
      <w:pPr>
        <w:pStyle w:val="112"/>
        <w:tabs>
          <w:tab w:val="left" w:pos="1200"/>
        </w:tabs>
        <w:ind w:leftChars="-1" w:hanging="2"/>
        <w:rPr>
          <w:sz w:val="24"/>
          <w:szCs w:val="24"/>
        </w:rPr>
      </w:pPr>
      <w:r>
        <w:rPr>
          <w:b/>
          <w:sz w:val="24"/>
          <w:szCs w:val="24"/>
        </w:rPr>
        <w:t xml:space="preserve">6.3. Порядок сдачи и приемки Услуг </w:t>
      </w:r>
      <w:r>
        <w:rPr>
          <w:sz w:val="24"/>
          <w:szCs w:val="24"/>
        </w:rPr>
        <w:t>– указан в разделе 3 проекта договора (приложение №5 к настоящей документации о закупке).</w:t>
      </w:r>
    </w:p>
    <w:p w:rsidR="00F97670" w:rsidRDefault="00F97670" w:rsidP="00F97670">
      <w:pPr>
        <w:pStyle w:val="43"/>
        <w:suppressAutoHyphens/>
        <w:ind w:leftChars="-1" w:hanging="2"/>
        <w:rPr>
          <w:b/>
          <w:sz w:val="24"/>
          <w:szCs w:val="24"/>
        </w:rPr>
      </w:pPr>
      <w:r>
        <w:rPr>
          <w:b/>
          <w:sz w:val="24"/>
          <w:szCs w:val="24"/>
        </w:rPr>
        <w:t>6.4. Содержание Услуг:</w:t>
      </w:r>
    </w:p>
    <w:p w:rsidR="00F97670" w:rsidRDefault="00F97670" w:rsidP="00F97670">
      <w:pPr>
        <w:pStyle w:val="43"/>
        <w:ind w:leftChars="-1" w:hanging="2"/>
        <w:rPr>
          <w:i/>
          <w:sz w:val="24"/>
          <w:szCs w:val="24"/>
        </w:rPr>
      </w:pPr>
      <w:r>
        <w:rPr>
          <w:b/>
          <w:sz w:val="24"/>
          <w:szCs w:val="24"/>
        </w:rPr>
        <w:t>-</w:t>
      </w:r>
      <w:r>
        <w:rPr>
          <w:sz w:val="24"/>
          <w:szCs w:val="24"/>
        </w:rPr>
        <w:t xml:space="preserve"> осуществление охраны Объекта Заказчика в соответствии с законодательством Российской Федерации и условиями договора;</w:t>
      </w:r>
    </w:p>
    <w:p w:rsidR="00F97670" w:rsidRDefault="00F97670" w:rsidP="00F97670">
      <w:pPr>
        <w:pStyle w:val="43"/>
        <w:ind w:leftChars="-1" w:hanging="2"/>
        <w:rPr>
          <w:i/>
          <w:sz w:val="24"/>
          <w:szCs w:val="24"/>
        </w:rPr>
      </w:pPr>
      <w:r>
        <w:rPr>
          <w:i/>
          <w:sz w:val="24"/>
          <w:szCs w:val="24"/>
        </w:rPr>
        <w:t xml:space="preserve">- </w:t>
      </w:r>
      <w:r>
        <w:rPr>
          <w:sz w:val="24"/>
          <w:szCs w:val="24"/>
        </w:rPr>
        <w:t>защита жизни и здоровья сотрудников филиала;</w:t>
      </w:r>
    </w:p>
    <w:p w:rsidR="00F97670" w:rsidRDefault="00F97670" w:rsidP="00F97670">
      <w:pPr>
        <w:pStyle w:val="43"/>
        <w:ind w:leftChars="-1" w:hanging="2"/>
        <w:rPr>
          <w:sz w:val="24"/>
          <w:szCs w:val="24"/>
        </w:rPr>
      </w:pPr>
      <w:r>
        <w:rPr>
          <w:i/>
          <w:sz w:val="24"/>
          <w:szCs w:val="24"/>
        </w:rPr>
        <w:t xml:space="preserve">- </w:t>
      </w:r>
      <w:r>
        <w:rPr>
          <w:sz w:val="24"/>
          <w:szCs w:val="24"/>
        </w:rPr>
        <w:t>предотвращение открытого или тайного хищения имущества Заказчика, его порчи или уничтожения;</w:t>
      </w:r>
    </w:p>
    <w:p w:rsidR="00F97670" w:rsidRDefault="00F97670" w:rsidP="00F97670">
      <w:pPr>
        <w:ind w:hanging="2"/>
        <w:jc w:val="both"/>
        <w:rPr>
          <w:rFonts w:eastAsia="MS Mincho"/>
        </w:rPr>
      </w:pPr>
      <w:r>
        <w:t xml:space="preserve">- обеспечение </w:t>
      </w:r>
      <w:proofErr w:type="gramStart"/>
      <w:r>
        <w:t>пропускного</w:t>
      </w:r>
      <w:proofErr w:type="gramEnd"/>
      <w:r>
        <w:t xml:space="preserve"> и </w:t>
      </w:r>
      <w:proofErr w:type="spellStart"/>
      <w:r>
        <w:t>внутриобъектового</w:t>
      </w:r>
      <w:proofErr w:type="spellEnd"/>
      <w:r>
        <w:t xml:space="preserve"> режимов на охраняемых Объектах, </w:t>
      </w:r>
      <w:r>
        <w:rPr>
          <w:rFonts w:eastAsia="MS Mincho"/>
        </w:rPr>
        <w:t>патрулирование территории и периодический обход охраняемых зданий в соответствие с положениями Инструкций по охране объектов;</w:t>
      </w:r>
    </w:p>
    <w:p w:rsidR="00F97670" w:rsidRPr="004B4F41" w:rsidRDefault="00F97670" w:rsidP="00F97670">
      <w:pPr>
        <w:ind w:hanging="2"/>
        <w:jc w:val="both"/>
        <w:rPr>
          <w:rFonts w:eastAsia="MS Mincho"/>
        </w:rPr>
      </w:pPr>
      <w:r>
        <w:t>- осуществление</w:t>
      </w:r>
      <w:r>
        <w:rPr>
          <w:rFonts w:eastAsia="MS Mincho"/>
        </w:rPr>
        <w:t xml:space="preserve"> </w:t>
      </w:r>
      <w:proofErr w:type="gramStart"/>
      <w:r>
        <w:rPr>
          <w:rFonts w:eastAsia="MS Mincho"/>
        </w:rPr>
        <w:t>контроля за</w:t>
      </w:r>
      <w:proofErr w:type="gramEnd"/>
      <w:r>
        <w:rPr>
          <w:rFonts w:eastAsia="MS Mincho"/>
        </w:rPr>
        <w:t xml:space="preserve"> оперативной обстановкой на охраняемых Объектах, </w:t>
      </w:r>
      <w:r>
        <w:rPr>
          <w:rFonts w:eastAsia="MS Mincho"/>
          <w:bCs/>
        </w:rPr>
        <w:t>оперативное реагирование на возникающие чрезвычайные ситуации</w:t>
      </w:r>
      <w:r>
        <w:rPr>
          <w:rFonts w:eastAsia="MS Mincho"/>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F97670" w:rsidRPr="004B4F41" w:rsidRDefault="00F97670" w:rsidP="00F97670">
      <w:pPr>
        <w:ind w:hanging="2"/>
        <w:jc w:val="both"/>
        <w:rPr>
          <w:rFonts w:eastAsia="MS Mincho"/>
        </w:rPr>
      </w:pPr>
      <w:r>
        <w:rPr>
          <w:rFonts w:eastAsia="MS Mincho"/>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F97670" w:rsidRPr="004B4F41" w:rsidRDefault="00F97670" w:rsidP="00F97670">
      <w:pPr>
        <w:ind w:hanging="2"/>
        <w:jc w:val="both"/>
        <w:rPr>
          <w:rFonts w:eastAsia="MS Mincho"/>
        </w:rPr>
      </w:pPr>
      <w:r>
        <w:rPr>
          <w:rFonts w:eastAsia="MS Mincho"/>
        </w:rPr>
        <w:t>- консультирование и подготовка рекомендаций Заказчику по вопросам правомерной защиты от возможных противоправных действий;</w:t>
      </w:r>
    </w:p>
    <w:p w:rsidR="00F97670" w:rsidRPr="004B4F41" w:rsidRDefault="00F97670" w:rsidP="00F97670">
      <w:pPr>
        <w:ind w:hanging="2"/>
        <w:jc w:val="both"/>
        <w:rPr>
          <w:rFonts w:eastAsia="MS Mincho"/>
        </w:rPr>
      </w:pPr>
      <w:r>
        <w:rPr>
          <w:rFonts w:eastAsia="MS Mincho"/>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F97670" w:rsidRPr="004B4F41" w:rsidRDefault="00F97670" w:rsidP="00F97670">
      <w:pPr>
        <w:ind w:hanging="2"/>
        <w:jc w:val="both"/>
        <w:rPr>
          <w:rFonts w:eastAsia="MS Mincho"/>
        </w:rPr>
      </w:pPr>
      <w:r>
        <w:rPr>
          <w:rFonts w:eastAsia="MS Mincho"/>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F97670" w:rsidRPr="004B4F41" w:rsidRDefault="00F97670" w:rsidP="00F97670">
      <w:pPr>
        <w:ind w:hanging="2"/>
        <w:jc w:val="both"/>
        <w:rPr>
          <w:rFonts w:eastAsia="MS Mincho"/>
        </w:rPr>
      </w:pPr>
      <w:r>
        <w:rPr>
          <w:rFonts w:eastAsia="MS Mincho"/>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F97670" w:rsidRDefault="00F97670" w:rsidP="00F97670">
      <w:pPr>
        <w:pStyle w:val="43"/>
        <w:rPr>
          <w:i/>
          <w:sz w:val="24"/>
          <w:szCs w:val="24"/>
        </w:rPr>
      </w:pPr>
      <w:r>
        <w:rPr>
          <w:rFonts w:eastAsia="MS Mincho"/>
          <w:sz w:val="24"/>
          <w:szCs w:val="24"/>
        </w:rPr>
        <w:t>Исполнитель обязуется не разглашать сведения о Заказчике любого характера, ставшие известными сотрудникам Исполнителя в процессе переговоров или исполнения своих обязательств по договору.</w:t>
      </w:r>
      <w:r>
        <w:rPr>
          <w:i/>
          <w:sz w:val="24"/>
          <w:szCs w:val="24"/>
        </w:rPr>
        <w:t xml:space="preserve"> </w:t>
      </w:r>
    </w:p>
    <w:p w:rsidR="00F97670" w:rsidRDefault="00F97670" w:rsidP="00F97670">
      <w:pPr>
        <w:pStyle w:val="43"/>
        <w:rPr>
          <w:i/>
          <w:sz w:val="24"/>
          <w:szCs w:val="24"/>
        </w:rPr>
      </w:pPr>
    </w:p>
    <w:p w:rsidR="00F97670" w:rsidRDefault="00F97670" w:rsidP="00F97670">
      <w:pPr>
        <w:ind w:right="-1" w:hanging="2"/>
        <w:jc w:val="both"/>
      </w:pPr>
      <w:r>
        <w:rPr>
          <w:b/>
        </w:rPr>
        <w:t xml:space="preserve">7. Особые условия: </w:t>
      </w:r>
    </w:p>
    <w:p w:rsidR="00F97670" w:rsidRPr="00EA483E" w:rsidRDefault="00F97670" w:rsidP="00F97670">
      <w:pPr>
        <w:pBdr>
          <w:top w:val="nil"/>
          <w:left w:val="nil"/>
          <w:bottom w:val="nil"/>
          <w:right w:val="nil"/>
          <w:between w:val="nil"/>
        </w:pBdr>
        <w:ind w:right="-1" w:hanging="2"/>
        <w:jc w:val="both"/>
      </w:pPr>
      <w:r>
        <w:t>7.1.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F97670" w:rsidRPr="00EA483E" w:rsidRDefault="00F97670" w:rsidP="00F97670">
      <w:pPr>
        <w:pBdr>
          <w:top w:val="nil"/>
          <w:left w:val="nil"/>
          <w:bottom w:val="nil"/>
          <w:right w:val="nil"/>
          <w:between w:val="nil"/>
        </w:pBdr>
        <w:ind w:right="-1" w:hanging="2"/>
        <w:jc w:val="both"/>
      </w:pPr>
      <w:r>
        <w:t xml:space="preserve">7.2. </w:t>
      </w:r>
      <w:proofErr w:type="gramStart"/>
      <w: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t xml:space="preserve"> эксплуатацией подвижного состава, а именно: сигнальными жилетами желтого цвета, изготовленными в соответствии с ГОСТ 12.4.281-2021 (ISO </w:t>
      </w:r>
      <w:r>
        <w:lastRenderedPageBreak/>
        <w:t>20471:2013). «Межгосударственный стандарт. Система стандартов безопасности труда. Одежда специальная повышенной видимости. Технические требования и методы испытаний»</w:t>
      </w:r>
    </w:p>
    <w:p w:rsidR="00F97670" w:rsidRPr="00EA483E" w:rsidRDefault="00F97670" w:rsidP="00F97670">
      <w:pPr>
        <w:pBdr>
          <w:top w:val="nil"/>
          <w:left w:val="nil"/>
          <w:bottom w:val="nil"/>
          <w:right w:val="nil"/>
          <w:between w:val="nil"/>
        </w:pBdr>
        <w:ind w:right="-1" w:hanging="2"/>
        <w:jc w:val="both"/>
      </w:pPr>
      <w:r>
        <w:t>(</w:t>
      </w:r>
      <w:proofErr w:type="gramStart"/>
      <w:r>
        <w:t>введен</w:t>
      </w:r>
      <w:proofErr w:type="gramEnd"/>
      <w:r>
        <w:t xml:space="preserve"> в действие Приказом </w:t>
      </w:r>
      <w:proofErr w:type="spellStart"/>
      <w:r>
        <w:t>Росстандарта</w:t>
      </w:r>
      <w:proofErr w:type="spellEnd"/>
      <w:r>
        <w:t xml:space="preserve"> от 27.10.2021 № 1344-ст) с нанесенными на них трафаретами, указывающими наименование организации Исполнителя.</w:t>
      </w:r>
    </w:p>
    <w:p w:rsidR="00F97670" w:rsidRPr="00EA483E" w:rsidRDefault="00F97670" w:rsidP="00F97670">
      <w:pPr>
        <w:pBdr>
          <w:top w:val="nil"/>
          <w:left w:val="nil"/>
          <w:bottom w:val="nil"/>
          <w:right w:val="nil"/>
          <w:between w:val="nil"/>
        </w:pBdr>
        <w:ind w:right="-1" w:hanging="2"/>
        <w:jc w:val="both"/>
      </w:pPr>
      <w:r>
        <w:tab/>
        <w:t>7.3. 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F97670" w:rsidRPr="00EA483E" w:rsidRDefault="00F97670" w:rsidP="00F97670">
      <w:pPr>
        <w:pBdr>
          <w:top w:val="nil"/>
          <w:left w:val="nil"/>
          <w:bottom w:val="nil"/>
          <w:right w:val="nil"/>
          <w:between w:val="nil"/>
        </w:pBdr>
        <w:ind w:right="-1" w:hanging="2"/>
        <w:jc w:val="both"/>
      </w:pPr>
      <w:r>
        <w:t>7.4. На всех объектах Заказчика Исполнитель обязан за свой счет установить:</w:t>
      </w:r>
    </w:p>
    <w:p w:rsidR="00F97670" w:rsidRPr="00EA483E" w:rsidRDefault="00F97670" w:rsidP="00F97670">
      <w:pPr>
        <w:pBdr>
          <w:top w:val="nil"/>
          <w:left w:val="nil"/>
          <w:bottom w:val="nil"/>
          <w:right w:val="nil"/>
          <w:between w:val="nil"/>
        </w:pBdr>
        <w:ind w:right="-1" w:hanging="2"/>
        <w:jc w:val="both"/>
      </w:pPr>
      <w:r>
        <w:t>1) систему контроля передвижения охранника при патрулировании по утвержденному маршруту с ежедневной передачей данных Заказчику («Ход-тест», «Стража» и т.п.);</w:t>
      </w:r>
    </w:p>
    <w:p w:rsidR="00F97670" w:rsidRPr="00EA483E" w:rsidRDefault="00F97670" w:rsidP="00F97670">
      <w:pPr>
        <w:pBdr>
          <w:top w:val="nil"/>
          <w:left w:val="nil"/>
          <w:bottom w:val="nil"/>
          <w:right w:val="nil"/>
          <w:between w:val="nil"/>
        </w:pBdr>
        <w:ind w:right="-1" w:hanging="2"/>
        <w:jc w:val="both"/>
      </w:pPr>
      <w:r>
        <w:t xml:space="preserve">2) оборудование для реагирования тревожной сигнализации (КТС-кнопка тревожной сигнализации) с выводом на пункты централизованной </w:t>
      </w:r>
      <w:proofErr w:type="gramStart"/>
      <w:r>
        <w:t>охраны подразделений Федеральной службы войск национальной гвардии Российской</w:t>
      </w:r>
      <w:proofErr w:type="gramEnd"/>
      <w:r>
        <w:t xml:space="preserve"> Федерации (далее - </w:t>
      </w:r>
      <w:proofErr w:type="spellStart"/>
      <w:r>
        <w:t>Росгвардия</w:t>
      </w:r>
      <w:proofErr w:type="spellEnd"/>
      <w:r>
        <w:t>)</w:t>
      </w:r>
    </w:p>
    <w:p w:rsidR="00F97670" w:rsidRPr="00EA483E" w:rsidRDefault="00F97670" w:rsidP="00F97670">
      <w:pPr>
        <w:pBdr>
          <w:top w:val="nil"/>
          <w:left w:val="nil"/>
          <w:bottom w:val="nil"/>
          <w:right w:val="nil"/>
          <w:between w:val="nil"/>
        </w:pBdr>
        <w:ind w:right="-1" w:hanging="2"/>
        <w:jc w:val="both"/>
      </w:pPr>
      <w:r>
        <w:t xml:space="preserve">7.5. </w:t>
      </w:r>
      <w:proofErr w:type="gramStart"/>
      <w:r>
        <w:t xml:space="preserve">Для усиления охраны объектов Исполнитель в течение 15_ календарных дней с даты заключения договора с Заказчиком обязан заключить договор с </w:t>
      </w:r>
      <w:proofErr w:type="spellStart"/>
      <w:r>
        <w:t>Росгвардией</w:t>
      </w:r>
      <w:proofErr w:type="spellEnd"/>
      <w:r>
        <w:t xml:space="preserve"> на предоставление услуг ГБР (группы быстрого реагирования) на всех объектах, перечисленных в настоящем техническом задании, на весь период оказания услуг (основание - Федеральный закон от 03.07.2016 № 226-ФЗ «О войсках национальной гвардии Российской Федерации»).</w:t>
      </w:r>
      <w:proofErr w:type="gramEnd"/>
    </w:p>
    <w:p w:rsidR="00F97670" w:rsidRPr="00EA483E" w:rsidRDefault="00F97670" w:rsidP="00F97670">
      <w:pPr>
        <w:pStyle w:val="43"/>
        <w:ind w:firstLine="0"/>
        <w:rPr>
          <w:szCs w:val="28"/>
        </w:rPr>
      </w:pPr>
      <w:r>
        <w:rPr>
          <w:sz w:val="24"/>
          <w:szCs w:val="24"/>
        </w:rPr>
        <w:t>7.6. До заключения договора с Заказчиком участник, признанный победителем в данной закупке, обязан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2 000 000,0 (два миллиона) рублей.</w:t>
      </w:r>
    </w:p>
    <w:p w:rsidR="00F97670" w:rsidRPr="00EA483E" w:rsidRDefault="00F97670" w:rsidP="00F97670">
      <w:pPr>
        <w:pStyle w:val="43"/>
        <w:rPr>
          <w:i/>
          <w:sz w:val="24"/>
          <w:szCs w:val="24"/>
        </w:rPr>
      </w:pPr>
    </w:p>
    <w:p w:rsidR="00F97670" w:rsidRPr="004B4F41" w:rsidRDefault="00F97670" w:rsidP="00F97670">
      <w:pPr>
        <w:ind w:right="-1" w:hanging="2"/>
        <w:jc w:val="both"/>
        <w:rPr>
          <w:b/>
          <w:bCs/>
        </w:rPr>
      </w:pPr>
      <w:r>
        <w:rPr>
          <w:b/>
          <w:bCs/>
        </w:rPr>
        <w:t>8. Срок действия договора</w:t>
      </w:r>
    </w:p>
    <w:p w:rsidR="00F97670" w:rsidRDefault="00F97670" w:rsidP="00F97670">
      <w:pPr>
        <w:ind w:right="-1" w:hanging="2"/>
        <w:jc w:val="both"/>
      </w:pPr>
      <w:r>
        <w:rPr>
          <w:bCs/>
        </w:rPr>
        <w:t>8.1.</w:t>
      </w:r>
      <w:r>
        <w:rPr>
          <w:b/>
          <w:bCs/>
        </w:rPr>
        <w:t xml:space="preserve"> </w:t>
      </w:r>
      <w:r>
        <w:rPr>
          <w:bCs/>
        </w:rPr>
        <w:t xml:space="preserve">Договор вступает в силу с </w:t>
      </w:r>
      <w:r>
        <w:t xml:space="preserve">«01» января  </w:t>
      </w:r>
      <w:r>
        <w:rPr>
          <w:bCs/>
        </w:rPr>
        <w:t>2025 г. и действует</w:t>
      </w:r>
      <w:r>
        <w:rPr>
          <w:bCs/>
          <w:color w:val="FF0000"/>
        </w:rPr>
        <w:t xml:space="preserve"> </w:t>
      </w:r>
      <w:r>
        <w:rPr>
          <w:bCs/>
        </w:rPr>
        <w:t xml:space="preserve">по </w:t>
      </w:r>
      <w:r>
        <w:t>«31» декабря 2026 г., а в части взаиморасчетов – до полного исполнения сторонами своих обязательств.</w:t>
      </w:r>
    </w:p>
    <w:p w:rsidR="00F97670" w:rsidRPr="004B4F41" w:rsidRDefault="00F97670" w:rsidP="00F97670">
      <w:pPr>
        <w:ind w:right="-1" w:hanging="2"/>
        <w:jc w:val="both"/>
      </w:pPr>
    </w:p>
    <w:p w:rsidR="00F97670" w:rsidRPr="004B4F41" w:rsidRDefault="00F97670" w:rsidP="00F97670">
      <w:pPr>
        <w:ind w:right="-1" w:hanging="2"/>
        <w:jc w:val="both"/>
        <w:rPr>
          <w:b/>
        </w:rPr>
      </w:pPr>
      <w:r>
        <w:rPr>
          <w:b/>
        </w:rPr>
        <w:t xml:space="preserve">9. Основания признания победителя </w:t>
      </w:r>
      <w:proofErr w:type="gramStart"/>
      <w:r>
        <w:rPr>
          <w:b/>
        </w:rPr>
        <w:t>уклонившимся</w:t>
      </w:r>
      <w:proofErr w:type="gramEnd"/>
      <w:r>
        <w:rPr>
          <w:b/>
        </w:rPr>
        <w:t xml:space="preserve"> от заключения договора, досрочного расторжения договора:</w:t>
      </w:r>
    </w:p>
    <w:p w:rsidR="00F97670" w:rsidRPr="004B4F41" w:rsidRDefault="00F97670" w:rsidP="00F97670">
      <w:pPr>
        <w:ind w:right="-1" w:hanging="2"/>
        <w:jc w:val="both"/>
        <w:rPr>
          <w:bCs/>
          <w:highlight w:val="yellow"/>
        </w:rPr>
      </w:pPr>
      <w:r>
        <w:rPr>
          <w:rFonts w:eastAsia="MS Mincho" w:cs="Arial"/>
          <w:kern w:val="2"/>
        </w:rPr>
        <w:t xml:space="preserve">9.1. </w:t>
      </w:r>
      <w:r>
        <w:rPr>
          <w:bCs/>
        </w:rPr>
        <w:t>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F97670" w:rsidRPr="004B4F41" w:rsidRDefault="00F97670" w:rsidP="00F97670">
      <w:pPr>
        <w:ind w:right="-1" w:hanging="2"/>
        <w:jc w:val="both"/>
        <w:rPr>
          <w:bCs/>
        </w:rPr>
      </w:pPr>
      <w:r>
        <w:rPr>
          <w:bCs/>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F97670" w:rsidRPr="003D6EFC" w:rsidRDefault="00F97670" w:rsidP="00F97670">
      <w:pPr>
        <w:pBdr>
          <w:top w:val="nil"/>
          <w:left w:val="nil"/>
          <w:bottom w:val="nil"/>
          <w:right w:val="nil"/>
          <w:between w:val="nil"/>
        </w:pBdr>
        <w:ind w:right="-1" w:hanging="2"/>
        <w:jc w:val="both"/>
      </w:pPr>
      <w:r>
        <w:t>- подтверждение договорных отношений с войсковыми структурами национальной гвардии (</w:t>
      </w:r>
      <w:proofErr w:type="spellStart"/>
      <w:r>
        <w:t>Росгвардией</w:t>
      </w:r>
      <w:proofErr w:type="spellEnd"/>
      <w:r>
        <w:t>) в городе местонахождения Объекта охраны (основание - Федеральный закон от 03.07.2016 № 226-ФЗ «О войсках национальной гвардии Российской Федерации») о наличии груп</w:t>
      </w:r>
      <w:proofErr w:type="gramStart"/>
      <w:r>
        <w:t>п(</w:t>
      </w:r>
      <w:proofErr w:type="gramEnd"/>
      <w:r>
        <w:t>-ы) быстрого реагирования (ГБР) для усиления охраны объектов, находящихся в районе нахождения поста(-</w:t>
      </w:r>
      <w:proofErr w:type="spellStart"/>
      <w:r>
        <w:t>ов</w:t>
      </w:r>
      <w:proofErr w:type="spellEnd"/>
      <w:r>
        <w:t>) охраны (предоставляется оригинал документа);</w:t>
      </w:r>
    </w:p>
    <w:p w:rsidR="00F97670" w:rsidRPr="003D6EFC" w:rsidRDefault="00F97670" w:rsidP="00F97670">
      <w:pPr>
        <w:pBdr>
          <w:top w:val="nil"/>
          <w:left w:val="nil"/>
          <w:bottom w:val="nil"/>
          <w:right w:val="nil"/>
          <w:between w:val="nil"/>
        </w:pBdr>
        <w:ind w:right="-1" w:hanging="2"/>
        <w:jc w:val="both"/>
        <w:rPr>
          <w:b/>
          <w:bCs/>
        </w:rPr>
      </w:pPr>
      <w:r>
        <w:t xml:space="preserve">- подтверждение использования на каждом объекте </w:t>
      </w:r>
      <w:proofErr w:type="gramStart"/>
      <w:r>
        <w:t>Заказчика системы контроля передвижения охранника</w:t>
      </w:r>
      <w:proofErr w:type="gramEnd"/>
      <w:r>
        <w:t xml:space="preserve"> при патрулировании по утвержденному маршруту с передачей данных Заказчику ежедневно (система «ход-тест», «СТРАЖА» и так далее) (</w:t>
      </w:r>
      <w:r>
        <w:rPr>
          <w:b/>
        </w:rPr>
        <w:t>паспорта/руководство системы контроля передвижения охранника при патрулировании по утвержденному маршруту; предоставить доступ/возможность снятия информации с указанной системы контроля передвижения).</w:t>
      </w:r>
    </w:p>
    <w:p w:rsidR="00F97670" w:rsidRPr="004B4F41" w:rsidRDefault="00F97670" w:rsidP="00F97670">
      <w:pPr>
        <w:ind w:right="-1" w:hanging="2"/>
        <w:jc w:val="both"/>
        <w:rPr>
          <w:bCs/>
        </w:rPr>
      </w:pPr>
      <w:r>
        <w:rPr>
          <w:bCs/>
        </w:rPr>
        <w:t>- действующие удостоверения частных охранников, личные карточки, исполняющих обязанности на объектах Заказчика (оригиналы);</w:t>
      </w:r>
    </w:p>
    <w:p w:rsidR="00F97670" w:rsidRPr="004B4F41" w:rsidRDefault="00F97670" w:rsidP="00F97670">
      <w:pPr>
        <w:ind w:right="-1" w:hanging="2"/>
        <w:jc w:val="both"/>
        <w:rPr>
          <w:bCs/>
        </w:rPr>
      </w:pPr>
      <w:r>
        <w:rPr>
          <w:bCs/>
        </w:rPr>
        <w:lastRenderedPageBreak/>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2 000 000 (два миллиона)  рублей (оригинал);</w:t>
      </w:r>
    </w:p>
    <w:p w:rsidR="00F97670" w:rsidRPr="004B4F41" w:rsidRDefault="00F97670" w:rsidP="00F97670">
      <w:pPr>
        <w:ind w:right="-1" w:hanging="2"/>
        <w:jc w:val="both"/>
        <w:rPr>
          <w:bCs/>
        </w:rPr>
      </w:pPr>
      <w:r>
        <w:rPr>
          <w:rFonts w:eastAsia="MS Mincho" w:cs="Arial"/>
          <w:kern w:val="2"/>
        </w:rPr>
        <w:t xml:space="preserve">9.2. </w:t>
      </w:r>
      <w:r>
        <w:rPr>
          <w:bCs/>
        </w:rPr>
        <w:t>В случае если Победитель не представит затребованных документов, указанных в п. 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F97670" w:rsidRPr="004B4F41" w:rsidRDefault="00F97670" w:rsidP="00F97670">
      <w:pPr>
        <w:ind w:right="-1" w:hanging="2"/>
        <w:jc w:val="both"/>
        <w:rPr>
          <w:bCs/>
        </w:rPr>
      </w:pPr>
      <w:r>
        <w:rPr>
          <w:bCs/>
        </w:rPr>
        <w:t>9.3. В случае</w:t>
      </w:r>
      <w:proofErr w:type="gramStart"/>
      <w:r>
        <w:rPr>
          <w:bCs/>
        </w:rPr>
        <w:t>,</w:t>
      </w:r>
      <w:proofErr w:type="gramEnd"/>
      <w:r>
        <w:rPr>
          <w:bCs/>
        </w:rPr>
        <w:t xml:space="preserve"> если Исполнитель не представит какой-либо из затребованных документов, указанных в п. 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F97670" w:rsidRPr="004B4F41" w:rsidRDefault="00F97670" w:rsidP="00F97670">
      <w:pPr>
        <w:ind w:right="-1" w:hanging="2"/>
        <w:jc w:val="both"/>
        <w:rPr>
          <w:bCs/>
        </w:rPr>
      </w:pPr>
      <w:r>
        <w:rPr>
          <w:bCs/>
        </w:rPr>
        <w:t xml:space="preserve">9.4. </w:t>
      </w:r>
      <w:proofErr w:type="gramStart"/>
      <w:r>
        <w:rPr>
          <w:bCs/>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Pr>
          <w:bCs/>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w:t>
      </w:r>
      <w:r>
        <w:rPr>
          <w:rFonts w:eastAsia="MS Mincho" w:cs="Arial"/>
          <w:kern w:val="2"/>
        </w:rPr>
        <w:t xml:space="preserve"> </w:t>
      </w:r>
    </w:p>
    <w:p w:rsidR="00F97670" w:rsidRPr="004B4F41" w:rsidRDefault="00F97670" w:rsidP="00F97670">
      <w:pPr>
        <w:ind w:right="-1" w:hanging="2"/>
        <w:jc w:val="both"/>
        <w:rPr>
          <w:bCs/>
        </w:rPr>
      </w:pPr>
      <w:r>
        <w:rPr>
          <w:bCs/>
        </w:rPr>
        <w:t>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F97670" w:rsidRPr="004B4F41" w:rsidRDefault="00F97670" w:rsidP="00F97670">
      <w:pPr>
        <w:ind w:hanging="2"/>
        <w:jc w:val="both"/>
        <w:rPr>
          <w:b/>
        </w:rPr>
      </w:pPr>
      <w:r>
        <w:rPr>
          <w:bCs/>
        </w:rPr>
        <w:t xml:space="preserve">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bCs/>
        </w:rPr>
        <w:t>заступления</w:t>
      </w:r>
      <w:proofErr w:type="spellEnd"/>
      <w:r>
        <w:rPr>
          <w:bCs/>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F97670" w:rsidRDefault="00F97670" w:rsidP="00F97670"/>
    <w:p w:rsidR="00F97670" w:rsidRPr="00355EC2" w:rsidRDefault="00F97670" w:rsidP="00F97670">
      <w:pPr>
        <w:pBdr>
          <w:top w:val="nil"/>
          <w:left w:val="nil"/>
          <w:bottom w:val="nil"/>
          <w:right w:val="nil"/>
          <w:between w:val="nil"/>
        </w:pBdr>
        <w:ind w:right="425" w:hanging="2"/>
        <w:rPr>
          <w:color w:val="000000"/>
        </w:rPr>
      </w:pPr>
    </w:p>
    <w:tbl>
      <w:tblPr>
        <w:tblW w:w="9640" w:type="dxa"/>
        <w:tblInd w:w="-176" w:type="dxa"/>
        <w:tblLayout w:type="fixed"/>
        <w:tblLook w:val="0000" w:firstRow="0" w:lastRow="0" w:firstColumn="0" w:lastColumn="0" w:noHBand="0" w:noVBand="0"/>
      </w:tblPr>
      <w:tblGrid>
        <w:gridCol w:w="5104"/>
        <w:gridCol w:w="4536"/>
      </w:tblGrid>
      <w:tr w:rsidR="00F97670" w:rsidTr="00F97670">
        <w:tc>
          <w:tcPr>
            <w:tcW w:w="5104" w:type="dxa"/>
          </w:tcPr>
          <w:p w:rsidR="00F97670" w:rsidRPr="00355EC2" w:rsidRDefault="00F97670" w:rsidP="00F97670">
            <w:pPr>
              <w:pBdr>
                <w:top w:val="nil"/>
                <w:left w:val="nil"/>
                <w:bottom w:val="nil"/>
                <w:right w:val="nil"/>
                <w:between w:val="nil"/>
              </w:pBdr>
              <w:ind w:right="425" w:hanging="2"/>
              <w:rPr>
                <w:color w:val="000000"/>
              </w:rPr>
            </w:pPr>
            <w:r>
              <w:rPr>
                <w:color w:val="000000"/>
              </w:rPr>
              <w:t>от Заказчика:</w:t>
            </w:r>
          </w:p>
          <w:p w:rsidR="00F97670" w:rsidRPr="00355EC2" w:rsidRDefault="00F97670" w:rsidP="00F97670">
            <w:pPr>
              <w:pBdr>
                <w:top w:val="nil"/>
                <w:left w:val="nil"/>
                <w:bottom w:val="nil"/>
                <w:right w:val="nil"/>
                <w:between w:val="nil"/>
              </w:pBdr>
              <w:ind w:right="425" w:hanging="2"/>
              <w:rPr>
                <w:color w:val="000000"/>
              </w:rPr>
            </w:pPr>
          </w:p>
          <w:p w:rsidR="00F97670" w:rsidRDefault="00F97670">
            <w:pPr>
              <w:pBdr>
                <w:top w:val="nil"/>
                <w:left w:val="nil"/>
                <w:bottom w:val="nil"/>
                <w:right w:val="nil"/>
                <w:between w:val="nil"/>
              </w:pBdr>
              <w:tabs>
                <w:tab w:val="left" w:pos="4996"/>
              </w:tabs>
              <w:ind w:right="33" w:hanging="2"/>
              <w:rPr>
                <w:b/>
                <w:color w:val="000000"/>
              </w:rPr>
            </w:pPr>
            <w:r>
              <w:rPr>
                <w:b/>
                <w:color w:val="000000"/>
              </w:rPr>
              <w:t>Директор филиала ПАО «</w:t>
            </w:r>
            <w:proofErr w:type="spellStart"/>
            <w:r>
              <w:rPr>
                <w:b/>
                <w:color w:val="000000"/>
              </w:rPr>
              <w:t>ТрансКонтейнер</w:t>
            </w:r>
            <w:proofErr w:type="spellEnd"/>
            <w:r>
              <w:rPr>
                <w:b/>
                <w:color w:val="000000"/>
              </w:rPr>
              <w:t xml:space="preserve">» </w:t>
            </w:r>
          </w:p>
          <w:p w:rsidR="00F97670" w:rsidRDefault="00F97670">
            <w:pPr>
              <w:pBdr>
                <w:top w:val="nil"/>
                <w:left w:val="nil"/>
                <w:bottom w:val="nil"/>
                <w:right w:val="nil"/>
                <w:between w:val="nil"/>
              </w:pBdr>
              <w:tabs>
                <w:tab w:val="left" w:pos="4996"/>
              </w:tabs>
              <w:ind w:right="33" w:hanging="2"/>
              <w:rPr>
                <w:color w:val="000000"/>
              </w:rPr>
            </w:pPr>
            <w:r>
              <w:rPr>
                <w:b/>
                <w:color w:val="000000"/>
              </w:rPr>
              <w:t xml:space="preserve">на Куйбышевской железной дороге </w:t>
            </w:r>
          </w:p>
          <w:p w:rsidR="00F97670" w:rsidRDefault="00F97670" w:rsidP="00F97670">
            <w:pPr>
              <w:pBdr>
                <w:top w:val="nil"/>
                <w:left w:val="nil"/>
                <w:bottom w:val="nil"/>
                <w:right w:val="nil"/>
                <w:between w:val="nil"/>
              </w:pBdr>
              <w:ind w:right="425" w:hanging="2"/>
              <w:rPr>
                <w:color w:val="000000"/>
              </w:rPr>
            </w:pPr>
          </w:p>
          <w:p w:rsidR="00F97670" w:rsidRPr="00355EC2" w:rsidRDefault="00F97670" w:rsidP="00F97670">
            <w:pPr>
              <w:pBdr>
                <w:top w:val="nil"/>
                <w:left w:val="nil"/>
                <w:bottom w:val="nil"/>
                <w:right w:val="nil"/>
                <w:between w:val="nil"/>
              </w:pBdr>
              <w:ind w:right="425" w:hanging="2"/>
              <w:rPr>
                <w:color w:val="000000"/>
              </w:rPr>
            </w:pPr>
          </w:p>
          <w:p w:rsidR="00F97670" w:rsidRPr="00355EC2" w:rsidRDefault="00F97670" w:rsidP="00F97670">
            <w:pPr>
              <w:pBdr>
                <w:top w:val="nil"/>
                <w:left w:val="nil"/>
                <w:bottom w:val="nil"/>
                <w:right w:val="nil"/>
                <w:between w:val="nil"/>
              </w:pBdr>
              <w:ind w:right="425" w:hanging="2"/>
              <w:rPr>
                <w:color w:val="000000"/>
              </w:rPr>
            </w:pPr>
            <w:r>
              <w:rPr>
                <w:b/>
                <w:color w:val="000000"/>
              </w:rPr>
              <w:t xml:space="preserve">_________________/ Н.А. </w:t>
            </w:r>
            <w:proofErr w:type="spellStart"/>
            <w:r>
              <w:rPr>
                <w:b/>
                <w:color w:val="000000"/>
              </w:rPr>
              <w:t>Дученко</w:t>
            </w:r>
            <w:proofErr w:type="spellEnd"/>
            <w:r>
              <w:rPr>
                <w:b/>
                <w:color w:val="000000"/>
              </w:rPr>
              <w:t>/</w:t>
            </w:r>
          </w:p>
          <w:p w:rsidR="00F97670" w:rsidRPr="00355EC2" w:rsidRDefault="00F97670" w:rsidP="00F97670">
            <w:pPr>
              <w:pBdr>
                <w:top w:val="nil"/>
                <w:left w:val="nil"/>
                <w:bottom w:val="nil"/>
                <w:right w:val="nil"/>
                <w:between w:val="nil"/>
              </w:pBdr>
              <w:ind w:right="425" w:hanging="2"/>
              <w:rPr>
                <w:color w:val="000000"/>
              </w:rPr>
            </w:pPr>
            <w:proofErr w:type="spellStart"/>
            <w:r>
              <w:rPr>
                <w:b/>
                <w:color w:val="000000"/>
              </w:rPr>
              <w:t>м.п</w:t>
            </w:r>
            <w:proofErr w:type="spellEnd"/>
            <w:r>
              <w:rPr>
                <w:b/>
                <w:color w:val="000000"/>
              </w:rPr>
              <w:t>.</w:t>
            </w:r>
          </w:p>
        </w:tc>
        <w:tc>
          <w:tcPr>
            <w:tcW w:w="4536" w:type="dxa"/>
          </w:tcPr>
          <w:p w:rsidR="00F97670" w:rsidRPr="00355EC2" w:rsidRDefault="00F97670" w:rsidP="00F97670">
            <w:pPr>
              <w:pBdr>
                <w:top w:val="nil"/>
                <w:left w:val="nil"/>
                <w:bottom w:val="nil"/>
                <w:right w:val="nil"/>
                <w:between w:val="nil"/>
              </w:pBdr>
              <w:ind w:right="425" w:hanging="2"/>
              <w:rPr>
                <w:color w:val="000000"/>
              </w:rPr>
            </w:pPr>
            <w:r>
              <w:rPr>
                <w:color w:val="000000"/>
              </w:rPr>
              <w:t>от Исполнителя:</w:t>
            </w:r>
          </w:p>
          <w:p w:rsidR="00F97670" w:rsidRPr="00355EC2" w:rsidRDefault="00F97670" w:rsidP="00F97670">
            <w:pPr>
              <w:pBdr>
                <w:top w:val="nil"/>
                <w:left w:val="nil"/>
                <w:bottom w:val="nil"/>
                <w:right w:val="nil"/>
                <w:between w:val="nil"/>
              </w:pBdr>
              <w:ind w:right="425" w:hanging="2"/>
              <w:rPr>
                <w:color w:val="000000"/>
              </w:rPr>
            </w:pPr>
          </w:p>
          <w:p w:rsidR="00F97670" w:rsidRPr="00355EC2" w:rsidRDefault="00F97670" w:rsidP="00F97670">
            <w:pPr>
              <w:pBdr>
                <w:top w:val="nil"/>
                <w:left w:val="nil"/>
                <w:bottom w:val="nil"/>
                <w:right w:val="nil"/>
                <w:between w:val="nil"/>
              </w:pBdr>
              <w:ind w:right="425" w:hanging="2"/>
              <w:rPr>
                <w:b/>
                <w:color w:val="000000"/>
              </w:rPr>
            </w:pPr>
            <w:r>
              <w:rPr>
                <w:b/>
                <w:color w:val="000000"/>
              </w:rPr>
              <w:t>Директор ООО «_____________»</w:t>
            </w:r>
          </w:p>
          <w:p w:rsidR="00F97670" w:rsidRPr="00355EC2" w:rsidRDefault="00F97670" w:rsidP="00F97670">
            <w:pPr>
              <w:pBdr>
                <w:top w:val="nil"/>
                <w:left w:val="nil"/>
                <w:bottom w:val="nil"/>
                <w:right w:val="nil"/>
                <w:between w:val="nil"/>
              </w:pBdr>
              <w:ind w:right="425" w:hanging="2"/>
              <w:rPr>
                <w:color w:val="000000"/>
              </w:rPr>
            </w:pPr>
          </w:p>
          <w:p w:rsidR="00F97670" w:rsidRDefault="00F97670" w:rsidP="00F97670">
            <w:pPr>
              <w:pBdr>
                <w:top w:val="nil"/>
                <w:left w:val="nil"/>
                <w:bottom w:val="nil"/>
                <w:right w:val="nil"/>
                <w:between w:val="nil"/>
              </w:pBdr>
              <w:ind w:right="425" w:hanging="2"/>
              <w:rPr>
                <w:color w:val="000000"/>
              </w:rPr>
            </w:pPr>
          </w:p>
          <w:p w:rsidR="00F97670" w:rsidRPr="00355EC2" w:rsidRDefault="00F97670" w:rsidP="00F97670">
            <w:pPr>
              <w:pBdr>
                <w:top w:val="nil"/>
                <w:left w:val="nil"/>
                <w:bottom w:val="nil"/>
                <w:right w:val="nil"/>
                <w:between w:val="nil"/>
              </w:pBdr>
              <w:ind w:right="425" w:hanging="2"/>
              <w:rPr>
                <w:color w:val="000000"/>
              </w:rPr>
            </w:pPr>
          </w:p>
          <w:p w:rsidR="00F97670" w:rsidRPr="00355EC2" w:rsidRDefault="00F97670" w:rsidP="00F97670">
            <w:pPr>
              <w:pBdr>
                <w:top w:val="nil"/>
                <w:left w:val="nil"/>
                <w:bottom w:val="nil"/>
                <w:right w:val="nil"/>
                <w:between w:val="nil"/>
              </w:pBdr>
              <w:ind w:right="425" w:hanging="2"/>
              <w:rPr>
                <w:color w:val="000000"/>
              </w:rPr>
            </w:pPr>
            <w:r>
              <w:rPr>
                <w:b/>
                <w:color w:val="000000"/>
              </w:rPr>
              <w:t>________________/ФИО /</w:t>
            </w:r>
          </w:p>
          <w:p w:rsidR="00F97670" w:rsidRPr="00355EC2" w:rsidRDefault="00F97670" w:rsidP="00F97670">
            <w:pPr>
              <w:pBdr>
                <w:top w:val="nil"/>
                <w:left w:val="nil"/>
                <w:bottom w:val="nil"/>
                <w:right w:val="nil"/>
                <w:between w:val="nil"/>
              </w:pBdr>
              <w:ind w:right="425" w:hanging="2"/>
              <w:rPr>
                <w:color w:val="000000"/>
              </w:rPr>
            </w:pPr>
            <w:proofErr w:type="spellStart"/>
            <w:r>
              <w:rPr>
                <w:b/>
                <w:color w:val="000000"/>
              </w:rPr>
              <w:t>м.п</w:t>
            </w:r>
            <w:proofErr w:type="spellEnd"/>
            <w:r>
              <w:rPr>
                <w:b/>
                <w:color w:val="000000"/>
              </w:rPr>
              <w:t>.</w:t>
            </w:r>
          </w:p>
        </w:tc>
      </w:tr>
    </w:tbl>
    <w:p w:rsidR="00F97670" w:rsidRPr="00355EC2" w:rsidRDefault="00F97670" w:rsidP="00F97670">
      <w:pPr>
        <w:keepNext/>
        <w:pBdr>
          <w:top w:val="nil"/>
          <w:left w:val="nil"/>
          <w:bottom w:val="nil"/>
          <w:right w:val="nil"/>
          <w:between w:val="nil"/>
        </w:pBdr>
        <w:spacing w:before="240" w:after="60"/>
        <w:rPr>
          <w:color w:val="000000"/>
        </w:rPr>
        <w:sectPr w:rsidR="00F97670" w:rsidRPr="00355EC2" w:rsidSect="00F97670">
          <w:headerReference w:type="even" r:id="rId35"/>
          <w:headerReference w:type="default" r:id="rId36"/>
          <w:footerReference w:type="even" r:id="rId37"/>
          <w:footerReference w:type="default" r:id="rId38"/>
          <w:headerReference w:type="first" r:id="rId39"/>
          <w:footerReference w:type="first" r:id="rId40"/>
          <w:pgSz w:w="11906" w:h="16838"/>
          <w:pgMar w:top="1134" w:right="850" w:bottom="1134" w:left="1701" w:header="708" w:footer="708" w:gutter="0"/>
          <w:cols w:space="708"/>
          <w:docGrid w:linePitch="360"/>
        </w:sectPr>
      </w:pPr>
    </w:p>
    <w:p w:rsidR="00F97670" w:rsidRDefault="00F97670" w:rsidP="00F97670">
      <w:pPr>
        <w:ind w:hanging="2"/>
      </w:pPr>
    </w:p>
    <w:p w:rsidR="00F97670" w:rsidRPr="008E7B6C" w:rsidRDefault="00F97670" w:rsidP="00F97670">
      <w:pPr>
        <w:pBdr>
          <w:top w:val="nil"/>
          <w:left w:val="nil"/>
          <w:bottom w:val="nil"/>
          <w:right w:val="nil"/>
          <w:between w:val="nil"/>
        </w:pBdr>
        <w:ind w:hanging="2"/>
        <w:jc w:val="right"/>
        <w:rPr>
          <w:color w:val="000000"/>
          <w:sz w:val="20"/>
          <w:szCs w:val="20"/>
        </w:rPr>
      </w:pPr>
      <w:r>
        <w:rPr>
          <w:color w:val="000000"/>
          <w:sz w:val="20"/>
          <w:szCs w:val="20"/>
        </w:rPr>
        <w:t>Приложение № 2</w:t>
      </w:r>
    </w:p>
    <w:p w:rsidR="00F97670" w:rsidRPr="008E7B6C" w:rsidRDefault="00F97670" w:rsidP="00F97670">
      <w:pPr>
        <w:pBdr>
          <w:top w:val="nil"/>
          <w:left w:val="nil"/>
          <w:bottom w:val="nil"/>
          <w:right w:val="nil"/>
          <w:between w:val="nil"/>
        </w:pBdr>
        <w:ind w:hanging="2"/>
        <w:jc w:val="right"/>
        <w:rPr>
          <w:color w:val="000000"/>
          <w:sz w:val="20"/>
          <w:szCs w:val="20"/>
        </w:rPr>
      </w:pPr>
      <w:r>
        <w:rPr>
          <w:color w:val="000000"/>
          <w:sz w:val="20"/>
          <w:szCs w:val="20"/>
        </w:rPr>
        <w:t>к Договору на оказание услуг по охране</w:t>
      </w:r>
    </w:p>
    <w:p w:rsidR="00F97670" w:rsidRPr="008E7B6C" w:rsidRDefault="00F97670" w:rsidP="00F97670">
      <w:pPr>
        <w:pBdr>
          <w:top w:val="nil"/>
          <w:left w:val="nil"/>
          <w:bottom w:val="nil"/>
          <w:right w:val="nil"/>
          <w:between w:val="nil"/>
        </w:pBdr>
        <w:ind w:hanging="2"/>
        <w:jc w:val="right"/>
        <w:rPr>
          <w:color w:val="000000"/>
          <w:sz w:val="20"/>
          <w:szCs w:val="20"/>
        </w:rPr>
      </w:pPr>
      <w:r>
        <w:rPr>
          <w:color w:val="000000"/>
          <w:sz w:val="20"/>
          <w:szCs w:val="20"/>
        </w:rPr>
        <w:t>№_______________________</w:t>
      </w:r>
    </w:p>
    <w:p w:rsidR="00F97670" w:rsidRPr="008E7B6C" w:rsidRDefault="00F97670" w:rsidP="00F97670">
      <w:pPr>
        <w:pBdr>
          <w:top w:val="nil"/>
          <w:left w:val="nil"/>
          <w:bottom w:val="nil"/>
          <w:right w:val="nil"/>
          <w:between w:val="nil"/>
        </w:pBdr>
        <w:ind w:hanging="2"/>
        <w:jc w:val="right"/>
        <w:rPr>
          <w:color w:val="000000"/>
          <w:sz w:val="20"/>
          <w:szCs w:val="20"/>
        </w:rPr>
      </w:pPr>
      <w:r>
        <w:rPr>
          <w:color w:val="000000"/>
          <w:sz w:val="20"/>
          <w:szCs w:val="20"/>
        </w:rPr>
        <w:t xml:space="preserve">от «___»_____________202__ </w:t>
      </w:r>
    </w:p>
    <w:p w:rsidR="00F97670" w:rsidRDefault="00F97670" w:rsidP="00F97670">
      <w:pPr>
        <w:ind w:hanging="2"/>
      </w:pPr>
    </w:p>
    <w:p w:rsidR="00F97670" w:rsidRDefault="00F97670" w:rsidP="00F97670">
      <w:pPr>
        <w:ind w:hanging="2"/>
      </w:pPr>
    </w:p>
    <w:p w:rsidR="00F97670" w:rsidRDefault="00F97670" w:rsidP="00F97670">
      <w:pPr>
        <w:ind w:hanging="2"/>
      </w:pPr>
    </w:p>
    <w:p w:rsidR="00F97670" w:rsidRPr="00355EC2" w:rsidRDefault="00F97670" w:rsidP="00F97670">
      <w:pPr>
        <w:pBdr>
          <w:top w:val="nil"/>
          <w:left w:val="nil"/>
          <w:bottom w:val="nil"/>
          <w:right w:val="nil"/>
          <w:between w:val="nil"/>
        </w:pBdr>
        <w:ind w:right="425" w:hanging="2"/>
        <w:jc w:val="center"/>
        <w:rPr>
          <w:color w:val="000000"/>
        </w:rPr>
      </w:pPr>
      <w:r>
        <w:rPr>
          <w:b/>
          <w:color w:val="000000"/>
        </w:rPr>
        <w:t>Протокол</w:t>
      </w:r>
    </w:p>
    <w:p w:rsidR="00F97670" w:rsidRPr="00355EC2" w:rsidRDefault="00F97670" w:rsidP="00F97670">
      <w:pPr>
        <w:pBdr>
          <w:top w:val="nil"/>
          <w:left w:val="nil"/>
          <w:bottom w:val="nil"/>
          <w:right w:val="nil"/>
          <w:between w:val="nil"/>
        </w:pBdr>
        <w:ind w:right="425" w:hanging="2"/>
        <w:jc w:val="center"/>
        <w:rPr>
          <w:color w:val="000000"/>
        </w:rPr>
      </w:pPr>
      <w:r>
        <w:rPr>
          <w:b/>
          <w:color w:val="000000"/>
        </w:rPr>
        <w:t>согласования договорной цены</w:t>
      </w:r>
    </w:p>
    <w:p w:rsidR="00F97670" w:rsidRPr="00355EC2" w:rsidRDefault="00F97670" w:rsidP="00F97670">
      <w:pPr>
        <w:pBdr>
          <w:top w:val="nil"/>
          <w:left w:val="nil"/>
          <w:bottom w:val="nil"/>
          <w:right w:val="nil"/>
          <w:between w:val="nil"/>
        </w:pBdr>
        <w:ind w:right="425" w:hanging="2"/>
        <w:jc w:val="center"/>
        <w:rPr>
          <w:color w:val="000000"/>
        </w:rPr>
      </w:pPr>
    </w:p>
    <w:p w:rsidR="00F97670" w:rsidRPr="00355EC2" w:rsidRDefault="00F97670" w:rsidP="00F97670">
      <w:pPr>
        <w:pBdr>
          <w:top w:val="nil"/>
          <w:left w:val="nil"/>
          <w:bottom w:val="nil"/>
          <w:right w:val="nil"/>
          <w:between w:val="nil"/>
        </w:pBdr>
        <w:ind w:right="425" w:hanging="2"/>
        <w:jc w:val="center"/>
        <w:rPr>
          <w:color w:val="000000"/>
        </w:rPr>
      </w:pPr>
    </w:p>
    <w:p w:rsidR="00F97670" w:rsidRPr="00355EC2" w:rsidRDefault="00F97670" w:rsidP="00F97670">
      <w:pPr>
        <w:pBdr>
          <w:top w:val="nil"/>
          <w:left w:val="nil"/>
          <w:bottom w:val="nil"/>
          <w:right w:val="nil"/>
          <w:between w:val="nil"/>
        </w:pBdr>
        <w:ind w:left="1" w:right="425" w:firstLineChars="252" w:firstLine="605"/>
        <w:jc w:val="both"/>
        <w:rPr>
          <w:color w:val="000000"/>
        </w:rPr>
      </w:pPr>
      <w:r>
        <w:rPr>
          <w:color w:val="000000"/>
        </w:rPr>
        <w:t xml:space="preserve">Мы, нижеподписавшиеся, </w:t>
      </w:r>
      <w:r>
        <w:t>директор филиала ПАО «</w:t>
      </w:r>
      <w:proofErr w:type="spellStart"/>
      <w:r>
        <w:t>ТрансКонтейнер</w:t>
      </w:r>
      <w:proofErr w:type="spellEnd"/>
      <w:r>
        <w:t xml:space="preserve">» на Куйбышевской железной дороге </w:t>
      </w:r>
      <w:proofErr w:type="spellStart"/>
      <w:r>
        <w:t>Дученко</w:t>
      </w:r>
      <w:proofErr w:type="spellEnd"/>
      <w:r>
        <w:t xml:space="preserve"> Николай Анатольевич, от лица Заказчика, с одной стороны, и</w:t>
      </w:r>
      <w:r>
        <w:rPr>
          <w:color w:val="000000"/>
        </w:rPr>
        <w:t>, удостоверяем, что Сторонами достигнуто соглашение о величине договорной цены Услуг по настоящему Договору в размере</w:t>
      </w:r>
      <w:proofErr w:type="gramStart"/>
      <w:r>
        <w:rPr>
          <w:color w:val="000000"/>
        </w:rPr>
        <w:t xml:space="preserve"> __________________ (_________________________) </w:t>
      </w:r>
      <w:proofErr w:type="gramEnd"/>
      <w:r>
        <w:rPr>
          <w:color w:val="000000"/>
        </w:rPr>
        <w:t>рублей __ копеек, НДС не облагается.</w:t>
      </w:r>
    </w:p>
    <w:p w:rsidR="00F97670" w:rsidRPr="00355EC2" w:rsidRDefault="00F97670" w:rsidP="00F97670">
      <w:pPr>
        <w:pBdr>
          <w:top w:val="nil"/>
          <w:left w:val="nil"/>
          <w:bottom w:val="nil"/>
          <w:right w:val="nil"/>
          <w:between w:val="nil"/>
        </w:pBdr>
        <w:ind w:left="1" w:right="425" w:firstLineChars="252" w:firstLine="605"/>
        <w:jc w:val="both"/>
        <w:rPr>
          <w:color w:val="000000"/>
        </w:rPr>
      </w:pPr>
      <w:r>
        <w:rPr>
          <w:color w:val="000000"/>
        </w:rPr>
        <w:tab/>
        <w:t>Ежемесячная стоимость услуг, оказываемых Исполнителем по Договору, составляет</w:t>
      </w:r>
      <w:proofErr w:type="gramStart"/>
      <w:r>
        <w:rPr>
          <w:color w:val="000000"/>
        </w:rPr>
        <w:t xml:space="preserve"> __________ (____________________) </w:t>
      </w:r>
      <w:proofErr w:type="gramEnd"/>
      <w:r>
        <w:rPr>
          <w:color w:val="000000"/>
        </w:rPr>
        <w:t>рубля ___ копеек, НДС не облагается.</w:t>
      </w:r>
    </w:p>
    <w:p w:rsidR="00F97670" w:rsidRDefault="00F97670" w:rsidP="00F97670">
      <w:pPr>
        <w:pBdr>
          <w:top w:val="nil"/>
          <w:left w:val="nil"/>
          <w:bottom w:val="nil"/>
          <w:right w:val="nil"/>
          <w:between w:val="nil"/>
        </w:pBdr>
        <w:ind w:left="1" w:right="425" w:firstLineChars="252" w:firstLine="605"/>
        <w:jc w:val="both"/>
        <w:rPr>
          <w:color w:val="000000"/>
        </w:rPr>
      </w:pPr>
      <w:r>
        <w:rPr>
          <w:color w:val="000000"/>
        </w:rPr>
        <w:t>Настоящий протокол является основанием для проведения расчетов и платежей между Заказчиком и Исполнителем.</w:t>
      </w:r>
    </w:p>
    <w:p w:rsidR="00F97670" w:rsidRPr="00355EC2" w:rsidRDefault="00F97670" w:rsidP="00F97670">
      <w:pPr>
        <w:pBdr>
          <w:top w:val="nil"/>
          <w:left w:val="nil"/>
          <w:bottom w:val="nil"/>
          <w:right w:val="nil"/>
          <w:between w:val="nil"/>
        </w:pBdr>
        <w:ind w:left="1" w:right="425" w:firstLineChars="252" w:firstLine="605"/>
        <w:jc w:val="both"/>
        <w:rPr>
          <w:color w:val="000000"/>
        </w:rPr>
      </w:pPr>
    </w:p>
    <w:p w:rsidR="00F97670" w:rsidRPr="00355EC2" w:rsidRDefault="00F97670" w:rsidP="00F97670">
      <w:pPr>
        <w:pBdr>
          <w:top w:val="nil"/>
          <w:left w:val="nil"/>
          <w:bottom w:val="nil"/>
          <w:right w:val="nil"/>
          <w:between w:val="nil"/>
        </w:pBdr>
        <w:ind w:right="425" w:hanging="2"/>
        <w:jc w:val="both"/>
        <w:rPr>
          <w:color w:val="000000"/>
        </w:rPr>
      </w:pPr>
    </w:p>
    <w:tbl>
      <w:tblPr>
        <w:tblW w:w="9640" w:type="dxa"/>
        <w:tblInd w:w="-176" w:type="dxa"/>
        <w:tblLayout w:type="fixed"/>
        <w:tblLook w:val="0000" w:firstRow="0" w:lastRow="0" w:firstColumn="0" w:lastColumn="0" w:noHBand="0" w:noVBand="0"/>
      </w:tblPr>
      <w:tblGrid>
        <w:gridCol w:w="5104"/>
        <w:gridCol w:w="4536"/>
      </w:tblGrid>
      <w:tr w:rsidR="00F97670" w:rsidTr="00F97670">
        <w:tc>
          <w:tcPr>
            <w:tcW w:w="5104" w:type="dxa"/>
          </w:tcPr>
          <w:p w:rsidR="00F97670" w:rsidRPr="00355EC2" w:rsidRDefault="00F97670" w:rsidP="00F97670">
            <w:pPr>
              <w:pBdr>
                <w:top w:val="nil"/>
                <w:left w:val="nil"/>
                <w:bottom w:val="nil"/>
                <w:right w:val="nil"/>
                <w:between w:val="nil"/>
              </w:pBdr>
              <w:ind w:right="425" w:hanging="2"/>
              <w:rPr>
                <w:color w:val="000000"/>
              </w:rPr>
            </w:pPr>
            <w:r>
              <w:rPr>
                <w:color w:val="000000"/>
              </w:rPr>
              <w:t>от Заказчика:</w:t>
            </w:r>
          </w:p>
          <w:p w:rsidR="00F97670" w:rsidRPr="00355EC2" w:rsidRDefault="00F97670" w:rsidP="00F97670">
            <w:pPr>
              <w:pBdr>
                <w:top w:val="nil"/>
                <w:left w:val="nil"/>
                <w:bottom w:val="nil"/>
                <w:right w:val="nil"/>
                <w:between w:val="nil"/>
              </w:pBdr>
              <w:ind w:right="425" w:hanging="2"/>
              <w:rPr>
                <w:color w:val="000000"/>
              </w:rPr>
            </w:pPr>
          </w:p>
          <w:p w:rsidR="00F97670" w:rsidRDefault="00F97670" w:rsidP="00F97670">
            <w:pPr>
              <w:pBdr>
                <w:top w:val="nil"/>
                <w:left w:val="nil"/>
                <w:bottom w:val="nil"/>
                <w:right w:val="nil"/>
                <w:between w:val="nil"/>
              </w:pBdr>
              <w:tabs>
                <w:tab w:val="left" w:pos="4996"/>
              </w:tabs>
              <w:ind w:right="33" w:hanging="2"/>
              <w:rPr>
                <w:b/>
                <w:color w:val="000000"/>
              </w:rPr>
            </w:pPr>
            <w:r>
              <w:rPr>
                <w:b/>
                <w:color w:val="000000"/>
              </w:rPr>
              <w:t>Директор филиала ПАО «</w:t>
            </w:r>
            <w:proofErr w:type="spellStart"/>
            <w:r>
              <w:rPr>
                <w:b/>
                <w:color w:val="000000"/>
              </w:rPr>
              <w:t>ТрансКонтейнер</w:t>
            </w:r>
            <w:proofErr w:type="spellEnd"/>
            <w:r>
              <w:rPr>
                <w:b/>
                <w:color w:val="000000"/>
              </w:rPr>
              <w:t xml:space="preserve">» </w:t>
            </w:r>
          </w:p>
          <w:p w:rsidR="00F97670" w:rsidRPr="00355EC2" w:rsidRDefault="00F97670" w:rsidP="00F97670">
            <w:pPr>
              <w:pBdr>
                <w:top w:val="nil"/>
                <w:left w:val="nil"/>
                <w:bottom w:val="nil"/>
                <w:right w:val="nil"/>
                <w:between w:val="nil"/>
              </w:pBdr>
              <w:tabs>
                <w:tab w:val="left" w:pos="4996"/>
              </w:tabs>
              <w:ind w:right="33" w:hanging="2"/>
              <w:rPr>
                <w:color w:val="000000"/>
              </w:rPr>
            </w:pPr>
            <w:r>
              <w:rPr>
                <w:b/>
                <w:color w:val="000000"/>
              </w:rPr>
              <w:t xml:space="preserve">на Куйбышевской железной дороге </w:t>
            </w:r>
          </w:p>
          <w:p w:rsidR="00F97670" w:rsidRDefault="00F97670" w:rsidP="00F97670">
            <w:pPr>
              <w:pBdr>
                <w:top w:val="nil"/>
                <w:left w:val="nil"/>
                <w:bottom w:val="nil"/>
                <w:right w:val="nil"/>
                <w:between w:val="nil"/>
              </w:pBdr>
              <w:ind w:right="425" w:hanging="2"/>
              <w:rPr>
                <w:color w:val="000000"/>
              </w:rPr>
            </w:pPr>
          </w:p>
          <w:p w:rsidR="00F97670" w:rsidRPr="00355EC2" w:rsidRDefault="00F97670" w:rsidP="00F97670">
            <w:pPr>
              <w:pBdr>
                <w:top w:val="nil"/>
                <w:left w:val="nil"/>
                <w:bottom w:val="nil"/>
                <w:right w:val="nil"/>
                <w:between w:val="nil"/>
              </w:pBdr>
              <w:ind w:right="425" w:hanging="2"/>
              <w:rPr>
                <w:color w:val="000000"/>
              </w:rPr>
            </w:pPr>
          </w:p>
          <w:p w:rsidR="00F97670" w:rsidRPr="00355EC2" w:rsidRDefault="00F97670" w:rsidP="00F97670">
            <w:pPr>
              <w:pBdr>
                <w:top w:val="nil"/>
                <w:left w:val="nil"/>
                <w:bottom w:val="nil"/>
                <w:right w:val="nil"/>
                <w:between w:val="nil"/>
              </w:pBdr>
              <w:ind w:right="425" w:hanging="2"/>
              <w:rPr>
                <w:color w:val="000000"/>
              </w:rPr>
            </w:pPr>
            <w:r>
              <w:rPr>
                <w:b/>
                <w:color w:val="000000"/>
              </w:rPr>
              <w:t xml:space="preserve">_________________/ Н.А. </w:t>
            </w:r>
            <w:proofErr w:type="spellStart"/>
            <w:r>
              <w:rPr>
                <w:b/>
                <w:color w:val="000000"/>
              </w:rPr>
              <w:t>Дученко</w:t>
            </w:r>
            <w:proofErr w:type="spellEnd"/>
            <w:r>
              <w:rPr>
                <w:b/>
                <w:color w:val="000000"/>
              </w:rPr>
              <w:t>/</w:t>
            </w:r>
          </w:p>
          <w:p w:rsidR="00F97670" w:rsidRPr="00355EC2" w:rsidRDefault="00F97670" w:rsidP="00F97670">
            <w:pPr>
              <w:pBdr>
                <w:top w:val="nil"/>
                <w:left w:val="nil"/>
                <w:bottom w:val="nil"/>
                <w:right w:val="nil"/>
                <w:between w:val="nil"/>
              </w:pBdr>
              <w:ind w:right="425" w:hanging="2"/>
              <w:rPr>
                <w:color w:val="000000"/>
              </w:rPr>
            </w:pPr>
            <w:proofErr w:type="spellStart"/>
            <w:r>
              <w:rPr>
                <w:b/>
                <w:color w:val="000000"/>
              </w:rPr>
              <w:t>м.п</w:t>
            </w:r>
            <w:proofErr w:type="spellEnd"/>
            <w:r>
              <w:rPr>
                <w:b/>
                <w:color w:val="000000"/>
              </w:rPr>
              <w:t>.</w:t>
            </w:r>
          </w:p>
        </w:tc>
        <w:tc>
          <w:tcPr>
            <w:tcW w:w="4536" w:type="dxa"/>
          </w:tcPr>
          <w:p w:rsidR="00F97670" w:rsidRPr="00355EC2" w:rsidRDefault="00F97670" w:rsidP="00F97670">
            <w:pPr>
              <w:pBdr>
                <w:top w:val="nil"/>
                <w:left w:val="nil"/>
                <w:bottom w:val="nil"/>
                <w:right w:val="nil"/>
                <w:between w:val="nil"/>
              </w:pBdr>
              <w:ind w:right="425" w:hanging="2"/>
              <w:rPr>
                <w:color w:val="000000"/>
              </w:rPr>
            </w:pPr>
            <w:r>
              <w:rPr>
                <w:color w:val="000000"/>
              </w:rPr>
              <w:t>от Исполнителя:</w:t>
            </w:r>
          </w:p>
          <w:p w:rsidR="00F97670" w:rsidRPr="00355EC2" w:rsidRDefault="00F97670" w:rsidP="00F97670">
            <w:pPr>
              <w:pBdr>
                <w:top w:val="nil"/>
                <w:left w:val="nil"/>
                <w:bottom w:val="nil"/>
                <w:right w:val="nil"/>
                <w:between w:val="nil"/>
              </w:pBdr>
              <w:ind w:right="425" w:hanging="2"/>
              <w:rPr>
                <w:color w:val="000000"/>
              </w:rPr>
            </w:pPr>
          </w:p>
          <w:p w:rsidR="00F97670" w:rsidRPr="00355EC2" w:rsidRDefault="00F97670" w:rsidP="00F97670">
            <w:pPr>
              <w:pBdr>
                <w:top w:val="nil"/>
                <w:left w:val="nil"/>
                <w:bottom w:val="nil"/>
                <w:right w:val="nil"/>
                <w:between w:val="nil"/>
              </w:pBdr>
              <w:ind w:right="425" w:hanging="2"/>
              <w:rPr>
                <w:b/>
                <w:color w:val="000000"/>
              </w:rPr>
            </w:pPr>
            <w:r>
              <w:rPr>
                <w:b/>
                <w:color w:val="000000"/>
              </w:rPr>
              <w:t>Директор ООО «________________»</w:t>
            </w:r>
          </w:p>
          <w:p w:rsidR="00F97670" w:rsidRPr="00355EC2" w:rsidRDefault="00F97670" w:rsidP="00F97670">
            <w:pPr>
              <w:pBdr>
                <w:top w:val="nil"/>
                <w:left w:val="nil"/>
                <w:bottom w:val="nil"/>
                <w:right w:val="nil"/>
                <w:between w:val="nil"/>
              </w:pBdr>
              <w:ind w:right="425" w:hanging="2"/>
              <w:rPr>
                <w:color w:val="000000"/>
              </w:rPr>
            </w:pPr>
          </w:p>
          <w:p w:rsidR="00F97670" w:rsidRDefault="00F97670" w:rsidP="00F97670">
            <w:pPr>
              <w:pBdr>
                <w:top w:val="nil"/>
                <w:left w:val="nil"/>
                <w:bottom w:val="nil"/>
                <w:right w:val="nil"/>
                <w:between w:val="nil"/>
              </w:pBdr>
              <w:ind w:right="425" w:hanging="2"/>
              <w:rPr>
                <w:color w:val="000000"/>
              </w:rPr>
            </w:pPr>
          </w:p>
          <w:p w:rsidR="00F97670" w:rsidRPr="00355EC2" w:rsidRDefault="00F97670" w:rsidP="00F97670">
            <w:pPr>
              <w:pBdr>
                <w:top w:val="nil"/>
                <w:left w:val="nil"/>
                <w:bottom w:val="nil"/>
                <w:right w:val="nil"/>
                <w:between w:val="nil"/>
              </w:pBdr>
              <w:ind w:right="425" w:hanging="2"/>
              <w:rPr>
                <w:color w:val="000000"/>
              </w:rPr>
            </w:pPr>
          </w:p>
          <w:p w:rsidR="00F97670" w:rsidRPr="00355EC2" w:rsidRDefault="00F97670" w:rsidP="00F97670">
            <w:pPr>
              <w:pBdr>
                <w:top w:val="nil"/>
                <w:left w:val="nil"/>
                <w:bottom w:val="nil"/>
                <w:right w:val="nil"/>
                <w:between w:val="nil"/>
              </w:pBdr>
              <w:ind w:right="425" w:hanging="2"/>
              <w:rPr>
                <w:color w:val="000000"/>
              </w:rPr>
            </w:pPr>
            <w:r>
              <w:rPr>
                <w:b/>
                <w:color w:val="000000"/>
              </w:rPr>
              <w:t>________________/ФИО /</w:t>
            </w:r>
          </w:p>
          <w:p w:rsidR="00F97670" w:rsidRPr="00355EC2" w:rsidRDefault="00F97670" w:rsidP="00F97670">
            <w:pPr>
              <w:pBdr>
                <w:top w:val="nil"/>
                <w:left w:val="nil"/>
                <w:bottom w:val="nil"/>
                <w:right w:val="nil"/>
                <w:between w:val="nil"/>
              </w:pBdr>
              <w:ind w:right="425" w:hanging="2"/>
              <w:rPr>
                <w:color w:val="000000"/>
              </w:rPr>
            </w:pPr>
            <w:proofErr w:type="spellStart"/>
            <w:r>
              <w:rPr>
                <w:b/>
                <w:color w:val="000000"/>
              </w:rPr>
              <w:t>м.п</w:t>
            </w:r>
            <w:proofErr w:type="spellEnd"/>
            <w:r>
              <w:rPr>
                <w:b/>
                <w:color w:val="000000"/>
              </w:rPr>
              <w:t>.</w:t>
            </w:r>
          </w:p>
        </w:tc>
      </w:tr>
    </w:tbl>
    <w:p w:rsidR="00F97670" w:rsidRDefault="00F97670" w:rsidP="00F97670">
      <w:pPr>
        <w:ind w:hanging="2"/>
      </w:pPr>
    </w:p>
    <w:p w:rsidR="00F97670" w:rsidRDefault="00F97670" w:rsidP="00F97670">
      <w:pPr>
        <w:ind w:hanging="2"/>
      </w:pPr>
    </w:p>
    <w:p w:rsidR="00F97670" w:rsidRDefault="00F97670" w:rsidP="00F97670">
      <w:pPr>
        <w:ind w:hanging="2"/>
      </w:pPr>
    </w:p>
    <w:p w:rsidR="00F97670" w:rsidRDefault="00F97670" w:rsidP="00F97670">
      <w:pPr>
        <w:ind w:hanging="2"/>
      </w:pPr>
    </w:p>
    <w:p w:rsidR="00F97670" w:rsidRDefault="00F97670" w:rsidP="00F97670">
      <w:pPr>
        <w:ind w:hanging="2"/>
      </w:pPr>
    </w:p>
    <w:p w:rsidR="00F97670" w:rsidRDefault="00F97670" w:rsidP="00F97670">
      <w:pPr>
        <w:ind w:hanging="2"/>
      </w:pPr>
    </w:p>
    <w:p w:rsidR="00F97670" w:rsidRDefault="00F97670" w:rsidP="00F97670">
      <w:pPr>
        <w:ind w:hanging="2"/>
      </w:pPr>
    </w:p>
    <w:p w:rsidR="00F97670" w:rsidRDefault="00F97670" w:rsidP="00F97670">
      <w:pPr>
        <w:ind w:hanging="2"/>
      </w:pPr>
    </w:p>
    <w:p w:rsidR="00F97670" w:rsidRDefault="00F97670" w:rsidP="00F97670">
      <w:pPr>
        <w:ind w:hanging="2"/>
      </w:pPr>
    </w:p>
    <w:p w:rsidR="00F97670" w:rsidRDefault="00F97670" w:rsidP="00F97670">
      <w:pPr>
        <w:ind w:hanging="2"/>
      </w:pPr>
    </w:p>
    <w:p w:rsidR="00F97670" w:rsidRDefault="00F97670" w:rsidP="00F97670">
      <w:pPr>
        <w:ind w:hanging="2"/>
      </w:pPr>
    </w:p>
    <w:p w:rsidR="00F97670" w:rsidRDefault="00F97670" w:rsidP="00F97670">
      <w:pPr>
        <w:ind w:hanging="2"/>
      </w:pPr>
    </w:p>
    <w:p w:rsidR="00F97670" w:rsidRDefault="00F97670" w:rsidP="00F97670">
      <w:pPr>
        <w:ind w:hanging="2"/>
      </w:pPr>
    </w:p>
    <w:p w:rsidR="00F97670" w:rsidRDefault="00F97670" w:rsidP="00F97670">
      <w:pPr>
        <w:ind w:hanging="2"/>
      </w:pPr>
    </w:p>
    <w:p w:rsidR="00F97670" w:rsidRDefault="00F97670" w:rsidP="00F97670">
      <w:pPr>
        <w:ind w:hanging="2"/>
      </w:pPr>
    </w:p>
    <w:p w:rsidR="00F97670" w:rsidRDefault="00F97670" w:rsidP="00F97670">
      <w:pPr>
        <w:ind w:hanging="2"/>
      </w:pPr>
    </w:p>
    <w:p w:rsidR="00F97670" w:rsidRDefault="00F97670" w:rsidP="00F97670">
      <w:pPr>
        <w:ind w:hanging="2"/>
      </w:pPr>
    </w:p>
    <w:p w:rsidR="00F97670" w:rsidRDefault="00F97670" w:rsidP="00F97670">
      <w:pPr>
        <w:ind w:hanging="2"/>
      </w:pPr>
    </w:p>
    <w:p w:rsidR="00F97670" w:rsidRDefault="00F97670" w:rsidP="00F97670">
      <w:pPr>
        <w:ind w:hanging="2"/>
      </w:pPr>
    </w:p>
    <w:p w:rsidR="00F97670" w:rsidRDefault="00F97670" w:rsidP="00F97670">
      <w:pPr>
        <w:ind w:hanging="2"/>
      </w:pPr>
    </w:p>
    <w:p w:rsidR="00F97670" w:rsidRDefault="00F97670" w:rsidP="00F97670">
      <w:pPr>
        <w:ind w:hanging="2"/>
      </w:pPr>
    </w:p>
    <w:p w:rsidR="00F97670" w:rsidRDefault="00F97670" w:rsidP="00F97670">
      <w:pPr>
        <w:ind w:hanging="2"/>
      </w:pPr>
    </w:p>
    <w:p w:rsidR="00F97670" w:rsidRPr="008E7B6C" w:rsidRDefault="00F97670" w:rsidP="00F97670">
      <w:pPr>
        <w:pBdr>
          <w:top w:val="nil"/>
          <w:left w:val="nil"/>
          <w:bottom w:val="nil"/>
          <w:right w:val="nil"/>
          <w:between w:val="nil"/>
        </w:pBdr>
        <w:ind w:hanging="2"/>
        <w:jc w:val="right"/>
        <w:rPr>
          <w:color w:val="000000"/>
          <w:sz w:val="20"/>
          <w:szCs w:val="20"/>
        </w:rPr>
      </w:pPr>
      <w:r>
        <w:lastRenderedPageBreak/>
        <w:tab/>
      </w:r>
      <w:r>
        <w:tab/>
      </w:r>
      <w:r>
        <w:tab/>
      </w:r>
      <w:r>
        <w:tab/>
      </w:r>
      <w:r>
        <w:tab/>
      </w:r>
      <w:r>
        <w:tab/>
      </w:r>
      <w:r>
        <w:tab/>
      </w:r>
      <w:r>
        <w:tab/>
      </w:r>
      <w:r>
        <w:rPr>
          <w:color w:val="000000"/>
          <w:sz w:val="20"/>
          <w:szCs w:val="20"/>
        </w:rPr>
        <w:t>Приложение № 3</w:t>
      </w:r>
    </w:p>
    <w:p w:rsidR="00F97670" w:rsidRPr="008E7B6C" w:rsidRDefault="00F97670" w:rsidP="00F97670">
      <w:pPr>
        <w:pBdr>
          <w:top w:val="nil"/>
          <w:left w:val="nil"/>
          <w:bottom w:val="nil"/>
          <w:right w:val="nil"/>
          <w:between w:val="nil"/>
        </w:pBdr>
        <w:ind w:hanging="2"/>
        <w:jc w:val="right"/>
        <w:rPr>
          <w:color w:val="000000"/>
          <w:sz w:val="20"/>
          <w:szCs w:val="20"/>
        </w:rPr>
      </w:pPr>
      <w:r>
        <w:rPr>
          <w:color w:val="000000"/>
          <w:sz w:val="20"/>
          <w:szCs w:val="20"/>
        </w:rPr>
        <w:t>к Договору на оказание услуг по охране</w:t>
      </w:r>
    </w:p>
    <w:p w:rsidR="00F97670" w:rsidRPr="008E7B6C" w:rsidRDefault="00F97670" w:rsidP="00F97670">
      <w:pPr>
        <w:pBdr>
          <w:top w:val="nil"/>
          <w:left w:val="nil"/>
          <w:bottom w:val="nil"/>
          <w:right w:val="nil"/>
          <w:between w:val="nil"/>
        </w:pBdr>
        <w:ind w:hanging="2"/>
        <w:jc w:val="right"/>
        <w:rPr>
          <w:color w:val="000000"/>
          <w:sz w:val="20"/>
          <w:szCs w:val="20"/>
        </w:rPr>
      </w:pPr>
      <w:r>
        <w:rPr>
          <w:color w:val="000000"/>
          <w:sz w:val="20"/>
          <w:szCs w:val="20"/>
        </w:rPr>
        <w:t>№_______________________</w:t>
      </w:r>
    </w:p>
    <w:p w:rsidR="00F97670" w:rsidRPr="008E7B6C" w:rsidRDefault="00F97670" w:rsidP="00F97670">
      <w:pPr>
        <w:ind w:right="425" w:hanging="2"/>
        <w:jc w:val="right"/>
        <w:rPr>
          <w:bCs/>
          <w:sz w:val="20"/>
          <w:szCs w:val="20"/>
        </w:rPr>
      </w:pPr>
      <w:r>
        <w:rPr>
          <w:color w:val="000000"/>
          <w:sz w:val="20"/>
          <w:szCs w:val="20"/>
        </w:rPr>
        <w:t xml:space="preserve">от «___»_____________202__ </w:t>
      </w:r>
    </w:p>
    <w:p w:rsidR="00F97670" w:rsidRDefault="00F97670">
      <w:pPr>
        <w:pBdr>
          <w:top w:val="nil"/>
          <w:left w:val="nil"/>
          <w:bottom w:val="nil"/>
          <w:right w:val="nil"/>
          <w:between w:val="nil"/>
        </w:pBdr>
        <w:ind w:hanging="2"/>
        <w:jc w:val="center"/>
        <w:rPr>
          <w:b/>
          <w:color w:val="000000"/>
        </w:rPr>
      </w:pPr>
      <w:r>
        <w:rPr>
          <w:b/>
          <w:color w:val="000000"/>
        </w:rPr>
        <w:t>Калькуляция стоимости услуг</w:t>
      </w:r>
    </w:p>
    <w:tbl>
      <w:tblPr>
        <w:tblW w:w="9470" w:type="dxa"/>
        <w:tblInd w:w="100" w:type="dxa"/>
        <w:tblLook w:val="04A0" w:firstRow="1" w:lastRow="0" w:firstColumn="1" w:lastColumn="0" w:noHBand="0" w:noVBand="1"/>
      </w:tblPr>
      <w:tblGrid>
        <w:gridCol w:w="567"/>
        <w:gridCol w:w="5047"/>
        <w:gridCol w:w="893"/>
        <w:gridCol w:w="2963"/>
      </w:tblGrid>
      <w:tr w:rsidR="00F97670" w:rsidRPr="008E7B6C" w:rsidTr="00F97670">
        <w:trPr>
          <w:trHeight w:val="690"/>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w:t>
            </w:r>
          </w:p>
        </w:tc>
        <w:tc>
          <w:tcPr>
            <w:tcW w:w="50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Затраты на содержание 1 круглосуточного поста охраны в месяц</w:t>
            </w:r>
          </w:p>
        </w:tc>
        <w:tc>
          <w:tcPr>
            <w:tcW w:w="3856" w:type="dxa"/>
            <w:gridSpan w:val="2"/>
            <w:tcBorders>
              <w:top w:val="single" w:sz="4" w:space="0" w:color="auto"/>
              <w:left w:val="nil"/>
              <w:bottom w:val="single" w:sz="4" w:space="0" w:color="auto"/>
              <w:right w:val="single" w:sz="4" w:space="0" w:color="000000"/>
            </w:tcBorders>
            <w:shd w:val="clear" w:color="000000" w:fill="FFFFFF"/>
            <w:vAlign w:val="center"/>
            <w:hideMark/>
          </w:tcPr>
          <w:p w:rsidR="00F97670" w:rsidRDefault="00F97670">
            <w:pPr>
              <w:ind w:hanging="2"/>
              <w:jc w:val="center"/>
              <w:rPr>
                <w:color w:val="000000"/>
                <w:lang w:eastAsia="ru-RU"/>
              </w:rPr>
            </w:pPr>
            <w:r>
              <w:rPr>
                <w:color w:val="000000"/>
                <w:sz w:val="22"/>
                <w:szCs w:val="22"/>
                <w:lang w:eastAsia="ru-RU"/>
              </w:rPr>
              <w:t>Стоимость, руб., без учета НДС</w:t>
            </w:r>
          </w:p>
        </w:tc>
      </w:tr>
      <w:tr w:rsidR="00F97670" w:rsidRPr="008E7B6C" w:rsidTr="00F97670">
        <w:trPr>
          <w:trHeight w:val="300"/>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F97670" w:rsidRPr="008E7B6C" w:rsidRDefault="00F97670" w:rsidP="00F97670">
            <w:pPr>
              <w:ind w:hanging="2"/>
              <w:rPr>
                <w:color w:val="000000"/>
                <w:lang w:eastAsia="ru-RU"/>
              </w:rPr>
            </w:pPr>
          </w:p>
        </w:tc>
        <w:tc>
          <w:tcPr>
            <w:tcW w:w="5047" w:type="dxa"/>
            <w:vMerge/>
            <w:tcBorders>
              <w:top w:val="single" w:sz="4" w:space="0" w:color="auto"/>
              <w:left w:val="single" w:sz="4" w:space="0" w:color="auto"/>
              <w:bottom w:val="single" w:sz="4" w:space="0" w:color="auto"/>
              <w:right w:val="single" w:sz="4" w:space="0" w:color="auto"/>
            </w:tcBorders>
            <w:vAlign w:val="center"/>
            <w:hideMark/>
          </w:tcPr>
          <w:p w:rsidR="00F97670" w:rsidRPr="008E7B6C" w:rsidRDefault="00F97670" w:rsidP="00F97670">
            <w:pPr>
              <w:ind w:hanging="2"/>
              <w:rPr>
                <w:color w:val="000000"/>
                <w:lang w:eastAsia="ru-RU"/>
              </w:rPr>
            </w:pPr>
          </w:p>
        </w:tc>
        <w:tc>
          <w:tcPr>
            <w:tcW w:w="893" w:type="dxa"/>
            <w:tcBorders>
              <w:top w:val="nil"/>
              <w:left w:val="nil"/>
              <w:bottom w:val="single" w:sz="4" w:space="0" w:color="auto"/>
              <w:right w:val="nil"/>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 </w:t>
            </w:r>
          </w:p>
        </w:tc>
        <w:tc>
          <w:tcPr>
            <w:tcW w:w="2963" w:type="dxa"/>
            <w:tcBorders>
              <w:top w:val="nil"/>
              <w:left w:val="single" w:sz="4" w:space="0" w:color="auto"/>
              <w:bottom w:val="single" w:sz="4" w:space="0" w:color="auto"/>
              <w:right w:val="nil"/>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сумма, руб.</w:t>
            </w:r>
          </w:p>
        </w:tc>
      </w:tr>
      <w:tr w:rsidR="00F97670" w:rsidRPr="008E7B6C" w:rsidTr="00F97670">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1</w:t>
            </w:r>
          </w:p>
        </w:tc>
        <w:tc>
          <w:tcPr>
            <w:tcW w:w="5047"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2</w:t>
            </w:r>
          </w:p>
        </w:tc>
        <w:tc>
          <w:tcPr>
            <w:tcW w:w="893"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3</w:t>
            </w:r>
          </w:p>
        </w:tc>
        <w:tc>
          <w:tcPr>
            <w:tcW w:w="2963"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4</w:t>
            </w:r>
          </w:p>
        </w:tc>
      </w:tr>
      <w:tr w:rsidR="00F97670" w:rsidRPr="008E7B6C" w:rsidTr="00F97670">
        <w:trPr>
          <w:trHeight w:val="645"/>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1</w:t>
            </w:r>
          </w:p>
        </w:tc>
        <w:tc>
          <w:tcPr>
            <w:tcW w:w="504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97670" w:rsidRPr="008E7B6C" w:rsidRDefault="00F97670" w:rsidP="00F97670">
            <w:pPr>
              <w:ind w:hanging="2"/>
              <w:rPr>
                <w:color w:val="000000"/>
                <w:lang w:eastAsia="ru-RU"/>
              </w:rPr>
            </w:pPr>
            <w:r>
              <w:rPr>
                <w:color w:val="000000"/>
                <w:sz w:val="22"/>
                <w:szCs w:val="22"/>
                <w:lang w:eastAsia="ru-RU"/>
              </w:rPr>
              <w:t xml:space="preserve">Расходы на оплату труда в соответствии с принятыми в организации формами и системами оплаты труда  (ФОТ) </w:t>
            </w:r>
            <w:r>
              <w:rPr>
                <w:b/>
                <w:color w:val="000000"/>
                <w:sz w:val="22"/>
                <w:szCs w:val="22"/>
                <w:lang w:eastAsia="ru-RU"/>
              </w:rPr>
              <w:t>МРОТ по России _______ руб.</w:t>
            </w:r>
          </w:p>
        </w:tc>
        <w:tc>
          <w:tcPr>
            <w:tcW w:w="893"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1 час работы</w:t>
            </w:r>
          </w:p>
        </w:tc>
        <w:tc>
          <w:tcPr>
            <w:tcW w:w="2963" w:type="dxa"/>
            <w:tcBorders>
              <w:top w:val="nil"/>
              <w:left w:val="nil"/>
              <w:bottom w:val="single" w:sz="4" w:space="0" w:color="auto"/>
              <w:right w:val="single" w:sz="4" w:space="0" w:color="auto"/>
            </w:tcBorders>
            <w:shd w:val="clear" w:color="auto" w:fill="auto"/>
            <w:noWrap/>
            <w:vAlign w:val="center"/>
            <w:hideMark/>
          </w:tcPr>
          <w:p w:rsidR="00F97670" w:rsidRPr="008E7B6C" w:rsidRDefault="00F97670" w:rsidP="00F97670">
            <w:pPr>
              <w:ind w:hanging="2"/>
              <w:jc w:val="center"/>
              <w:rPr>
                <w:color w:val="000000"/>
                <w:lang w:eastAsia="ru-RU"/>
              </w:rPr>
            </w:pPr>
          </w:p>
        </w:tc>
      </w:tr>
      <w:tr w:rsidR="00F97670" w:rsidRPr="008E7B6C" w:rsidTr="00F97670">
        <w:trPr>
          <w:trHeight w:val="645"/>
        </w:trPr>
        <w:tc>
          <w:tcPr>
            <w:tcW w:w="567" w:type="dxa"/>
            <w:vMerge/>
            <w:tcBorders>
              <w:top w:val="nil"/>
              <w:left w:val="single" w:sz="4" w:space="0" w:color="auto"/>
              <w:bottom w:val="single" w:sz="4" w:space="0" w:color="000000"/>
              <w:right w:val="single" w:sz="4" w:space="0" w:color="auto"/>
            </w:tcBorders>
            <w:vAlign w:val="center"/>
            <w:hideMark/>
          </w:tcPr>
          <w:p w:rsidR="00F97670" w:rsidRPr="008E7B6C" w:rsidRDefault="00F97670" w:rsidP="00F97670">
            <w:pPr>
              <w:ind w:hanging="2"/>
              <w:rPr>
                <w:color w:val="000000"/>
                <w:lang w:eastAsia="ru-RU"/>
              </w:rPr>
            </w:pPr>
          </w:p>
        </w:tc>
        <w:tc>
          <w:tcPr>
            <w:tcW w:w="5047" w:type="dxa"/>
            <w:vMerge/>
            <w:tcBorders>
              <w:top w:val="nil"/>
              <w:left w:val="single" w:sz="4" w:space="0" w:color="auto"/>
              <w:bottom w:val="single" w:sz="4" w:space="0" w:color="000000"/>
              <w:right w:val="single" w:sz="4" w:space="0" w:color="auto"/>
            </w:tcBorders>
            <w:vAlign w:val="center"/>
            <w:hideMark/>
          </w:tcPr>
          <w:p w:rsidR="00F97670" w:rsidRPr="008E7B6C" w:rsidRDefault="00F97670" w:rsidP="00F97670">
            <w:pPr>
              <w:ind w:hanging="2"/>
              <w:rPr>
                <w:color w:val="000000"/>
                <w:lang w:eastAsia="ru-RU"/>
              </w:rPr>
            </w:pPr>
          </w:p>
        </w:tc>
        <w:tc>
          <w:tcPr>
            <w:tcW w:w="893"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месяц работы</w:t>
            </w:r>
          </w:p>
        </w:tc>
        <w:tc>
          <w:tcPr>
            <w:tcW w:w="2963" w:type="dxa"/>
            <w:tcBorders>
              <w:top w:val="nil"/>
              <w:left w:val="nil"/>
              <w:bottom w:val="single" w:sz="4" w:space="0" w:color="auto"/>
              <w:right w:val="single" w:sz="4" w:space="0" w:color="auto"/>
            </w:tcBorders>
            <w:shd w:val="clear" w:color="auto" w:fill="auto"/>
            <w:noWrap/>
            <w:vAlign w:val="center"/>
            <w:hideMark/>
          </w:tcPr>
          <w:p w:rsidR="00F97670" w:rsidRPr="008E7B6C" w:rsidRDefault="00F97670" w:rsidP="00F97670">
            <w:pPr>
              <w:ind w:hanging="2"/>
              <w:jc w:val="center"/>
              <w:rPr>
                <w:color w:val="000000"/>
                <w:lang w:eastAsia="ru-RU"/>
              </w:rPr>
            </w:pPr>
          </w:p>
        </w:tc>
      </w:tr>
      <w:tr w:rsidR="00F97670" w:rsidRPr="008E7B6C" w:rsidTr="00F97670">
        <w:trPr>
          <w:trHeight w:val="99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2</w:t>
            </w:r>
          </w:p>
        </w:tc>
        <w:tc>
          <w:tcPr>
            <w:tcW w:w="5047"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rPr>
                <w:color w:val="000000"/>
                <w:lang w:eastAsia="ru-RU"/>
              </w:rPr>
            </w:pPr>
            <w:r>
              <w:rPr>
                <w:color w:val="000000"/>
                <w:sz w:val="22"/>
                <w:szCs w:val="22"/>
                <w:lang w:eastAsia="ru-RU"/>
              </w:rPr>
              <w:t xml:space="preserve">Страховые взносы по обязательному социальному страхованию и  от несчастных случаев на производстве    </w:t>
            </w:r>
            <w:proofErr w:type="gramStart"/>
            <w:r>
              <w:rPr>
                <w:color w:val="000000"/>
                <w:sz w:val="22"/>
                <w:szCs w:val="22"/>
                <w:lang w:eastAsia="ru-RU"/>
              </w:rPr>
              <w:t>от</w:t>
            </w:r>
            <w:proofErr w:type="gramEnd"/>
            <w:r>
              <w:rPr>
                <w:color w:val="000000"/>
                <w:sz w:val="22"/>
                <w:szCs w:val="22"/>
                <w:lang w:eastAsia="ru-RU"/>
              </w:rPr>
              <w:t xml:space="preserve"> ФОТ (30%+0,2%)</w:t>
            </w:r>
          </w:p>
        </w:tc>
        <w:tc>
          <w:tcPr>
            <w:tcW w:w="893"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w:t>
            </w:r>
          </w:p>
        </w:tc>
        <w:tc>
          <w:tcPr>
            <w:tcW w:w="2963" w:type="dxa"/>
            <w:tcBorders>
              <w:top w:val="nil"/>
              <w:left w:val="nil"/>
              <w:bottom w:val="single" w:sz="4" w:space="0" w:color="auto"/>
              <w:right w:val="single" w:sz="4" w:space="0" w:color="auto"/>
            </w:tcBorders>
            <w:shd w:val="clear" w:color="auto" w:fill="auto"/>
            <w:noWrap/>
            <w:vAlign w:val="center"/>
            <w:hideMark/>
          </w:tcPr>
          <w:p w:rsidR="00F97670" w:rsidRPr="008E7B6C" w:rsidRDefault="00F97670" w:rsidP="00F97670">
            <w:pPr>
              <w:ind w:hanging="2"/>
              <w:jc w:val="center"/>
              <w:rPr>
                <w:color w:val="000000"/>
                <w:lang w:eastAsia="ru-RU"/>
              </w:rPr>
            </w:pPr>
          </w:p>
        </w:tc>
      </w:tr>
      <w:tr w:rsidR="00F97670" w:rsidRPr="008E7B6C" w:rsidTr="00F97670">
        <w:trPr>
          <w:trHeight w:val="52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3</w:t>
            </w:r>
          </w:p>
        </w:tc>
        <w:tc>
          <w:tcPr>
            <w:tcW w:w="5047"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rPr>
                <w:color w:val="000000"/>
                <w:lang w:eastAsia="ru-RU"/>
              </w:rPr>
            </w:pPr>
            <w:r>
              <w:rPr>
                <w:color w:val="000000"/>
                <w:sz w:val="22"/>
                <w:szCs w:val="22"/>
                <w:lang w:eastAsia="ru-RU"/>
              </w:rPr>
              <w:t xml:space="preserve">Накладные расходы   (содержание ИТР, связь), 13,3 % </w:t>
            </w:r>
            <w:proofErr w:type="gramStart"/>
            <w:r>
              <w:rPr>
                <w:color w:val="000000"/>
                <w:sz w:val="22"/>
                <w:szCs w:val="22"/>
                <w:lang w:eastAsia="ru-RU"/>
              </w:rPr>
              <w:t>от</w:t>
            </w:r>
            <w:proofErr w:type="gramEnd"/>
            <w:r>
              <w:rPr>
                <w:color w:val="000000"/>
                <w:sz w:val="22"/>
                <w:szCs w:val="22"/>
                <w:lang w:eastAsia="ru-RU"/>
              </w:rPr>
              <w:t xml:space="preserve"> ФОТ</w:t>
            </w:r>
          </w:p>
        </w:tc>
        <w:tc>
          <w:tcPr>
            <w:tcW w:w="893"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w:t>
            </w:r>
          </w:p>
        </w:tc>
        <w:tc>
          <w:tcPr>
            <w:tcW w:w="2963" w:type="dxa"/>
            <w:tcBorders>
              <w:top w:val="nil"/>
              <w:left w:val="nil"/>
              <w:bottom w:val="single" w:sz="4" w:space="0" w:color="auto"/>
              <w:right w:val="single" w:sz="4" w:space="0" w:color="auto"/>
            </w:tcBorders>
            <w:shd w:val="clear" w:color="auto" w:fill="auto"/>
            <w:noWrap/>
            <w:vAlign w:val="center"/>
            <w:hideMark/>
          </w:tcPr>
          <w:p w:rsidR="00F97670" w:rsidRPr="008E7B6C" w:rsidRDefault="00F97670" w:rsidP="00F97670">
            <w:pPr>
              <w:ind w:hanging="2"/>
              <w:jc w:val="center"/>
              <w:rPr>
                <w:color w:val="000000"/>
                <w:lang w:eastAsia="ru-RU"/>
              </w:rPr>
            </w:pPr>
          </w:p>
        </w:tc>
      </w:tr>
      <w:tr w:rsidR="00F97670" w:rsidRPr="008E7B6C" w:rsidTr="00F97670">
        <w:trPr>
          <w:trHeight w:val="402"/>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4</w:t>
            </w:r>
          </w:p>
        </w:tc>
        <w:tc>
          <w:tcPr>
            <w:tcW w:w="5047"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rPr>
                <w:color w:val="000000"/>
                <w:lang w:eastAsia="ru-RU"/>
              </w:rPr>
            </w:pPr>
            <w:r>
              <w:rPr>
                <w:color w:val="000000"/>
                <w:sz w:val="22"/>
                <w:szCs w:val="22"/>
                <w:lang w:eastAsia="ru-RU"/>
              </w:rPr>
              <w:t>Затраты на Форменное обмундирование</w:t>
            </w:r>
          </w:p>
        </w:tc>
        <w:tc>
          <w:tcPr>
            <w:tcW w:w="893"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w:t>
            </w:r>
          </w:p>
        </w:tc>
        <w:tc>
          <w:tcPr>
            <w:tcW w:w="2963" w:type="dxa"/>
            <w:tcBorders>
              <w:top w:val="nil"/>
              <w:left w:val="nil"/>
              <w:bottom w:val="single" w:sz="4" w:space="0" w:color="auto"/>
              <w:right w:val="single" w:sz="4" w:space="0" w:color="auto"/>
            </w:tcBorders>
            <w:shd w:val="clear" w:color="auto" w:fill="auto"/>
            <w:noWrap/>
            <w:vAlign w:val="center"/>
            <w:hideMark/>
          </w:tcPr>
          <w:p w:rsidR="00F97670" w:rsidRPr="008E7B6C" w:rsidRDefault="00F97670" w:rsidP="00F97670">
            <w:pPr>
              <w:ind w:hanging="2"/>
              <w:jc w:val="center"/>
              <w:rPr>
                <w:color w:val="000000"/>
                <w:lang w:eastAsia="ru-RU"/>
              </w:rPr>
            </w:pPr>
          </w:p>
        </w:tc>
      </w:tr>
      <w:tr w:rsidR="00F97670" w:rsidRPr="008E7B6C" w:rsidTr="00F97670">
        <w:trPr>
          <w:trHeight w:val="402"/>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5</w:t>
            </w:r>
          </w:p>
        </w:tc>
        <w:tc>
          <w:tcPr>
            <w:tcW w:w="5047"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rPr>
                <w:color w:val="000000"/>
                <w:lang w:eastAsia="ru-RU"/>
              </w:rPr>
            </w:pPr>
            <w:r>
              <w:rPr>
                <w:color w:val="000000"/>
                <w:sz w:val="22"/>
                <w:szCs w:val="22"/>
                <w:lang w:eastAsia="ru-RU"/>
              </w:rPr>
              <w:t>Материальные расходы</w:t>
            </w:r>
          </w:p>
        </w:tc>
        <w:tc>
          <w:tcPr>
            <w:tcW w:w="893"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w:t>
            </w:r>
          </w:p>
        </w:tc>
        <w:tc>
          <w:tcPr>
            <w:tcW w:w="2963" w:type="dxa"/>
            <w:tcBorders>
              <w:top w:val="nil"/>
              <w:left w:val="nil"/>
              <w:bottom w:val="single" w:sz="4" w:space="0" w:color="auto"/>
              <w:right w:val="single" w:sz="4" w:space="0" w:color="auto"/>
            </w:tcBorders>
            <w:shd w:val="clear" w:color="auto" w:fill="auto"/>
            <w:noWrap/>
            <w:vAlign w:val="center"/>
            <w:hideMark/>
          </w:tcPr>
          <w:p w:rsidR="00F97670" w:rsidRPr="008E7B6C" w:rsidRDefault="00F97670" w:rsidP="00F97670">
            <w:pPr>
              <w:ind w:hanging="2"/>
              <w:jc w:val="center"/>
              <w:rPr>
                <w:color w:val="000000"/>
                <w:lang w:eastAsia="ru-RU"/>
              </w:rPr>
            </w:pPr>
          </w:p>
        </w:tc>
      </w:tr>
      <w:tr w:rsidR="00F97670" w:rsidRPr="008E7B6C" w:rsidTr="00F97670">
        <w:trPr>
          <w:trHeight w:val="402"/>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6</w:t>
            </w:r>
          </w:p>
        </w:tc>
        <w:tc>
          <w:tcPr>
            <w:tcW w:w="5047"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rPr>
                <w:color w:val="000000"/>
                <w:lang w:eastAsia="ru-RU"/>
              </w:rPr>
            </w:pPr>
            <w:r>
              <w:rPr>
                <w:color w:val="000000"/>
                <w:sz w:val="22"/>
                <w:szCs w:val="22"/>
                <w:lang w:eastAsia="ru-RU"/>
              </w:rPr>
              <w:t>Подготовка и переподготовка кадров</w:t>
            </w:r>
          </w:p>
        </w:tc>
        <w:tc>
          <w:tcPr>
            <w:tcW w:w="893"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w:t>
            </w:r>
          </w:p>
        </w:tc>
        <w:tc>
          <w:tcPr>
            <w:tcW w:w="2963" w:type="dxa"/>
            <w:tcBorders>
              <w:top w:val="nil"/>
              <w:left w:val="nil"/>
              <w:bottom w:val="single" w:sz="4" w:space="0" w:color="auto"/>
              <w:right w:val="single" w:sz="4" w:space="0" w:color="auto"/>
            </w:tcBorders>
            <w:shd w:val="clear" w:color="auto" w:fill="auto"/>
            <w:noWrap/>
            <w:vAlign w:val="center"/>
            <w:hideMark/>
          </w:tcPr>
          <w:p w:rsidR="00F97670" w:rsidRPr="008E7B6C" w:rsidRDefault="00F97670" w:rsidP="00F97670">
            <w:pPr>
              <w:ind w:hanging="2"/>
              <w:jc w:val="center"/>
              <w:rPr>
                <w:color w:val="000000"/>
                <w:lang w:eastAsia="ru-RU"/>
              </w:rPr>
            </w:pPr>
          </w:p>
        </w:tc>
      </w:tr>
      <w:tr w:rsidR="00F97670" w:rsidRPr="008E7B6C" w:rsidTr="00F97670">
        <w:trPr>
          <w:trHeight w:val="402"/>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7</w:t>
            </w:r>
          </w:p>
        </w:tc>
        <w:tc>
          <w:tcPr>
            <w:tcW w:w="5047"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rPr>
                <w:color w:val="000000"/>
                <w:lang w:eastAsia="ru-RU"/>
              </w:rPr>
            </w:pPr>
            <w:r>
              <w:rPr>
                <w:color w:val="000000"/>
                <w:sz w:val="22"/>
                <w:szCs w:val="22"/>
                <w:lang w:eastAsia="ru-RU"/>
              </w:rPr>
              <w:t>Группа ГБР</w:t>
            </w:r>
          </w:p>
        </w:tc>
        <w:tc>
          <w:tcPr>
            <w:tcW w:w="893"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w:t>
            </w:r>
          </w:p>
        </w:tc>
        <w:tc>
          <w:tcPr>
            <w:tcW w:w="2963" w:type="dxa"/>
            <w:tcBorders>
              <w:top w:val="nil"/>
              <w:left w:val="nil"/>
              <w:bottom w:val="single" w:sz="4" w:space="0" w:color="auto"/>
              <w:right w:val="single" w:sz="4" w:space="0" w:color="auto"/>
            </w:tcBorders>
            <w:shd w:val="clear" w:color="auto" w:fill="auto"/>
            <w:noWrap/>
            <w:vAlign w:val="center"/>
            <w:hideMark/>
          </w:tcPr>
          <w:p w:rsidR="00F97670" w:rsidRPr="008E7B6C" w:rsidRDefault="00F97670" w:rsidP="00F97670">
            <w:pPr>
              <w:ind w:hanging="2"/>
              <w:jc w:val="center"/>
              <w:rPr>
                <w:color w:val="000000"/>
                <w:lang w:eastAsia="ru-RU"/>
              </w:rPr>
            </w:pPr>
          </w:p>
        </w:tc>
      </w:tr>
      <w:tr w:rsidR="00F97670" w:rsidRPr="008E7B6C" w:rsidTr="00F97670">
        <w:trPr>
          <w:trHeight w:val="402"/>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8</w:t>
            </w:r>
          </w:p>
        </w:tc>
        <w:tc>
          <w:tcPr>
            <w:tcW w:w="5047"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rPr>
                <w:color w:val="000000"/>
                <w:lang w:eastAsia="ru-RU"/>
              </w:rPr>
            </w:pPr>
            <w:r>
              <w:rPr>
                <w:color w:val="000000"/>
                <w:sz w:val="22"/>
                <w:szCs w:val="22"/>
                <w:lang w:eastAsia="ru-RU"/>
              </w:rPr>
              <w:t>Медицинское обслуживание</w:t>
            </w:r>
          </w:p>
        </w:tc>
        <w:tc>
          <w:tcPr>
            <w:tcW w:w="893"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w:t>
            </w:r>
          </w:p>
        </w:tc>
        <w:tc>
          <w:tcPr>
            <w:tcW w:w="2963" w:type="dxa"/>
            <w:tcBorders>
              <w:top w:val="nil"/>
              <w:left w:val="nil"/>
              <w:bottom w:val="single" w:sz="4" w:space="0" w:color="auto"/>
              <w:right w:val="single" w:sz="4" w:space="0" w:color="auto"/>
            </w:tcBorders>
            <w:shd w:val="clear" w:color="auto" w:fill="auto"/>
            <w:noWrap/>
            <w:vAlign w:val="center"/>
            <w:hideMark/>
          </w:tcPr>
          <w:p w:rsidR="00F97670" w:rsidRPr="008E7B6C" w:rsidRDefault="00F97670" w:rsidP="00F97670">
            <w:pPr>
              <w:ind w:hanging="2"/>
              <w:jc w:val="center"/>
              <w:rPr>
                <w:color w:val="000000"/>
                <w:lang w:eastAsia="ru-RU"/>
              </w:rPr>
            </w:pPr>
          </w:p>
        </w:tc>
      </w:tr>
      <w:tr w:rsidR="00F97670" w:rsidRPr="008E7B6C" w:rsidTr="00F97670">
        <w:trPr>
          <w:trHeight w:val="402"/>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b/>
                <w:bCs/>
                <w:color w:val="000000"/>
                <w:lang w:eastAsia="ru-RU"/>
              </w:rPr>
            </w:pPr>
            <w:r>
              <w:rPr>
                <w:b/>
                <w:bCs/>
                <w:color w:val="000000"/>
                <w:sz w:val="22"/>
                <w:szCs w:val="22"/>
                <w:lang w:eastAsia="ru-RU"/>
              </w:rPr>
              <w:t>9</w:t>
            </w:r>
          </w:p>
        </w:tc>
        <w:tc>
          <w:tcPr>
            <w:tcW w:w="5047"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rPr>
                <w:b/>
                <w:bCs/>
                <w:color w:val="000000"/>
                <w:lang w:eastAsia="ru-RU"/>
              </w:rPr>
            </w:pPr>
            <w:r>
              <w:rPr>
                <w:b/>
                <w:bCs/>
                <w:color w:val="000000"/>
                <w:sz w:val="22"/>
                <w:szCs w:val="22"/>
                <w:lang w:eastAsia="ru-RU"/>
              </w:rPr>
              <w:t>ВСЕГО  затраты на оказание услуг, руб.</w:t>
            </w:r>
          </w:p>
        </w:tc>
        <w:tc>
          <w:tcPr>
            <w:tcW w:w="893"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b/>
                <w:bCs/>
                <w:color w:val="000000"/>
                <w:lang w:eastAsia="ru-RU"/>
              </w:rPr>
            </w:pPr>
            <w:r>
              <w:rPr>
                <w:b/>
                <w:bCs/>
                <w:color w:val="000000"/>
                <w:sz w:val="22"/>
                <w:szCs w:val="22"/>
                <w:lang w:eastAsia="ru-RU"/>
              </w:rPr>
              <w:t> </w:t>
            </w:r>
          </w:p>
        </w:tc>
        <w:tc>
          <w:tcPr>
            <w:tcW w:w="2963" w:type="dxa"/>
            <w:tcBorders>
              <w:top w:val="nil"/>
              <w:left w:val="nil"/>
              <w:bottom w:val="single" w:sz="4" w:space="0" w:color="auto"/>
              <w:right w:val="single" w:sz="4" w:space="0" w:color="auto"/>
            </w:tcBorders>
            <w:shd w:val="clear" w:color="auto" w:fill="auto"/>
            <w:noWrap/>
            <w:vAlign w:val="center"/>
            <w:hideMark/>
          </w:tcPr>
          <w:p w:rsidR="00F97670" w:rsidRPr="008E7B6C" w:rsidRDefault="00F97670" w:rsidP="00F97670">
            <w:pPr>
              <w:ind w:hanging="2"/>
              <w:jc w:val="center"/>
              <w:rPr>
                <w:b/>
                <w:bCs/>
                <w:color w:val="000000"/>
                <w:lang w:eastAsia="ru-RU"/>
              </w:rPr>
            </w:pPr>
          </w:p>
        </w:tc>
      </w:tr>
      <w:tr w:rsidR="00F97670" w:rsidRPr="008E7B6C" w:rsidTr="00F97670">
        <w:trPr>
          <w:trHeight w:val="61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10</w:t>
            </w:r>
          </w:p>
        </w:tc>
        <w:tc>
          <w:tcPr>
            <w:tcW w:w="5047"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rPr>
                <w:color w:val="000000"/>
                <w:lang w:eastAsia="ru-RU"/>
              </w:rPr>
            </w:pPr>
            <w:r>
              <w:rPr>
                <w:color w:val="000000"/>
                <w:sz w:val="22"/>
                <w:szCs w:val="22"/>
                <w:lang w:eastAsia="ru-RU"/>
              </w:rPr>
              <w:t xml:space="preserve"> Рентабельность   от затрат на оказание услуг </w:t>
            </w:r>
            <w:proofErr w:type="gramStart"/>
            <w:r>
              <w:rPr>
                <w:color w:val="000000"/>
                <w:sz w:val="22"/>
                <w:szCs w:val="22"/>
                <w:lang w:eastAsia="ru-RU"/>
              </w:rPr>
              <w:t xml:space="preserve">( </w:t>
            </w:r>
            <w:proofErr w:type="gramEnd"/>
            <w:r>
              <w:rPr>
                <w:color w:val="000000"/>
                <w:sz w:val="22"/>
                <w:szCs w:val="22"/>
                <w:lang w:eastAsia="ru-RU"/>
              </w:rPr>
              <w:t>от п.9)</w:t>
            </w:r>
          </w:p>
        </w:tc>
        <w:tc>
          <w:tcPr>
            <w:tcW w:w="893"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w:t>
            </w:r>
          </w:p>
        </w:tc>
        <w:tc>
          <w:tcPr>
            <w:tcW w:w="2963" w:type="dxa"/>
            <w:tcBorders>
              <w:top w:val="nil"/>
              <w:left w:val="nil"/>
              <w:bottom w:val="single" w:sz="4" w:space="0" w:color="auto"/>
              <w:right w:val="single" w:sz="4" w:space="0" w:color="auto"/>
            </w:tcBorders>
            <w:shd w:val="clear" w:color="auto" w:fill="auto"/>
            <w:noWrap/>
            <w:vAlign w:val="center"/>
            <w:hideMark/>
          </w:tcPr>
          <w:p w:rsidR="00F97670" w:rsidRPr="008E7B6C" w:rsidRDefault="00F97670" w:rsidP="00F97670">
            <w:pPr>
              <w:ind w:hanging="2"/>
              <w:jc w:val="center"/>
              <w:rPr>
                <w:color w:val="000000"/>
                <w:lang w:eastAsia="ru-RU"/>
              </w:rPr>
            </w:pPr>
          </w:p>
        </w:tc>
      </w:tr>
      <w:tr w:rsidR="00F97670" w:rsidRPr="008E7B6C" w:rsidTr="00F97670">
        <w:trPr>
          <w:trHeight w:val="73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b/>
                <w:bCs/>
                <w:color w:val="000000"/>
                <w:lang w:eastAsia="ru-RU"/>
              </w:rPr>
            </w:pPr>
            <w:r>
              <w:rPr>
                <w:b/>
                <w:bCs/>
                <w:color w:val="000000"/>
                <w:sz w:val="22"/>
                <w:szCs w:val="22"/>
                <w:lang w:eastAsia="ru-RU"/>
              </w:rPr>
              <w:t>11</w:t>
            </w:r>
          </w:p>
        </w:tc>
        <w:tc>
          <w:tcPr>
            <w:tcW w:w="5047"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rPr>
                <w:b/>
                <w:bCs/>
                <w:color w:val="000000"/>
                <w:lang w:eastAsia="ru-RU"/>
              </w:rPr>
            </w:pPr>
            <w:r>
              <w:rPr>
                <w:b/>
                <w:bCs/>
                <w:color w:val="000000"/>
                <w:sz w:val="22"/>
                <w:szCs w:val="22"/>
                <w:lang w:eastAsia="ru-RU"/>
              </w:rPr>
              <w:t>ИТОГО Цена договора без НДС с рентабельность на 1 охранника</w:t>
            </w:r>
          </w:p>
        </w:tc>
        <w:tc>
          <w:tcPr>
            <w:tcW w:w="893"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b/>
                <w:bCs/>
                <w:color w:val="000000"/>
                <w:lang w:eastAsia="ru-RU"/>
              </w:rPr>
            </w:pPr>
            <w:r>
              <w:rPr>
                <w:b/>
                <w:bCs/>
                <w:color w:val="000000"/>
                <w:sz w:val="22"/>
                <w:szCs w:val="22"/>
                <w:lang w:eastAsia="ru-RU"/>
              </w:rPr>
              <w:t> </w:t>
            </w:r>
          </w:p>
        </w:tc>
        <w:tc>
          <w:tcPr>
            <w:tcW w:w="2963" w:type="dxa"/>
            <w:tcBorders>
              <w:top w:val="nil"/>
              <w:left w:val="nil"/>
              <w:bottom w:val="single" w:sz="4" w:space="0" w:color="auto"/>
              <w:right w:val="single" w:sz="4" w:space="0" w:color="auto"/>
            </w:tcBorders>
            <w:shd w:val="clear" w:color="auto" w:fill="auto"/>
            <w:noWrap/>
            <w:vAlign w:val="center"/>
            <w:hideMark/>
          </w:tcPr>
          <w:p w:rsidR="00F97670" w:rsidRPr="008E7B6C" w:rsidRDefault="00F97670" w:rsidP="00F97670">
            <w:pPr>
              <w:ind w:hanging="2"/>
              <w:jc w:val="center"/>
              <w:rPr>
                <w:b/>
                <w:bCs/>
                <w:color w:val="000000"/>
                <w:lang w:eastAsia="ru-RU"/>
              </w:rPr>
            </w:pPr>
          </w:p>
        </w:tc>
      </w:tr>
      <w:tr w:rsidR="00F97670" w:rsidRPr="008E7B6C" w:rsidTr="00F97670">
        <w:trPr>
          <w:trHeight w:val="73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12</w:t>
            </w:r>
          </w:p>
        </w:tc>
        <w:tc>
          <w:tcPr>
            <w:tcW w:w="5047"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rPr>
                <w:color w:val="000000"/>
                <w:lang w:eastAsia="ru-RU"/>
              </w:rPr>
            </w:pPr>
            <w:r>
              <w:rPr>
                <w:color w:val="000000"/>
                <w:sz w:val="22"/>
                <w:szCs w:val="22"/>
                <w:lang w:eastAsia="ru-RU"/>
              </w:rPr>
              <w:t xml:space="preserve">Количество задействованных охранников на 1 пост </w:t>
            </w:r>
          </w:p>
        </w:tc>
        <w:tc>
          <w:tcPr>
            <w:tcW w:w="893"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 xml:space="preserve">чел </w:t>
            </w:r>
          </w:p>
        </w:tc>
        <w:tc>
          <w:tcPr>
            <w:tcW w:w="2963" w:type="dxa"/>
            <w:tcBorders>
              <w:top w:val="nil"/>
              <w:left w:val="nil"/>
              <w:bottom w:val="single" w:sz="4" w:space="0" w:color="auto"/>
              <w:right w:val="single" w:sz="4" w:space="0" w:color="auto"/>
            </w:tcBorders>
            <w:shd w:val="clear" w:color="auto" w:fill="auto"/>
            <w:noWrap/>
            <w:vAlign w:val="center"/>
            <w:hideMark/>
          </w:tcPr>
          <w:p w:rsidR="00F97670" w:rsidRPr="008E7B6C" w:rsidRDefault="00F97670" w:rsidP="00F97670">
            <w:pPr>
              <w:ind w:hanging="2"/>
              <w:jc w:val="center"/>
              <w:rPr>
                <w:color w:val="000000"/>
                <w:lang w:eastAsia="ru-RU"/>
              </w:rPr>
            </w:pPr>
          </w:p>
        </w:tc>
      </w:tr>
      <w:tr w:rsidR="00F97670" w:rsidRPr="008E7B6C" w:rsidTr="00F97670">
        <w:trPr>
          <w:trHeight w:val="79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13</w:t>
            </w:r>
          </w:p>
        </w:tc>
        <w:tc>
          <w:tcPr>
            <w:tcW w:w="5047"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rPr>
                <w:color w:val="000000"/>
                <w:lang w:eastAsia="ru-RU"/>
              </w:rPr>
            </w:pPr>
            <w:r>
              <w:rPr>
                <w:color w:val="000000"/>
                <w:sz w:val="22"/>
                <w:szCs w:val="22"/>
                <w:lang w:eastAsia="ru-RU"/>
              </w:rPr>
              <w:t>Стоимость оказания услуг за 1 круглосуточный пост, руб. в месяц без НДС</w:t>
            </w:r>
          </w:p>
        </w:tc>
        <w:tc>
          <w:tcPr>
            <w:tcW w:w="893"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 </w:t>
            </w:r>
          </w:p>
        </w:tc>
        <w:tc>
          <w:tcPr>
            <w:tcW w:w="2963" w:type="dxa"/>
            <w:tcBorders>
              <w:top w:val="nil"/>
              <w:left w:val="nil"/>
              <w:bottom w:val="single" w:sz="4" w:space="0" w:color="auto"/>
              <w:right w:val="single" w:sz="4" w:space="0" w:color="auto"/>
            </w:tcBorders>
            <w:shd w:val="clear" w:color="auto" w:fill="auto"/>
            <w:noWrap/>
            <w:vAlign w:val="center"/>
            <w:hideMark/>
          </w:tcPr>
          <w:p w:rsidR="00F97670" w:rsidRPr="008E7B6C" w:rsidRDefault="00F97670" w:rsidP="00F97670">
            <w:pPr>
              <w:ind w:hanging="2"/>
              <w:jc w:val="center"/>
              <w:rPr>
                <w:b/>
                <w:color w:val="000000"/>
                <w:lang w:eastAsia="ru-RU"/>
              </w:rPr>
            </w:pPr>
          </w:p>
        </w:tc>
      </w:tr>
      <w:tr w:rsidR="00F97670" w:rsidRPr="008E7B6C" w:rsidTr="00F97670">
        <w:trPr>
          <w:trHeight w:val="402"/>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14</w:t>
            </w:r>
          </w:p>
        </w:tc>
        <w:tc>
          <w:tcPr>
            <w:tcW w:w="5047"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rPr>
                <w:color w:val="000000"/>
                <w:lang w:eastAsia="ru-RU"/>
              </w:rPr>
            </w:pPr>
            <w:r>
              <w:rPr>
                <w:color w:val="000000"/>
                <w:sz w:val="22"/>
                <w:szCs w:val="22"/>
                <w:lang w:eastAsia="ru-RU"/>
              </w:rPr>
              <w:t>НДС (20 %)</w:t>
            </w:r>
          </w:p>
        </w:tc>
        <w:tc>
          <w:tcPr>
            <w:tcW w:w="893" w:type="dxa"/>
            <w:tcBorders>
              <w:top w:val="nil"/>
              <w:left w:val="nil"/>
              <w:bottom w:val="single" w:sz="4" w:space="0" w:color="auto"/>
              <w:right w:val="single" w:sz="4" w:space="0" w:color="auto"/>
            </w:tcBorders>
            <w:shd w:val="clear" w:color="000000" w:fill="FFFFFF"/>
            <w:vAlign w:val="center"/>
            <w:hideMark/>
          </w:tcPr>
          <w:p w:rsidR="00F97670" w:rsidRPr="008E7B6C" w:rsidRDefault="00F97670" w:rsidP="00F97670">
            <w:pPr>
              <w:ind w:hanging="2"/>
              <w:jc w:val="center"/>
              <w:rPr>
                <w:color w:val="000000"/>
                <w:lang w:eastAsia="ru-RU"/>
              </w:rPr>
            </w:pPr>
            <w:r>
              <w:rPr>
                <w:color w:val="000000"/>
                <w:sz w:val="22"/>
                <w:szCs w:val="22"/>
                <w:lang w:eastAsia="ru-RU"/>
              </w:rPr>
              <w:t> </w:t>
            </w:r>
          </w:p>
        </w:tc>
        <w:tc>
          <w:tcPr>
            <w:tcW w:w="2963" w:type="dxa"/>
            <w:tcBorders>
              <w:top w:val="nil"/>
              <w:left w:val="nil"/>
              <w:bottom w:val="single" w:sz="4" w:space="0" w:color="auto"/>
              <w:right w:val="single" w:sz="4" w:space="0" w:color="auto"/>
            </w:tcBorders>
            <w:shd w:val="clear" w:color="auto" w:fill="auto"/>
            <w:noWrap/>
            <w:vAlign w:val="center"/>
            <w:hideMark/>
          </w:tcPr>
          <w:p w:rsidR="00F97670" w:rsidRPr="008E7B6C" w:rsidRDefault="00F97670" w:rsidP="00F97670">
            <w:pPr>
              <w:ind w:hanging="2"/>
              <w:jc w:val="center"/>
              <w:rPr>
                <w:color w:val="000000"/>
                <w:lang w:eastAsia="ru-RU"/>
              </w:rPr>
            </w:pPr>
            <w:r>
              <w:rPr>
                <w:color w:val="000000"/>
                <w:sz w:val="22"/>
                <w:szCs w:val="22"/>
                <w:lang w:eastAsia="ru-RU"/>
              </w:rPr>
              <w:t xml:space="preserve">не облагается </w:t>
            </w:r>
          </w:p>
        </w:tc>
      </w:tr>
      <w:tr w:rsidR="00F97670" w:rsidRPr="008E7B6C" w:rsidTr="00F97670">
        <w:trPr>
          <w:trHeight w:val="528"/>
        </w:trPr>
        <w:tc>
          <w:tcPr>
            <w:tcW w:w="9470" w:type="dxa"/>
            <w:gridSpan w:val="4"/>
            <w:tcBorders>
              <w:top w:val="nil"/>
              <w:left w:val="nil"/>
              <w:bottom w:val="nil"/>
              <w:right w:val="nil"/>
            </w:tcBorders>
            <w:shd w:val="clear" w:color="auto" w:fill="auto"/>
            <w:vAlign w:val="bottom"/>
            <w:hideMark/>
          </w:tcPr>
          <w:p w:rsidR="00F97670" w:rsidRPr="008E7B6C" w:rsidRDefault="00F97670" w:rsidP="00F97670">
            <w:pPr>
              <w:ind w:hanging="2"/>
              <w:rPr>
                <w:b/>
                <w:bCs/>
                <w:color w:val="000000"/>
                <w:lang w:eastAsia="ru-RU"/>
              </w:rPr>
            </w:pPr>
            <w:r>
              <w:rPr>
                <w:b/>
                <w:bCs/>
                <w:color w:val="000000"/>
                <w:sz w:val="22"/>
                <w:szCs w:val="22"/>
                <w:lang w:eastAsia="ru-RU"/>
              </w:rPr>
              <w:t>Договорная стоимость охраны в месяц 1 (одного) круглосуточного поста составит, _______ рубля  ___копейки в месяц.</w:t>
            </w:r>
          </w:p>
        </w:tc>
      </w:tr>
      <w:tr w:rsidR="00F97670" w:rsidRPr="008E7B6C" w:rsidTr="00F97670">
        <w:trPr>
          <w:trHeight w:val="276"/>
        </w:trPr>
        <w:tc>
          <w:tcPr>
            <w:tcW w:w="9470" w:type="dxa"/>
            <w:gridSpan w:val="4"/>
            <w:tcBorders>
              <w:top w:val="nil"/>
              <w:left w:val="nil"/>
              <w:bottom w:val="nil"/>
              <w:right w:val="nil"/>
            </w:tcBorders>
            <w:shd w:val="clear" w:color="auto" w:fill="auto"/>
            <w:vAlign w:val="bottom"/>
            <w:hideMark/>
          </w:tcPr>
          <w:p w:rsidR="00F97670" w:rsidRPr="008E7B6C" w:rsidRDefault="00F97670" w:rsidP="00F97670">
            <w:pPr>
              <w:ind w:hanging="2"/>
              <w:rPr>
                <w:b/>
                <w:bCs/>
                <w:color w:val="000000"/>
                <w:lang w:eastAsia="ru-RU"/>
              </w:rPr>
            </w:pPr>
            <w:r>
              <w:rPr>
                <w:b/>
                <w:bCs/>
                <w:color w:val="000000"/>
                <w:sz w:val="22"/>
                <w:szCs w:val="22"/>
                <w:lang w:eastAsia="ru-RU"/>
              </w:rPr>
              <w:t>Стоимость охраны за 24 месяца составит ________ рублей ___ копеек.</w:t>
            </w:r>
          </w:p>
        </w:tc>
      </w:tr>
    </w:tbl>
    <w:p w:rsidR="00F97670" w:rsidRDefault="00F97670" w:rsidP="00F97670">
      <w:pPr>
        <w:pBdr>
          <w:top w:val="nil"/>
          <w:left w:val="nil"/>
          <w:bottom w:val="nil"/>
          <w:right w:val="nil"/>
          <w:between w:val="nil"/>
        </w:pBdr>
        <w:tabs>
          <w:tab w:val="left" w:pos="476"/>
        </w:tabs>
        <w:ind w:hanging="2"/>
        <w:rPr>
          <w:b/>
          <w:color w:val="000000"/>
        </w:rPr>
      </w:pPr>
      <w:r>
        <w:rPr>
          <w:b/>
          <w:color w:val="000000"/>
        </w:rPr>
        <w:tab/>
      </w:r>
    </w:p>
    <w:tbl>
      <w:tblPr>
        <w:tblW w:w="9640" w:type="dxa"/>
        <w:tblInd w:w="-176" w:type="dxa"/>
        <w:tblLayout w:type="fixed"/>
        <w:tblLook w:val="0000" w:firstRow="0" w:lastRow="0" w:firstColumn="0" w:lastColumn="0" w:noHBand="0" w:noVBand="0"/>
      </w:tblPr>
      <w:tblGrid>
        <w:gridCol w:w="5104"/>
        <w:gridCol w:w="4536"/>
      </w:tblGrid>
      <w:tr w:rsidR="00F97670" w:rsidTr="00F97670">
        <w:tc>
          <w:tcPr>
            <w:tcW w:w="5104" w:type="dxa"/>
          </w:tcPr>
          <w:p w:rsidR="00F97670" w:rsidRPr="00355EC2" w:rsidRDefault="00F97670" w:rsidP="00F97670">
            <w:pPr>
              <w:pBdr>
                <w:top w:val="nil"/>
                <w:left w:val="nil"/>
                <w:bottom w:val="nil"/>
                <w:right w:val="nil"/>
                <w:between w:val="nil"/>
              </w:pBdr>
              <w:ind w:right="425" w:hanging="2"/>
              <w:rPr>
                <w:color w:val="000000"/>
              </w:rPr>
            </w:pPr>
            <w:r>
              <w:rPr>
                <w:color w:val="000000"/>
              </w:rPr>
              <w:t>от Заказчика:</w:t>
            </w:r>
          </w:p>
          <w:p w:rsidR="00F97670" w:rsidRPr="00355EC2" w:rsidRDefault="00F97670" w:rsidP="00F97670">
            <w:pPr>
              <w:pBdr>
                <w:top w:val="nil"/>
                <w:left w:val="nil"/>
                <w:bottom w:val="nil"/>
                <w:right w:val="nil"/>
                <w:between w:val="nil"/>
              </w:pBdr>
              <w:ind w:right="425" w:hanging="2"/>
              <w:rPr>
                <w:color w:val="000000"/>
              </w:rPr>
            </w:pPr>
          </w:p>
          <w:p w:rsidR="00F97670" w:rsidRDefault="00F97670" w:rsidP="00F97670">
            <w:pPr>
              <w:pBdr>
                <w:top w:val="nil"/>
                <w:left w:val="nil"/>
                <w:bottom w:val="nil"/>
                <w:right w:val="nil"/>
                <w:between w:val="nil"/>
              </w:pBdr>
              <w:tabs>
                <w:tab w:val="left" w:pos="4996"/>
              </w:tabs>
              <w:ind w:right="33" w:hanging="2"/>
              <w:rPr>
                <w:b/>
                <w:color w:val="000000"/>
              </w:rPr>
            </w:pPr>
            <w:r>
              <w:rPr>
                <w:b/>
                <w:color w:val="000000"/>
              </w:rPr>
              <w:t>Директор филиала ПАО «</w:t>
            </w:r>
            <w:proofErr w:type="spellStart"/>
            <w:r>
              <w:rPr>
                <w:b/>
                <w:color w:val="000000"/>
              </w:rPr>
              <w:t>ТрансКонтейнер</w:t>
            </w:r>
            <w:proofErr w:type="spellEnd"/>
            <w:r>
              <w:rPr>
                <w:b/>
                <w:color w:val="000000"/>
              </w:rPr>
              <w:t xml:space="preserve">» </w:t>
            </w:r>
          </w:p>
          <w:p w:rsidR="00F97670" w:rsidRPr="00355EC2" w:rsidRDefault="00F97670" w:rsidP="00F97670">
            <w:pPr>
              <w:pBdr>
                <w:top w:val="nil"/>
                <w:left w:val="nil"/>
                <w:bottom w:val="nil"/>
                <w:right w:val="nil"/>
                <w:between w:val="nil"/>
              </w:pBdr>
              <w:tabs>
                <w:tab w:val="left" w:pos="4996"/>
              </w:tabs>
              <w:ind w:right="33" w:hanging="2"/>
              <w:rPr>
                <w:color w:val="000000"/>
              </w:rPr>
            </w:pPr>
            <w:r>
              <w:rPr>
                <w:b/>
                <w:color w:val="000000"/>
              </w:rPr>
              <w:t xml:space="preserve">на Куйбышевской железной дороге </w:t>
            </w:r>
          </w:p>
          <w:p w:rsidR="00F97670" w:rsidRPr="00355EC2" w:rsidRDefault="00F97670" w:rsidP="00F97670">
            <w:pPr>
              <w:pBdr>
                <w:top w:val="nil"/>
                <w:left w:val="nil"/>
                <w:bottom w:val="nil"/>
                <w:right w:val="nil"/>
                <w:between w:val="nil"/>
              </w:pBdr>
              <w:ind w:right="425" w:hanging="2"/>
              <w:rPr>
                <w:color w:val="000000"/>
              </w:rPr>
            </w:pPr>
          </w:p>
          <w:p w:rsidR="00F97670" w:rsidRPr="00355EC2" w:rsidRDefault="00F97670" w:rsidP="00F97670">
            <w:pPr>
              <w:pBdr>
                <w:top w:val="nil"/>
                <w:left w:val="nil"/>
                <w:bottom w:val="nil"/>
                <w:right w:val="nil"/>
                <w:between w:val="nil"/>
              </w:pBdr>
              <w:ind w:right="425" w:hanging="2"/>
              <w:rPr>
                <w:color w:val="000000"/>
              </w:rPr>
            </w:pPr>
            <w:r>
              <w:rPr>
                <w:b/>
                <w:color w:val="000000"/>
              </w:rPr>
              <w:t xml:space="preserve">_________________/ Н.А. </w:t>
            </w:r>
            <w:proofErr w:type="spellStart"/>
            <w:r>
              <w:rPr>
                <w:b/>
                <w:color w:val="000000"/>
              </w:rPr>
              <w:t>Дученко</w:t>
            </w:r>
            <w:proofErr w:type="spellEnd"/>
            <w:r>
              <w:rPr>
                <w:b/>
                <w:color w:val="000000"/>
              </w:rPr>
              <w:t>/</w:t>
            </w:r>
          </w:p>
          <w:p w:rsidR="00F97670" w:rsidRPr="00355EC2" w:rsidRDefault="00F97670" w:rsidP="00F97670">
            <w:pPr>
              <w:pBdr>
                <w:top w:val="nil"/>
                <w:left w:val="nil"/>
                <w:bottom w:val="nil"/>
                <w:right w:val="nil"/>
                <w:between w:val="nil"/>
              </w:pBdr>
              <w:ind w:right="425" w:hanging="2"/>
              <w:rPr>
                <w:color w:val="000000"/>
              </w:rPr>
            </w:pPr>
            <w:proofErr w:type="spellStart"/>
            <w:r>
              <w:rPr>
                <w:b/>
                <w:color w:val="000000"/>
              </w:rPr>
              <w:t>м.п</w:t>
            </w:r>
            <w:proofErr w:type="spellEnd"/>
            <w:r>
              <w:rPr>
                <w:b/>
                <w:color w:val="000000"/>
              </w:rPr>
              <w:t>.</w:t>
            </w:r>
          </w:p>
        </w:tc>
        <w:tc>
          <w:tcPr>
            <w:tcW w:w="4536" w:type="dxa"/>
          </w:tcPr>
          <w:p w:rsidR="00F97670" w:rsidRPr="00355EC2" w:rsidRDefault="00F97670" w:rsidP="00F97670">
            <w:pPr>
              <w:pBdr>
                <w:top w:val="nil"/>
                <w:left w:val="nil"/>
                <w:bottom w:val="nil"/>
                <w:right w:val="nil"/>
                <w:between w:val="nil"/>
              </w:pBdr>
              <w:ind w:right="425" w:hanging="2"/>
              <w:rPr>
                <w:color w:val="000000"/>
              </w:rPr>
            </w:pPr>
            <w:r>
              <w:rPr>
                <w:color w:val="000000"/>
              </w:rPr>
              <w:t>от Исполнителя:</w:t>
            </w:r>
          </w:p>
          <w:p w:rsidR="00F97670" w:rsidRPr="00355EC2" w:rsidRDefault="00F97670" w:rsidP="00F97670">
            <w:pPr>
              <w:pBdr>
                <w:top w:val="nil"/>
                <w:left w:val="nil"/>
                <w:bottom w:val="nil"/>
                <w:right w:val="nil"/>
                <w:between w:val="nil"/>
              </w:pBdr>
              <w:ind w:right="425" w:hanging="2"/>
              <w:rPr>
                <w:color w:val="000000"/>
              </w:rPr>
            </w:pPr>
          </w:p>
          <w:p w:rsidR="00F97670" w:rsidRPr="00355EC2" w:rsidRDefault="00F97670" w:rsidP="00F97670">
            <w:pPr>
              <w:pBdr>
                <w:top w:val="nil"/>
                <w:left w:val="nil"/>
                <w:bottom w:val="nil"/>
                <w:right w:val="nil"/>
                <w:between w:val="nil"/>
              </w:pBdr>
              <w:ind w:right="425" w:hanging="2"/>
              <w:rPr>
                <w:b/>
                <w:color w:val="000000"/>
              </w:rPr>
            </w:pPr>
            <w:r>
              <w:rPr>
                <w:b/>
                <w:color w:val="000000"/>
              </w:rPr>
              <w:t>Директор ООО «_________»</w:t>
            </w:r>
          </w:p>
          <w:p w:rsidR="00F97670" w:rsidRPr="00355EC2" w:rsidRDefault="00F97670" w:rsidP="00F97670">
            <w:pPr>
              <w:pBdr>
                <w:top w:val="nil"/>
                <w:left w:val="nil"/>
                <w:bottom w:val="nil"/>
                <w:right w:val="nil"/>
                <w:between w:val="nil"/>
              </w:pBdr>
              <w:ind w:right="425" w:hanging="2"/>
              <w:rPr>
                <w:color w:val="000000"/>
              </w:rPr>
            </w:pPr>
          </w:p>
          <w:p w:rsidR="00F97670" w:rsidRPr="00355EC2" w:rsidRDefault="00F97670" w:rsidP="00F97670">
            <w:pPr>
              <w:pBdr>
                <w:top w:val="nil"/>
                <w:left w:val="nil"/>
                <w:bottom w:val="nil"/>
                <w:right w:val="nil"/>
                <w:between w:val="nil"/>
              </w:pBdr>
              <w:ind w:right="425" w:hanging="2"/>
              <w:rPr>
                <w:color w:val="000000"/>
              </w:rPr>
            </w:pPr>
          </w:p>
          <w:p w:rsidR="00F97670" w:rsidRPr="00355EC2" w:rsidRDefault="00F97670" w:rsidP="00F97670">
            <w:pPr>
              <w:pBdr>
                <w:top w:val="nil"/>
                <w:left w:val="nil"/>
                <w:bottom w:val="nil"/>
                <w:right w:val="nil"/>
                <w:between w:val="nil"/>
              </w:pBdr>
              <w:ind w:right="425" w:hanging="2"/>
              <w:rPr>
                <w:color w:val="000000"/>
              </w:rPr>
            </w:pPr>
            <w:r>
              <w:rPr>
                <w:b/>
                <w:color w:val="000000"/>
              </w:rPr>
              <w:t>________________/ФИО /</w:t>
            </w:r>
          </w:p>
          <w:p w:rsidR="00F97670" w:rsidRPr="00355EC2" w:rsidRDefault="00F97670" w:rsidP="00F97670">
            <w:pPr>
              <w:pBdr>
                <w:top w:val="nil"/>
                <w:left w:val="nil"/>
                <w:bottom w:val="nil"/>
                <w:right w:val="nil"/>
                <w:between w:val="nil"/>
              </w:pBdr>
              <w:ind w:right="425" w:hanging="2"/>
              <w:rPr>
                <w:color w:val="000000"/>
              </w:rPr>
            </w:pPr>
            <w:proofErr w:type="spellStart"/>
            <w:r>
              <w:rPr>
                <w:b/>
                <w:color w:val="000000"/>
              </w:rPr>
              <w:t>м.п</w:t>
            </w:r>
            <w:proofErr w:type="spellEnd"/>
            <w:r>
              <w:rPr>
                <w:b/>
                <w:color w:val="000000"/>
              </w:rPr>
              <w:t>.</w:t>
            </w:r>
          </w:p>
        </w:tc>
      </w:tr>
    </w:tbl>
    <w:p w:rsidR="00F97670" w:rsidRPr="00355EC2" w:rsidRDefault="00F97670" w:rsidP="00F97670">
      <w:pPr>
        <w:pBdr>
          <w:top w:val="nil"/>
          <w:left w:val="nil"/>
          <w:bottom w:val="nil"/>
          <w:right w:val="nil"/>
          <w:between w:val="nil"/>
        </w:pBdr>
        <w:ind w:hanging="2"/>
        <w:jc w:val="right"/>
        <w:rPr>
          <w:color w:val="000000"/>
        </w:rPr>
      </w:pPr>
      <w:r>
        <w:rPr>
          <w:b/>
          <w:color w:val="000000"/>
        </w:rPr>
        <w:lastRenderedPageBreak/>
        <w:t xml:space="preserve">                                                                                      </w:t>
      </w:r>
    </w:p>
    <w:p w:rsidR="00F97670" w:rsidRPr="00156571" w:rsidRDefault="00F97670" w:rsidP="00F97670">
      <w:pPr>
        <w:pBdr>
          <w:top w:val="nil"/>
          <w:left w:val="nil"/>
          <w:bottom w:val="nil"/>
          <w:right w:val="nil"/>
          <w:between w:val="nil"/>
        </w:pBdr>
        <w:ind w:hanging="2"/>
        <w:jc w:val="right"/>
        <w:rPr>
          <w:color w:val="000000"/>
          <w:sz w:val="20"/>
          <w:szCs w:val="20"/>
        </w:rPr>
      </w:pPr>
      <w:r>
        <w:rPr>
          <w:color w:val="000000"/>
          <w:sz w:val="20"/>
          <w:szCs w:val="20"/>
        </w:rPr>
        <w:t>Приложение № 4</w:t>
      </w:r>
    </w:p>
    <w:p w:rsidR="00F97670" w:rsidRPr="00156571" w:rsidRDefault="00F97670" w:rsidP="00F97670">
      <w:pPr>
        <w:pBdr>
          <w:top w:val="nil"/>
          <w:left w:val="nil"/>
          <w:bottom w:val="nil"/>
          <w:right w:val="nil"/>
          <w:between w:val="nil"/>
        </w:pBdr>
        <w:ind w:hanging="2"/>
        <w:jc w:val="right"/>
        <w:rPr>
          <w:color w:val="000000"/>
          <w:sz w:val="20"/>
          <w:szCs w:val="20"/>
        </w:rPr>
      </w:pPr>
      <w:r>
        <w:rPr>
          <w:color w:val="000000"/>
          <w:sz w:val="20"/>
          <w:szCs w:val="20"/>
        </w:rPr>
        <w:t>к Договору на оказание услуг по охране</w:t>
      </w:r>
    </w:p>
    <w:p w:rsidR="00F97670" w:rsidRPr="00156571" w:rsidRDefault="00F97670" w:rsidP="00F97670">
      <w:pPr>
        <w:pBdr>
          <w:top w:val="nil"/>
          <w:left w:val="nil"/>
          <w:bottom w:val="nil"/>
          <w:right w:val="nil"/>
          <w:between w:val="nil"/>
        </w:pBdr>
        <w:ind w:hanging="2"/>
        <w:jc w:val="right"/>
        <w:rPr>
          <w:color w:val="000000"/>
          <w:sz w:val="20"/>
          <w:szCs w:val="20"/>
        </w:rPr>
      </w:pPr>
      <w:r>
        <w:rPr>
          <w:color w:val="000000"/>
          <w:sz w:val="20"/>
          <w:szCs w:val="20"/>
        </w:rPr>
        <w:t>№_______________________</w:t>
      </w:r>
    </w:p>
    <w:p w:rsidR="00F97670" w:rsidRPr="00156571" w:rsidRDefault="00F97670">
      <w:pPr>
        <w:shd w:val="clear" w:color="auto" w:fill="FFFFFF"/>
        <w:ind w:hanging="2"/>
        <w:jc w:val="right"/>
      </w:pPr>
      <w:r>
        <w:rPr>
          <w:color w:val="000000"/>
          <w:sz w:val="20"/>
          <w:szCs w:val="20"/>
        </w:rPr>
        <w:t>от «___»_____________202__</w:t>
      </w:r>
      <w:r>
        <w:t> </w:t>
      </w:r>
    </w:p>
    <w:p w:rsidR="00F97670" w:rsidRPr="004C6578" w:rsidRDefault="00F97670" w:rsidP="00F97670">
      <w:pPr>
        <w:pBdr>
          <w:top w:val="nil"/>
          <w:left w:val="nil"/>
          <w:bottom w:val="nil"/>
          <w:right w:val="nil"/>
          <w:between w:val="nil"/>
        </w:pBdr>
        <w:ind w:hanging="2"/>
        <w:jc w:val="center"/>
        <w:rPr>
          <w:b/>
          <w:bCs/>
          <w:color w:val="000000"/>
        </w:rPr>
      </w:pPr>
      <w:r>
        <w:rPr>
          <w:b/>
          <w:bCs/>
          <w:color w:val="000000"/>
        </w:rPr>
        <w:t>Порядок электронного документооборота</w:t>
      </w:r>
    </w:p>
    <w:p w:rsidR="00F97670" w:rsidRPr="00272402" w:rsidRDefault="00F97670" w:rsidP="00F97670">
      <w:pPr>
        <w:pBdr>
          <w:top w:val="nil"/>
          <w:left w:val="nil"/>
          <w:bottom w:val="nil"/>
          <w:right w:val="nil"/>
          <w:between w:val="nil"/>
        </w:pBdr>
        <w:ind w:hanging="2"/>
        <w:jc w:val="both"/>
        <w:rPr>
          <w:color w:val="000000"/>
        </w:rPr>
      </w:pPr>
    </w:p>
    <w:p w:rsidR="00F97670" w:rsidRPr="00156571" w:rsidRDefault="00F97670" w:rsidP="00F97670">
      <w:pPr>
        <w:keepNext/>
        <w:keepLines/>
        <w:jc w:val="right"/>
        <w:rPr>
          <w:rFonts w:eastAsia="Arial"/>
          <w:sz w:val="28"/>
          <w:szCs w:val="28"/>
        </w:rPr>
      </w:pPr>
      <w:r>
        <w:rPr>
          <w:rFonts w:eastAsia="Arial"/>
          <w:sz w:val="28"/>
          <w:szCs w:val="28"/>
        </w:rPr>
        <w:t>.</w:t>
      </w:r>
    </w:p>
    <w:p w:rsidR="00F97670" w:rsidRPr="00156571" w:rsidRDefault="00F97670" w:rsidP="00F97670">
      <w:pPr>
        <w:keepNext/>
        <w:keepLines/>
        <w:jc w:val="right"/>
        <w:rPr>
          <w:rFonts w:eastAsia="Arial"/>
          <w:sz w:val="28"/>
          <w:szCs w:val="28"/>
        </w:rPr>
      </w:pPr>
    </w:p>
    <w:p w:rsidR="00F97670" w:rsidRPr="00156571" w:rsidRDefault="00F97670" w:rsidP="00F97670">
      <w:pPr>
        <w:keepNext/>
        <w:keepLines/>
        <w:widowControl w:val="0"/>
        <w:numPr>
          <w:ilvl w:val="0"/>
          <w:numId w:val="60"/>
        </w:numPr>
        <w:suppressAutoHyphens w:val="0"/>
        <w:autoSpaceDE w:val="0"/>
        <w:autoSpaceDN w:val="0"/>
        <w:spacing w:line="276" w:lineRule="auto"/>
        <w:ind w:left="0" w:firstLine="0"/>
        <w:contextualSpacing/>
        <w:jc w:val="both"/>
        <w:rPr>
          <w:lang w:eastAsia="en-US"/>
        </w:rPr>
      </w:pPr>
      <w:bookmarkStart w:id="20" w:name="_Hlk157696752"/>
      <w:r>
        <w:rPr>
          <w:lang w:eastAsia="en-US"/>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lang w:eastAsia="en-US"/>
        </w:rPr>
        <w:t>квалифицированной электронной подписи</w:t>
      </w:r>
      <w:r>
        <w:rPr>
          <w:lang w:eastAsia="en-US"/>
        </w:rPr>
        <w:t xml:space="preserve">. </w:t>
      </w:r>
    </w:p>
    <w:p w:rsidR="00F97670" w:rsidRPr="00156571" w:rsidRDefault="00F97670" w:rsidP="00F97670">
      <w:pPr>
        <w:keepNext/>
        <w:keepLines/>
        <w:widowControl w:val="0"/>
        <w:numPr>
          <w:ilvl w:val="0"/>
          <w:numId w:val="60"/>
        </w:numPr>
        <w:suppressAutoHyphens w:val="0"/>
        <w:autoSpaceDE w:val="0"/>
        <w:autoSpaceDN w:val="0"/>
        <w:spacing w:line="276" w:lineRule="auto"/>
        <w:ind w:left="0" w:firstLine="0"/>
        <w:jc w:val="both"/>
        <w:rPr>
          <w:lang w:eastAsia="en-US"/>
        </w:rPr>
      </w:pPr>
      <w:r>
        <w:rPr>
          <w:lang w:eastAsia="en-U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color w:val="0000FF"/>
          <w:u w:val="single"/>
          <w:lang w:val="en-US" w:eastAsia="en-US"/>
        </w:rPr>
        <w:t>https</w:t>
      </w:r>
      <w:r>
        <w:rPr>
          <w:color w:val="0000FF"/>
          <w:u w:val="single"/>
          <w:lang w:eastAsia="en-US"/>
        </w:rPr>
        <w:t>://</w:t>
      </w:r>
      <w:r>
        <w:rPr>
          <w:lang w:val="en-US" w:eastAsia="en-US"/>
        </w:rPr>
        <w:t>www</w:t>
      </w:r>
      <w:r>
        <w:rPr>
          <w:lang w:eastAsia="en-US"/>
        </w:rPr>
        <w:t>.</w:t>
      </w:r>
      <w:proofErr w:type="spellStart"/>
      <w:r>
        <w:rPr>
          <w:lang w:val="en-US" w:eastAsia="en-US"/>
        </w:rPr>
        <w:t>nalog</w:t>
      </w:r>
      <w:proofErr w:type="spellEnd"/>
      <w:r>
        <w:rPr>
          <w:lang w:eastAsia="en-US"/>
        </w:rPr>
        <w:t>.</w:t>
      </w:r>
      <w:proofErr w:type="spellStart"/>
      <w:r>
        <w:rPr>
          <w:lang w:val="en-US" w:eastAsia="en-US"/>
        </w:rPr>
        <w:t>gov</w:t>
      </w:r>
      <w:proofErr w:type="spellEnd"/>
      <w:r>
        <w:rPr>
          <w:lang w:eastAsia="en-US"/>
        </w:rPr>
        <w:t>.</w:t>
      </w:r>
      <w:proofErr w:type="spellStart"/>
      <w:r>
        <w:rPr>
          <w:lang w:val="en-US" w:eastAsia="en-US"/>
        </w:rPr>
        <w:t>ru</w:t>
      </w:r>
      <w:proofErr w:type="spellEnd"/>
      <w:r>
        <w:rPr>
          <w:lang w:eastAsia="en-US"/>
        </w:rPr>
        <w:t>).</w:t>
      </w:r>
    </w:p>
    <w:p w:rsidR="00F97670" w:rsidRPr="00156571" w:rsidRDefault="00F97670" w:rsidP="00F97670">
      <w:pPr>
        <w:widowControl w:val="0"/>
        <w:numPr>
          <w:ilvl w:val="0"/>
          <w:numId w:val="60"/>
        </w:numPr>
        <w:tabs>
          <w:tab w:val="left" w:pos="142"/>
        </w:tabs>
        <w:suppressAutoHyphens w:val="0"/>
        <w:autoSpaceDE w:val="0"/>
        <w:autoSpaceDN w:val="0"/>
        <w:spacing w:line="360" w:lineRule="exact"/>
        <w:ind w:left="0" w:firstLine="0"/>
        <w:contextualSpacing/>
        <w:jc w:val="both"/>
        <w:rPr>
          <w:lang w:eastAsia="en-US"/>
        </w:rPr>
      </w:pPr>
      <w:r>
        <w:rPr>
          <w:lang w:eastAsia="en-US"/>
        </w:rPr>
        <w:t>В электронной форме Стороны составляют и подписывают квалифицированной электронной подписью следующие виды документов</w:t>
      </w:r>
      <w:r>
        <w:rPr>
          <w:i/>
          <w:lang w:eastAsia="en-US"/>
        </w:rPr>
        <w:t xml:space="preserve"> (указать наименование вида документа в соответствии с условиями договора</w:t>
      </w:r>
      <w:r>
        <w:rPr>
          <w:i/>
          <w:color w:val="000000"/>
          <w:lang w:eastAsia="en-US"/>
        </w:rPr>
        <w:t>)</w:t>
      </w:r>
      <w:r>
        <w:rPr>
          <w:lang w:eastAsia="en-US"/>
        </w:rPr>
        <w:t>:</w:t>
      </w:r>
    </w:p>
    <w:p w:rsidR="00F97670" w:rsidRPr="00156571" w:rsidRDefault="00F97670" w:rsidP="00F97670">
      <w:pPr>
        <w:widowControl w:val="0"/>
        <w:tabs>
          <w:tab w:val="left" w:pos="142"/>
        </w:tabs>
        <w:autoSpaceDE w:val="0"/>
        <w:autoSpaceDN w:val="0"/>
        <w:spacing w:line="360" w:lineRule="exact"/>
        <w:ind w:left="709"/>
        <w:jc w:val="both"/>
        <w:rPr>
          <w:lang w:eastAsia="en-US"/>
        </w:rPr>
      </w:pPr>
      <w:r>
        <w:rPr>
          <w:lang w:eastAsia="en-US"/>
        </w:rPr>
        <w:t>- Универсальный передаточный документ (УПД);</w:t>
      </w:r>
    </w:p>
    <w:p w:rsidR="00F97670" w:rsidRPr="00156571" w:rsidRDefault="00F97670" w:rsidP="00F97670">
      <w:pPr>
        <w:widowControl w:val="0"/>
        <w:tabs>
          <w:tab w:val="left" w:pos="142"/>
        </w:tabs>
        <w:autoSpaceDE w:val="0"/>
        <w:autoSpaceDN w:val="0"/>
        <w:spacing w:line="360" w:lineRule="exact"/>
        <w:ind w:left="709"/>
        <w:jc w:val="both"/>
        <w:rPr>
          <w:lang w:eastAsia="en-US"/>
        </w:rPr>
      </w:pPr>
      <w:r>
        <w:rPr>
          <w:lang w:eastAsia="en-US"/>
        </w:rPr>
        <w:t>- Универсальный корректировочный документ (УКД);</w:t>
      </w:r>
    </w:p>
    <w:p w:rsidR="00F97670" w:rsidRPr="00156571" w:rsidRDefault="00F97670" w:rsidP="00F97670">
      <w:pPr>
        <w:widowControl w:val="0"/>
        <w:tabs>
          <w:tab w:val="left" w:pos="142"/>
        </w:tabs>
        <w:autoSpaceDE w:val="0"/>
        <w:autoSpaceDN w:val="0"/>
        <w:spacing w:line="360" w:lineRule="exact"/>
        <w:ind w:left="709"/>
        <w:jc w:val="both"/>
        <w:rPr>
          <w:color w:val="000000"/>
          <w:lang w:eastAsia="en-US"/>
        </w:rPr>
      </w:pPr>
      <w:r>
        <w:rPr>
          <w:lang w:eastAsia="en-US"/>
        </w:rPr>
        <w:t xml:space="preserve">- </w:t>
      </w:r>
      <w:r>
        <w:rPr>
          <w:color w:val="000000"/>
          <w:lang w:eastAsia="en-US"/>
        </w:rPr>
        <w:t>Акт о выполненных работах (оказанных услугах);</w:t>
      </w:r>
    </w:p>
    <w:p w:rsidR="00F97670" w:rsidRPr="00156571" w:rsidRDefault="00F97670" w:rsidP="00F97670">
      <w:pPr>
        <w:widowControl w:val="0"/>
        <w:tabs>
          <w:tab w:val="left" w:pos="142"/>
        </w:tabs>
        <w:autoSpaceDE w:val="0"/>
        <w:autoSpaceDN w:val="0"/>
        <w:spacing w:line="360" w:lineRule="exact"/>
        <w:ind w:left="709"/>
        <w:jc w:val="both"/>
        <w:rPr>
          <w:color w:val="000000"/>
          <w:lang w:eastAsia="en-US"/>
        </w:rPr>
      </w:pPr>
      <w:r>
        <w:rPr>
          <w:lang w:eastAsia="en-US"/>
        </w:rPr>
        <w:t xml:space="preserve">- </w:t>
      </w:r>
      <w:r>
        <w:rPr>
          <w:color w:val="000000"/>
          <w:lang w:eastAsia="en-US"/>
        </w:rPr>
        <w:t>Товарная накладная ТОРГ-12;</w:t>
      </w:r>
    </w:p>
    <w:p w:rsidR="00F97670" w:rsidRPr="00156571" w:rsidRDefault="00F97670" w:rsidP="00F97670">
      <w:pPr>
        <w:widowControl w:val="0"/>
        <w:tabs>
          <w:tab w:val="left" w:pos="142"/>
        </w:tabs>
        <w:autoSpaceDE w:val="0"/>
        <w:autoSpaceDN w:val="0"/>
        <w:spacing w:line="360" w:lineRule="exact"/>
        <w:ind w:left="709"/>
        <w:jc w:val="both"/>
        <w:rPr>
          <w:lang w:eastAsia="en-US"/>
        </w:rPr>
      </w:pPr>
      <w:r>
        <w:rPr>
          <w:lang w:eastAsia="en-US"/>
        </w:rPr>
        <w:t xml:space="preserve">- </w:t>
      </w:r>
      <w:r>
        <w:rPr>
          <w:color w:val="000000"/>
          <w:lang w:eastAsia="en-US"/>
        </w:rPr>
        <w:t>Счет-фактура.</w:t>
      </w:r>
    </w:p>
    <w:p w:rsidR="00F97670" w:rsidRPr="00156571" w:rsidRDefault="00F97670" w:rsidP="00F97670">
      <w:pPr>
        <w:widowControl w:val="0"/>
        <w:autoSpaceDE w:val="0"/>
        <w:autoSpaceDN w:val="0"/>
        <w:spacing w:line="360" w:lineRule="exact"/>
        <w:ind w:left="-142" w:firstLine="993"/>
        <w:jc w:val="both"/>
        <w:rPr>
          <w:color w:val="000000"/>
          <w:lang w:eastAsia="en-US"/>
        </w:rPr>
      </w:pPr>
      <w:r>
        <w:rPr>
          <w:lang w:eastAsia="en-US"/>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w:t>
      </w:r>
      <w:proofErr w:type="gramStart"/>
      <w:r>
        <w:rPr>
          <w:lang w:eastAsia="en-US"/>
        </w:rPr>
        <w:t>,</w:t>
      </w:r>
      <w:proofErr w:type="gramEnd"/>
      <w:r>
        <w:rPr>
          <w:lang w:eastAsia="en-US"/>
        </w:rPr>
        <w:t xml:space="preserve"> если действует более одного формата одновременно, то применяется формат, согласованный Сторонами. При формировании электронных документов (</w:t>
      </w:r>
      <w:r>
        <w:rPr>
          <w:i/>
          <w:lang w:eastAsia="en-US"/>
        </w:rPr>
        <w:t>указать наименование вида документа в соответствии с условиями договора</w:t>
      </w:r>
      <w:r>
        <w:rPr>
          <w:i/>
          <w:color w:val="000000"/>
          <w:lang w:eastAsia="en-US"/>
        </w:rPr>
        <w:t>, например, УПД</w:t>
      </w:r>
      <w:r>
        <w:rPr>
          <w:color w:val="000000"/>
          <w:lang w:eastAsia="en-US"/>
        </w:rPr>
        <w:t>)</w:t>
      </w:r>
      <w:r>
        <w:rPr>
          <w:lang w:eastAsia="en-US"/>
        </w:rPr>
        <w:t xml:space="preserve"> обязательны к заполнению поля в группе </w:t>
      </w:r>
      <w:r>
        <w:rPr>
          <w:color w:val="000000"/>
          <w:lang w:eastAsia="en-US"/>
        </w:rPr>
        <w:t>«ИнфПолФХЖ</w:t>
      </w:r>
      <w:proofErr w:type="gramStart"/>
      <w:r>
        <w:rPr>
          <w:color w:val="000000"/>
          <w:lang w:eastAsia="en-US"/>
        </w:rPr>
        <w:t>1</w:t>
      </w:r>
      <w:proofErr w:type="gramEnd"/>
      <w:r>
        <w:rPr>
          <w:color w:val="000000"/>
          <w:lang w:eastAsia="en-US"/>
        </w:rPr>
        <w:t>»:</w:t>
      </w:r>
    </w:p>
    <w:p w:rsidR="00F97670" w:rsidRPr="00156571" w:rsidRDefault="00F97670" w:rsidP="00F97670">
      <w:pPr>
        <w:widowControl w:val="0"/>
        <w:autoSpaceDE w:val="0"/>
        <w:autoSpaceDN w:val="0"/>
        <w:spacing w:line="360" w:lineRule="exact"/>
        <w:ind w:left="-142" w:firstLine="993"/>
        <w:jc w:val="both"/>
        <w:rPr>
          <w:color w:val="000000"/>
          <w:lang w:eastAsia="en-US"/>
        </w:rPr>
      </w:pPr>
      <w:r>
        <w:rPr>
          <w:lang w:eastAsia="en-US"/>
        </w:rPr>
        <w:t xml:space="preserve">- элемента </w:t>
      </w:r>
      <w:r>
        <w:rPr>
          <w:color w:val="000000"/>
          <w:lang w:eastAsia="en-US"/>
        </w:rPr>
        <w:t>«</w:t>
      </w:r>
      <w:proofErr w:type="spellStart"/>
      <w:r>
        <w:rPr>
          <w:color w:val="000000"/>
          <w:lang w:eastAsia="en-US"/>
        </w:rPr>
        <w:t>ТекстИнф</w:t>
      </w:r>
      <w:proofErr w:type="spellEnd"/>
      <w:r>
        <w:rPr>
          <w:color w:val="000000"/>
          <w:lang w:eastAsia="en-US"/>
        </w:rPr>
        <w:t>»:</w:t>
      </w:r>
    </w:p>
    <w:p w:rsidR="00F97670" w:rsidRPr="00156571" w:rsidRDefault="00F97670" w:rsidP="00F97670">
      <w:pPr>
        <w:widowControl w:val="0"/>
        <w:autoSpaceDE w:val="0"/>
        <w:autoSpaceDN w:val="0"/>
        <w:spacing w:line="360" w:lineRule="exact"/>
        <w:ind w:left="-142" w:firstLine="993"/>
        <w:jc w:val="both"/>
        <w:rPr>
          <w:color w:val="000000"/>
          <w:lang w:eastAsia="en-US"/>
        </w:rPr>
      </w:pPr>
      <w:r>
        <w:rPr>
          <w:color w:val="000000"/>
          <w:lang w:eastAsia="en-US"/>
        </w:rPr>
        <w:t>в поле «</w:t>
      </w:r>
      <w:proofErr w:type="spellStart"/>
      <w:r>
        <w:rPr>
          <w:color w:val="000000"/>
          <w:lang w:eastAsia="en-US"/>
        </w:rPr>
        <w:t>Идентиф</w:t>
      </w:r>
      <w:proofErr w:type="spellEnd"/>
      <w:r>
        <w:rPr>
          <w:color w:val="000000"/>
          <w:lang w:eastAsia="en-US"/>
        </w:rPr>
        <w:t>» указать «</w:t>
      </w:r>
      <w:proofErr w:type="spellStart"/>
      <w:r>
        <w:rPr>
          <w:color w:val="000000"/>
          <w:lang w:eastAsia="en-US"/>
        </w:rPr>
        <w:t>КодБЕ</w:t>
      </w:r>
      <w:proofErr w:type="spellEnd"/>
      <w:r>
        <w:rPr>
          <w:color w:val="000000"/>
          <w:lang w:eastAsia="en-US"/>
        </w:rPr>
        <w:t>»;</w:t>
      </w:r>
    </w:p>
    <w:p w:rsidR="00F97670" w:rsidRPr="00156571" w:rsidRDefault="00F97670" w:rsidP="00F97670">
      <w:pPr>
        <w:widowControl w:val="0"/>
        <w:autoSpaceDE w:val="0"/>
        <w:autoSpaceDN w:val="0"/>
        <w:spacing w:line="360" w:lineRule="exact"/>
        <w:ind w:left="-142" w:firstLine="993"/>
        <w:jc w:val="both"/>
        <w:rPr>
          <w:color w:val="000000"/>
          <w:lang w:eastAsia="en-US"/>
        </w:rPr>
      </w:pPr>
      <w:r>
        <w:rPr>
          <w:color w:val="000000"/>
          <w:lang w:eastAsia="en-US"/>
        </w:rPr>
        <w:t>в поле «</w:t>
      </w:r>
      <w:proofErr w:type="spellStart"/>
      <w:r>
        <w:rPr>
          <w:color w:val="000000"/>
          <w:lang w:eastAsia="en-US"/>
        </w:rPr>
        <w:t>Значен</w:t>
      </w:r>
      <w:proofErr w:type="spellEnd"/>
      <w:r>
        <w:rPr>
          <w:color w:val="000000"/>
          <w:lang w:eastAsia="en-US"/>
        </w:rPr>
        <w:t>» указать значение кода БЕ</w:t>
      </w:r>
      <w:r>
        <w:rPr>
          <w:color w:val="000000"/>
          <w:vertAlign w:val="superscript"/>
          <w:lang w:eastAsia="en-US"/>
        </w:rPr>
        <w:footnoteReference w:id="6"/>
      </w:r>
      <w:r>
        <w:rPr>
          <w:color w:val="000000"/>
          <w:lang w:eastAsia="en-US"/>
        </w:rPr>
        <w:t>.</w:t>
      </w:r>
    </w:p>
    <w:p w:rsidR="00F97670" w:rsidRPr="00156571" w:rsidRDefault="00F97670" w:rsidP="00F97670">
      <w:pPr>
        <w:widowControl w:val="0"/>
        <w:autoSpaceDE w:val="0"/>
        <w:autoSpaceDN w:val="0"/>
        <w:spacing w:line="360" w:lineRule="exact"/>
        <w:ind w:left="-142" w:firstLine="993"/>
        <w:jc w:val="both"/>
        <w:rPr>
          <w:color w:val="000000"/>
          <w:lang w:eastAsia="en-US"/>
        </w:rPr>
      </w:pPr>
      <w:r>
        <w:rPr>
          <w:lang w:eastAsia="en-US"/>
        </w:rPr>
        <w:t xml:space="preserve">- элемента основания передачи </w:t>
      </w:r>
      <w:r>
        <w:rPr>
          <w:color w:val="000000"/>
          <w:lang w:eastAsia="en-US"/>
        </w:rPr>
        <w:t>«</w:t>
      </w:r>
      <w:proofErr w:type="spellStart"/>
      <w:r>
        <w:rPr>
          <w:color w:val="000000"/>
          <w:lang w:eastAsia="en-US"/>
        </w:rPr>
        <w:t>ОснПер</w:t>
      </w:r>
      <w:proofErr w:type="spellEnd"/>
      <w:r>
        <w:rPr>
          <w:color w:val="000000"/>
          <w:lang w:eastAsia="en-US"/>
        </w:rPr>
        <w:t>»:</w:t>
      </w:r>
    </w:p>
    <w:p w:rsidR="00F97670" w:rsidRPr="00156571" w:rsidRDefault="00F97670" w:rsidP="00F97670">
      <w:pPr>
        <w:widowControl w:val="0"/>
        <w:autoSpaceDE w:val="0"/>
        <w:autoSpaceDN w:val="0"/>
        <w:spacing w:line="360" w:lineRule="exact"/>
        <w:ind w:left="-142" w:firstLine="993"/>
        <w:jc w:val="both"/>
        <w:rPr>
          <w:color w:val="000000"/>
          <w:lang w:eastAsia="en-US"/>
        </w:rPr>
      </w:pPr>
      <w:r>
        <w:rPr>
          <w:color w:val="000000"/>
          <w:lang w:eastAsia="en-US"/>
        </w:rPr>
        <w:lastRenderedPageBreak/>
        <w:t>в поле «</w:t>
      </w:r>
      <w:proofErr w:type="spellStart"/>
      <w:r>
        <w:rPr>
          <w:color w:val="000000"/>
          <w:lang w:eastAsia="en-US"/>
        </w:rPr>
        <w:t>НаимОсн</w:t>
      </w:r>
      <w:proofErr w:type="spellEnd"/>
      <w:r>
        <w:rPr>
          <w:color w:val="000000"/>
          <w:lang w:eastAsia="en-US"/>
        </w:rPr>
        <w:t>» указать «Договор»;</w:t>
      </w:r>
    </w:p>
    <w:p w:rsidR="00F97670" w:rsidRPr="00156571" w:rsidRDefault="00F97670" w:rsidP="00F97670">
      <w:pPr>
        <w:widowControl w:val="0"/>
        <w:autoSpaceDE w:val="0"/>
        <w:autoSpaceDN w:val="0"/>
        <w:spacing w:line="360" w:lineRule="exact"/>
        <w:ind w:left="-142" w:firstLine="993"/>
        <w:jc w:val="both"/>
        <w:rPr>
          <w:color w:val="000000"/>
          <w:lang w:eastAsia="en-US"/>
        </w:rPr>
      </w:pPr>
      <w:r>
        <w:rPr>
          <w:color w:val="000000"/>
          <w:lang w:eastAsia="en-US"/>
        </w:rPr>
        <w:t>в поле "</w:t>
      </w:r>
      <w:proofErr w:type="spellStart"/>
      <w:r>
        <w:rPr>
          <w:color w:val="000000"/>
          <w:lang w:eastAsia="en-US"/>
        </w:rPr>
        <w:t>НомерОсн</w:t>
      </w:r>
      <w:proofErr w:type="spellEnd"/>
      <w:r>
        <w:rPr>
          <w:color w:val="000000"/>
          <w:lang w:eastAsia="en-US"/>
        </w:rPr>
        <w:t>" указать номер Договора:</w:t>
      </w:r>
    </w:p>
    <w:p w:rsidR="00F97670" w:rsidRPr="00156571" w:rsidRDefault="00F97670" w:rsidP="00F97670">
      <w:pPr>
        <w:widowControl w:val="0"/>
        <w:autoSpaceDE w:val="0"/>
        <w:autoSpaceDN w:val="0"/>
        <w:spacing w:line="360" w:lineRule="exact"/>
        <w:ind w:left="-142" w:firstLine="993"/>
        <w:jc w:val="both"/>
        <w:rPr>
          <w:color w:val="000000"/>
          <w:lang w:eastAsia="en-US"/>
        </w:rPr>
      </w:pPr>
      <w:r>
        <w:rPr>
          <w:color w:val="000000"/>
          <w:lang w:eastAsia="en-US"/>
        </w:rPr>
        <w:t>в поле "</w:t>
      </w:r>
      <w:proofErr w:type="spellStart"/>
      <w:r>
        <w:rPr>
          <w:color w:val="000000"/>
          <w:lang w:eastAsia="en-US"/>
        </w:rPr>
        <w:t>ДатаОсн</w:t>
      </w:r>
      <w:proofErr w:type="spellEnd"/>
      <w:r>
        <w:rPr>
          <w:color w:val="000000"/>
          <w:lang w:eastAsia="en-US"/>
        </w:rPr>
        <w:t>" указать дату Договора.</w:t>
      </w:r>
    </w:p>
    <w:p w:rsidR="00F97670" w:rsidRPr="00156571" w:rsidRDefault="00F97670" w:rsidP="00F97670">
      <w:pPr>
        <w:widowControl w:val="0"/>
        <w:autoSpaceDE w:val="0"/>
        <w:autoSpaceDN w:val="0"/>
        <w:spacing w:line="360" w:lineRule="exact"/>
        <w:ind w:left="-142" w:firstLine="993"/>
        <w:jc w:val="both"/>
        <w:rPr>
          <w:lang w:eastAsia="en-US"/>
        </w:rPr>
      </w:pPr>
      <w:r>
        <w:rPr>
          <w:lang w:eastAsia="en-US"/>
        </w:rPr>
        <w:t>Иные документы, предусмотренные условиями настоящего договора (</w:t>
      </w:r>
      <w:r>
        <w:rPr>
          <w:i/>
          <w:lang w:eastAsia="en-US"/>
        </w:rPr>
        <w:t>указать наименование вида документа в соответствии с условиями договора, например, счет, расчет, отчет исполнителя и т.д.</w:t>
      </w:r>
      <w:r>
        <w:rPr>
          <w:lang w:eastAsia="en-US"/>
        </w:rPr>
        <w:t xml:space="preserve">), формируются в формате </w:t>
      </w:r>
      <w:r>
        <w:rPr>
          <w:lang w:val="en-US" w:eastAsia="en-US"/>
        </w:rPr>
        <w:t>pdf</w:t>
      </w:r>
      <w:r>
        <w:rPr>
          <w:lang w:eastAsia="en-US"/>
        </w:rPr>
        <w:t>. и передаются только в комплекте с формализованными документами.</w:t>
      </w:r>
    </w:p>
    <w:p w:rsidR="00F97670" w:rsidRPr="00156571" w:rsidRDefault="00F97670" w:rsidP="00F97670">
      <w:pPr>
        <w:widowControl w:val="0"/>
        <w:numPr>
          <w:ilvl w:val="0"/>
          <w:numId w:val="60"/>
        </w:numPr>
        <w:autoSpaceDE w:val="0"/>
        <w:autoSpaceDN w:val="0"/>
        <w:spacing w:line="360" w:lineRule="exact"/>
        <w:ind w:left="-142" w:firstLine="0"/>
        <w:contextualSpacing/>
        <w:jc w:val="both"/>
        <w:rPr>
          <w:lang w:eastAsia="en-US"/>
        </w:rPr>
      </w:pPr>
      <w:r>
        <w:rPr>
          <w:lang w:eastAsia="en-US"/>
        </w:rPr>
        <w:t xml:space="preserve">Направление, получение, подписание и обмен первичными документами происходит в электронном виде с использованием </w:t>
      </w:r>
      <w:r>
        <w:rPr>
          <w:snapToGrid w:val="0"/>
          <w:lang w:eastAsia="en-US"/>
        </w:rPr>
        <w:t>квалифицированной электронной подписи</w:t>
      </w:r>
      <w:r>
        <w:rPr>
          <w:lang w:eastAsia="en-US"/>
        </w:rP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lang w:eastAsia="en-US"/>
        </w:rPr>
        <w:t>квалифицированной электронной подписью</w:t>
      </w:r>
      <w:r>
        <w:rPr>
          <w:lang w:eastAsia="en-US"/>
        </w:rPr>
        <w:t xml:space="preserve"> приравниваются к первичным документам бухгалтерского учета, подписанными уполномоченными лицами Сторон на бумажном носителе.</w:t>
      </w:r>
    </w:p>
    <w:p w:rsidR="00F97670" w:rsidRPr="00156571" w:rsidRDefault="00F97670" w:rsidP="00F97670">
      <w:pPr>
        <w:widowControl w:val="0"/>
        <w:numPr>
          <w:ilvl w:val="0"/>
          <w:numId w:val="60"/>
        </w:numPr>
        <w:tabs>
          <w:tab w:val="clear" w:pos="720"/>
          <w:tab w:val="left" w:pos="709"/>
        </w:tabs>
        <w:autoSpaceDE w:val="0"/>
        <w:autoSpaceDN w:val="0"/>
        <w:spacing w:line="360" w:lineRule="exact"/>
        <w:ind w:left="-142" w:firstLine="0"/>
        <w:contextualSpacing/>
        <w:jc w:val="both"/>
        <w:rPr>
          <w:lang w:eastAsia="en-US"/>
        </w:rPr>
      </w:pPr>
      <w:r>
        <w:rPr>
          <w:snapToGrid w:val="0"/>
          <w:lang w:eastAsia="en-US"/>
        </w:rPr>
        <w:t>Квалифицированная электронная подпись</w:t>
      </w:r>
      <w:r>
        <w:rPr>
          <w:lang w:eastAsia="en-US"/>
        </w:rPr>
        <w:t xml:space="preserve"> документа признается равнозначной собственноручной подписи уполномоченных лиц – владельцев сертификата </w:t>
      </w:r>
      <w:r>
        <w:rPr>
          <w:snapToGrid w:val="0"/>
          <w:lang w:eastAsia="en-US"/>
        </w:rPr>
        <w:t>квалифицированной электронной подписи</w:t>
      </w:r>
      <w:r>
        <w:rPr>
          <w:lang w:eastAsia="en-US"/>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97670" w:rsidRPr="00156571" w:rsidRDefault="00F97670" w:rsidP="00F97670">
      <w:pPr>
        <w:widowControl w:val="0"/>
        <w:numPr>
          <w:ilvl w:val="0"/>
          <w:numId w:val="60"/>
        </w:numPr>
        <w:tabs>
          <w:tab w:val="clear" w:pos="720"/>
          <w:tab w:val="left" w:pos="709"/>
        </w:tabs>
        <w:autoSpaceDE w:val="0"/>
        <w:autoSpaceDN w:val="0"/>
        <w:spacing w:line="360" w:lineRule="exact"/>
        <w:ind w:left="-142" w:firstLine="0"/>
        <w:contextualSpacing/>
        <w:jc w:val="both"/>
        <w:rPr>
          <w:lang w:eastAsia="en-US"/>
        </w:rPr>
      </w:pPr>
      <w:r>
        <w:rPr>
          <w:lang w:eastAsia="en-US"/>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F97670" w:rsidRPr="00156571" w:rsidRDefault="00F97670" w:rsidP="00F97670">
      <w:pPr>
        <w:widowControl w:val="0"/>
        <w:numPr>
          <w:ilvl w:val="0"/>
          <w:numId w:val="60"/>
        </w:numPr>
        <w:tabs>
          <w:tab w:val="clear" w:pos="720"/>
          <w:tab w:val="left" w:pos="709"/>
        </w:tabs>
        <w:autoSpaceDE w:val="0"/>
        <w:autoSpaceDN w:val="0"/>
        <w:spacing w:line="360" w:lineRule="exact"/>
        <w:ind w:left="-142" w:firstLine="0"/>
        <w:contextualSpacing/>
        <w:jc w:val="both"/>
        <w:rPr>
          <w:lang w:eastAsia="en-US"/>
        </w:rPr>
      </w:pPr>
      <w:r>
        <w:rPr>
          <w:lang w:eastAsia="en-US"/>
        </w:rPr>
        <w:t xml:space="preserve">Каждая из Сторон несет ответственность за обеспечение конфиденциальности ключей </w:t>
      </w:r>
      <w:r>
        <w:rPr>
          <w:snapToGrid w:val="0"/>
          <w:lang w:eastAsia="en-US"/>
        </w:rPr>
        <w:t>квалифицированной электронной подписи</w:t>
      </w:r>
      <w:r>
        <w:rPr>
          <w:lang w:eastAsia="en-US"/>
        </w:rP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97670" w:rsidRPr="00156571" w:rsidRDefault="00F97670" w:rsidP="00F97670">
      <w:pPr>
        <w:widowControl w:val="0"/>
        <w:numPr>
          <w:ilvl w:val="0"/>
          <w:numId w:val="60"/>
        </w:numPr>
        <w:tabs>
          <w:tab w:val="clear" w:pos="720"/>
          <w:tab w:val="left" w:pos="709"/>
        </w:tabs>
        <w:autoSpaceDE w:val="0"/>
        <w:autoSpaceDN w:val="0"/>
        <w:spacing w:line="360" w:lineRule="exact"/>
        <w:ind w:left="-142" w:firstLine="0"/>
        <w:contextualSpacing/>
        <w:jc w:val="both"/>
        <w:rPr>
          <w:lang w:eastAsia="en-US"/>
        </w:rPr>
      </w:pPr>
      <w:r>
        <w:rPr>
          <w:lang w:eastAsia="en-US"/>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lang w:eastAsia="en-US"/>
        </w:rPr>
        <w:t>квалифицированной электронной подписью</w:t>
      </w:r>
      <w:r>
        <w:rPr>
          <w:lang w:eastAsia="en-US"/>
        </w:rPr>
        <w:t xml:space="preserve">,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w:t>
      </w:r>
      <w:r>
        <w:rPr>
          <w:lang w:eastAsia="en-US"/>
        </w:rPr>
        <w:lastRenderedPageBreak/>
        <w:t>собственноручной подписью.</w:t>
      </w:r>
    </w:p>
    <w:p w:rsidR="00F97670" w:rsidRPr="00156571" w:rsidRDefault="00F97670" w:rsidP="00F97670">
      <w:pPr>
        <w:widowControl w:val="0"/>
        <w:numPr>
          <w:ilvl w:val="0"/>
          <w:numId w:val="60"/>
        </w:numPr>
        <w:tabs>
          <w:tab w:val="clear" w:pos="720"/>
          <w:tab w:val="left" w:pos="709"/>
        </w:tabs>
        <w:autoSpaceDE w:val="0"/>
        <w:autoSpaceDN w:val="0"/>
        <w:spacing w:line="360" w:lineRule="exact"/>
        <w:ind w:left="-142" w:firstLine="0"/>
        <w:contextualSpacing/>
        <w:jc w:val="both"/>
        <w:rPr>
          <w:lang w:eastAsia="en-US"/>
        </w:rPr>
      </w:pPr>
      <w:r>
        <w:rPr>
          <w:lang w:eastAsia="en-US"/>
        </w:rPr>
        <w:t>В отношениях, не урегулированных настоящим Приложением, Стороны руководствуются законодательством Российской Федерации.</w:t>
      </w:r>
    </w:p>
    <w:p w:rsidR="00F97670" w:rsidRPr="00156571" w:rsidRDefault="00F97670" w:rsidP="00F97670">
      <w:pPr>
        <w:widowControl w:val="0"/>
        <w:tabs>
          <w:tab w:val="left" w:pos="142"/>
        </w:tabs>
        <w:autoSpaceDE w:val="0"/>
        <w:autoSpaceDN w:val="0"/>
        <w:spacing w:line="360" w:lineRule="exact"/>
        <w:ind w:left="-142"/>
        <w:jc w:val="both"/>
        <w:rPr>
          <w:lang w:eastAsia="en-US"/>
        </w:rPr>
      </w:pPr>
    </w:p>
    <w:p w:rsidR="00F97670" w:rsidRPr="00156571" w:rsidRDefault="00F97670" w:rsidP="00F97670">
      <w:pPr>
        <w:keepNext/>
        <w:keepLines/>
        <w:widowControl w:val="0"/>
        <w:autoSpaceDE w:val="0"/>
        <w:autoSpaceDN w:val="0"/>
        <w:ind w:left="426"/>
        <w:jc w:val="both"/>
        <w:rPr>
          <w:lang w:eastAsia="en-US"/>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F97670" w:rsidRPr="00156571" w:rsidTr="00F97670">
        <w:trPr>
          <w:trHeight w:val="1462"/>
        </w:trPr>
        <w:tc>
          <w:tcPr>
            <w:tcW w:w="5495" w:type="dxa"/>
            <w:tcBorders>
              <w:top w:val="nil"/>
              <w:left w:val="nil"/>
              <w:bottom w:val="nil"/>
              <w:right w:val="nil"/>
            </w:tcBorders>
          </w:tcPr>
          <w:p w:rsidR="00F97670" w:rsidRPr="00156571" w:rsidRDefault="00F97670" w:rsidP="00F97670">
            <w:pPr>
              <w:keepNext/>
              <w:keepLines/>
              <w:widowControl w:val="0"/>
              <w:autoSpaceDE w:val="0"/>
              <w:autoSpaceDN w:val="0"/>
              <w:rPr>
                <w:i/>
                <w:lang w:eastAsia="en-US"/>
              </w:rPr>
            </w:pPr>
            <w:proofErr w:type="spellStart"/>
            <w:r>
              <w:rPr>
                <w:i/>
                <w:lang w:eastAsia="en-US"/>
              </w:rPr>
              <w:t>ТрансКонтейнер</w:t>
            </w:r>
            <w:proofErr w:type="spellEnd"/>
            <w:r>
              <w:rPr>
                <w:i/>
                <w:lang w:eastAsia="en-US"/>
              </w:rPr>
              <w:t>:</w:t>
            </w:r>
          </w:p>
          <w:p w:rsidR="00F97670" w:rsidRPr="00156571" w:rsidRDefault="00F97670" w:rsidP="00F97670">
            <w:pPr>
              <w:keepNext/>
              <w:keepLines/>
              <w:widowControl w:val="0"/>
              <w:autoSpaceDE w:val="0"/>
              <w:autoSpaceDN w:val="0"/>
              <w:rPr>
                <w:i/>
                <w:lang w:eastAsia="en-US"/>
              </w:rPr>
            </w:pPr>
          </w:p>
          <w:p w:rsidR="00F97670" w:rsidRPr="00156571" w:rsidRDefault="00F97670" w:rsidP="00F97670">
            <w:pPr>
              <w:keepNext/>
              <w:keepLines/>
              <w:widowControl w:val="0"/>
              <w:autoSpaceDE w:val="0"/>
              <w:autoSpaceDN w:val="0"/>
              <w:rPr>
                <w:i/>
                <w:vertAlign w:val="superscript"/>
                <w:lang w:eastAsia="en-US"/>
              </w:rPr>
            </w:pPr>
            <w:r>
              <w:rPr>
                <w:i/>
                <w:lang w:eastAsia="en-US"/>
              </w:rPr>
              <w:t>________    ______________</w:t>
            </w:r>
          </w:p>
          <w:p w:rsidR="00F97670" w:rsidRPr="00156571" w:rsidRDefault="00F97670" w:rsidP="00F97670">
            <w:pPr>
              <w:keepNext/>
              <w:keepLines/>
              <w:widowControl w:val="0"/>
              <w:autoSpaceDE w:val="0"/>
              <w:autoSpaceDN w:val="0"/>
              <w:rPr>
                <w:i/>
                <w:lang w:eastAsia="en-US"/>
              </w:rPr>
            </w:pPr>
            <w:r>
              <w:rPr>
                <w:i/>
                <w:vertAlign w:val="superscript"/>
                <w:lang w:eastAsia="en-US"/>
              </w:rPr>
              <w:t xml:space="preserve">(подпись)                        (Ф.И.О.)                                     </w:t>
            </w:r>
          </w:p>
        </w:tc>
        <w:tc>
          <w:tcPr>
            <w:tcW w:w="4336" w:type="dxa"/>
            <w:tcBorders>
              <w:top w:val="nil"/>
              <w:left w:val="nil"/>
              <w:bottom w:val="nil"/>
              <w:right w:val="nil"/>
            </w:tcBorders>
          </w:tcPr>
          <w:p w:rsidR="00F97670" w:rsidRPr="00156571" w:rsidRDefault="00F97670" w:rsidP="00F97670">
            <w:pPr>
              <w:keepNext/>
              <w:keepLines/>
              <w:widowControl w:val="0"/>
              <w:autoSpaceDE w:val="0"/>
              <w:autoSpaceDN w:val="0"/>
              <w:rPr>
                <w:i/>
                <w:lang w:eastAsia="en-US"/>
              </w:rPr>
            </w:pPr>
            <w:r>
              <w:rPr>
                <w:i/>
                <w:lang w:eastAsia="en-US"/>
              </w:rPr>
              <w:t>Исполнитель:</w:t>
            </w:r>
          </w:p>
          <w:p w:rsidR="00F97670" w:rsidRPr="00156571" w:rsidRDefault="00F97670" w:rsidP="00F97670">
            <w:pPr>
              <w:keepNext/>
              <w:keepLines/>
              <w:widowControl w:val="0"/>
              <w:autoSpaceDE w:val="0"/>
              <w:autoSpaceDN w:val="0"/>
              <w:rPr>
                <w:i/>
                <w:lang w:eastAsia="en-US"/>
              </w:rPr>
            </w:pPr>
          </w:p>
          <w:p w:rsidR="00F97670" w:rsidRPr="00156571" w:rsidRDefault="00F97670" w:rsidP="00F97670">
            <w:pPr>
              <w:keepNext/>
              <w:keepLines/>
              <w:widowControl w:val="0"/>
              <w:autoSpaceDE w:val="0"/>
              <w:autoSpaceDN w:val="0"/>
              <w:rPr>
                <w:i/>
                <w:vertAlign w:val="superscript"/>
                <w:lang w:eastAsia="en-US"/>
              </w:rPr>
            </w:pPr>
            <w:r>
              <w:rPr>
                <w:i/>
                <w:lang w:eastAsia="en-US"/>
              </w:rPr>
              <w:t>________    ______________</w:t>
            </w:r>
          </w:p>
          <w:p w:rsidR="00F97670" w:rsidRPr="00156571" w:rsidRDefault="00F97670" w:rsidP="00F97670">
            <w:pPr>
              <w:keepNext/>
              <w:keepLines/>
              <w:widowControl w:val="0"/>
              <w:autoSpaceDE w:val="0"/>
              <w:autoSpaceDN w:val="0"/>
              <w:rPr>
                <w:i/>
                <w:lang w:eastAsia="en-US"/>
              </w:rPr>
            </w:pPr>
            <w:r>
              <w:rPr>
                <w:i/>
                <w:vertAlign w:val="superscript"/>
                <w:lang w:eastAsia="en-US"/>
              </w:rPr>
              <w:t xml:space="preserve">(подпись)                        (Ф.И.О.)                                     </w:t>
            </w:r>
          </w:p>
        </w:tc>
      </w:tr>
    </w:tbl>
    <w:bookmarkEnd w:id="20"/>
    <w:p w:rsidR="00F97670" w:rsidRPr="00156571" w:rsidRDefault="00F97670" w:rsidP="00F97670">
      <w:pPr>
        <w:widowControl w:val="0"/>
        <w:autoSpaceDE w:val="0"/>
        <w:autoSpaceDN w:val="0"/>
        <w:rPr>
          <w:lang w:eastAsia="en-US"/>
        </w:rPr>
      </w:pPr>
      <w:r>
        <w:rPr>
          <w:lang w:eastAsia="en-US"/>
        </w:rPr>
        <w:t>_________________________________</w:t>
      </w:r>
    </w:p>
    <w:p w:rsidR="00F97670" w:rsidRPr="00156571" w:rsidRDefault="00F97670" w:rsidP="00F97670">
      <w:pPr>
        <w:pBdr>
          <w:top w:val="nil"/>
          <w:left w:val="nil"/>
          <w:bottom w:val="nil"/>
          <w:right w:val="nil"/>
          <w:between w:val="nil"/>
        </w:pBdr>
        <w:ind w:hanging="2"/>
        <w:jc w:val="both"/>
        <w:rPr>
          <w:color w:val="000000"/>
        </w:rPr>
      </w:pPr>
    </w:p>
    <w:p w:rsidR="00F97670" w:rsidRPr="00156571" w:rsidRDefault="00F97670" w:rsidP="00F97670">
      <w:pPr>
        <w:pBdr>
          <w:top w:val="nil"/>
          <w:left w:val="nil"/>
          <w:bottom w:val="nil"/>
          <w:right w:val="nil"/>
          <w:between w:val="nil"/>
        </w:pBdr>
        <w:ind w:hanging="2"/>
        <w:jc w:val="both"/>
        <w:rPr>
          <w:color w:val="000000"/>
        </w:rPr>
      </w:pPr>
    </w:p>
    <w:tbl>
      <w:tblPr>
        <w:tblW w:w="9640" w:type="dxa"/>
        <w:tblInd w:w="-176" w:type="dxa"/>
        <w:tblLayout w:type="fixed"/>
        <w:tblLook w:val="0000" w:firstRow="0" w:lastRow="0" w:firstColumn="0" w:lastColumn="0" w:noHBand="0" w:noVBand="0"/>
      </w:tblPr>
      <w:tblGrid>
        <w:gridCol w:w="5104"/>
        <w:gridCol w:w="4536"/>
      </w:tblGrid>
      <w:tr w:rsidR="00F97670" w:rsidTr="00F97670">
        <w:tc>
          <w:tcPr>
            <w:tcW w:w="5104" w:type="dxa"/>
          </w:tcPr>
          <w:p w:rsidR="00F97670" w:rsidRPr="00355EC2" w:rsidRDefault="00F97670" w:rsidP="00F97670">
            <w:pPr>
              <w:pBdr>
                <w:top w:val="nil"/>
                <w:left w:val="nil"/>
                <w:bottom w:val="nil"/>
                <w:right w:val="nil"/>
                <w:between w:val="nil"/>
              </w:pBdr>
              <w:ind w:right="425" w:hanging="2"/>
              <w:rPr>
                <w:color w:val="000000"/>
              </w:rPr>
            </w:pPr>
            <w:r>
              <w:rPr>
                <w:color w:val="000000"/>
              </w:rPr>
              <w:t>от Заказчика:</w:t>
            </w:r>
          </w:p>
          <w:p w:rsidR="00F97670" w:rsidRPr="00355EC2" w:rsidRDefault="00F97670" w:rsidP="00F97670">
            <w:pPr>
              <w:pBdr>
                <w:top w:val="nil"/>
                <w:left w:val="nil"/>
                <w:bottom w:val="nil"/>
                <w:right w:val="nil"/>
                <w:between w:val="nil"/>
              </w:pBdr>
              <w:ind w:right="425" w:hanging="2"/>
              <w:rPr>
                <w:color w:val="000000"/>
              </w:rPr>
            </w:pPr>
          </w:p>
          <w:p w:rsidR="00F97670" w:rsidRDefault="00F97670" w:rsidP="00F97670">
            <w:pPr>
              <w:pBdr>
                <w:top w:val="nil"/>
                <w:left w:val="nil"/>
                <w:bottom w:val="nil"/>
                <w:right w:val="nil"/>
                <w:between w:val="nil"/>
              </w:pBdr>
              <w:tabs>
                <w:tab w:val="left" w:pos="4996"/>
              </w:tabs>
              <w:ind w:right="33" w:hanging="2"/>
              <w:rPr>
                <w:b/>
                <w:color w:val="000000"/>
              </w:rPr>
            </w:pPr>
            <w:r>
              <w:rPr>
                <w:b/>
                <w:color w:val="000000"/>
              </w:rPr>
              <w:t>Директор филиала ПАО «</w:t>
            </w:r>
            <w:proofErr w:type="spellStart"/>
            <w:r>
              <w:rPr>
                <w:b/>
                <w:color w:val="000000"/>
              </w:rPr>
              <w:t>ТрансКонтейнер</w:t>
            </w:r>
            <w:proofErr w:type="spellEnd"/>
            <w:r>
              <w:rPr>
                <w:b/>
                <w:color w:val="000000"/>
              </w:rPr>
              <w:t xml:space="preserve">» </w:t>
            </w:r>
          </w:p>
          <w:p w:rsidR="00F97670" w:rsidRPr="00355EC2" w:rsidRDefault="00F97670" w:rsidP="00F97670">
            <w:pPr>
              <w:pBdr>
                <w:top w:val="nil"/>
                <w:left w:val="nil"/>
                <w:bottom w:val="nil"/>
                <w:right w:val="nil"/>
                <w:between w:val="nil"/>
              </w:pBdr>
              <w:tabs>
                <w:tab w:val="left" w:pos="4996"/>
              </w:tabs>
              <w:ind w:right="33" w:hanging="2"/>
              <w:rPr>
                <w:color w:val="000000"/>
              </w:rPr>
            </w:pPr>
            <w:r>
              <w:rPr>
                <w:b/>
                <w:color w:val="000000"/>
              </w:rPr>
              <w:t xml:space="preserve">на Куйбышевской железной дороге </w:t>
            </w:r>
          </w:p>
          <w:p w:rsidR="00F97670" w:rsidRDefault="00F97670" w:rsidP="00F97670">
            <w:pPr>
              <w:pBdr>
                <w:top w:val="nil"/>
                <w:left w:val="nil"/>
                <w:bottom w:val="nil"/>
                <w:right w:val="nil"/>
                <w:between w:val="nil"/>
              </w:pBdr>
              <w:ind w:right="425" w:hanging="2"/>
              <w:rPr>
                <w:color w:val="000000"/>
              </w:rPr>
            </w:pPr>
          </w:p>
          <w:p w:rsidR="00F97670" w:rsidRPr="00355EC2" w:rsidRDefault="00F97670" w:rsidP="00F97670">
            <w:pPr>
              <w:pBdr>
                <w:top w:val="nil"/>
                <w:left w:val="nil"/>
                <w:bottom w:val="nil"/>
                <w:right w:val="nil"/>
                <w:between w:val="nil"/>
              </w:pBdr>
              <w:ind w:right="425" w:hanging="2"/>
              <w:rPr>
                <w:color w:val="000000"/>
              </w:rPr>
            </w:pPr>
          </w:p>
          <w:p w:rsidR="00F97670" w:rsidRPr="00355EC2" w:rsidRDefault="00F97670" w:rsidP="00F97670">
            <w:pPr>
              <w:pBdr>
                <w:top w:val="nil"/>
                <w:left w:val="nil"/>
                <w:bottom w:val="nil"/>
                <w:right w:val="nil"/>
                <w:between w:val="nil"/>
              </w:pBdr>
              <w:ind w:right="425" w:hanging="2"/>
              <w:rPr>
                <w:color w:val="000000"/>
              </w:rPr>
            </w:pPr>
            <w:r>
              <w:rPr>
                <w:b/>
                <w:color w:val="000000"/>
              </w:rPr>
              <w:t xml:space="preserve">_________________/ Н.А. </w:t>
            </w:r>
            <w:proofErr w:type="spellStart"/>
            <w:r>
              <w:rPr>
                <w:b/>
                <w:color w:val="000000"/>
              </w:rPr>
              <w:t>Дученко</w:t>
            </w:r>
            <w:proofErr w:type="spellEnd"/>
            <w:r>
              <w:rPr>
                <w:b/>
                <w:color w:val="000000"/>
              </w:rPr>
              <w:t>/</w:t>
            </w:r>
          </w:p>
          <w:p w:rsidR="00F97670" w:rsidRPr="00355EC2" w:rsidRDefault="00F97670" w:rsidP="00F97670">
            <w:pPr>
              <w:pBdr>
                <w:top w:val="nil"/>
                <w:left w:val="nil"/>
                <w:bottom w:val="nil"/>
                <w:right w:val="nil"/>
                <w:between w:val="nil"/>
              </w:pBdr>
              <w:ind w:right="425" w:hanging="2"/>
              <w:rPr>
                <w:color w:val="000000"/>
              </w:rPr>
            </w:pPr>
            <w:proofErr w:type="spellStart"/>
            <w:r>
              <w:rPr>
                <w:b/>
                <w:color w:val="000000"/>
              </w:rPr>
              <w:t>м.п</w:t>
            </w:r>
            <w:proofErr w:type="spellEnd"/>
            <w:r>
              <w:rPr>
                <w:b/>
                <w:color w:val="000000"/>
              </w:rPr>
              <w:t>.</w:t>
            </w:r>
          </w:p>
        </w:tc>
        <w:tc>
          <w:tcPr>
            <w:tcW w:w="4536" w:type="dxa"/>
          </w:tcPr>
          <w:p w:rsidR="00F97670" w:rsidRPr="00355EC2" w:rsidRDefault="00F97670" w:rsidP="00F97670">
            <w:pPr>
              <w:pBdr>
                <w:top w:val="nil"/>
                <w:left w:val="nil"/>
                <w:bottom w:val="nil"/>
                <w:right w:val="nil"/>
                <w:between w:val="nil"/>
              </w:pBdr>
              <w:ind w:right="425" w:hanging="2"/>
              <w:rPr>
                <w:color w:val="000000"/>
              </w:rPr>
            </w:pPr>
            <w:r>
              <w:rPr>
                <w:color w:val="000000"/>
              </w:rPr>
              <w:t>от Исполнителя:</w:t>
            </w:r>
          </w:p>
          <w:p w:rsidR="00F97670" w:rsidRPr="00355EC2" w:rsidRDefault="00F97670" w:rsidP="00F97670">
            <w:pPr>
              <w:pBdr>
                <w:top w:val="nil"/>
                <w:left w:val="nil"/>
                <w:bottom w:val="nil"/>
                <w:right w:val="nil"/>
                <w:between w:val="nil"/>
              </w:pBdr>
              <w:ind w:right="425" w:hanging="2"/>
              <w:rPr>
                <w:color w:val="000000"/>
              </w:rPr>
            </w:pPr>
          </w:p>
          <w:p w:rsidR="00F97670" w:rsidRPr="00355EC2" w:rsidRDefault="00F97670" w:rsidP="00F97670">
            <w:pPr>
              <w:pBdr>
                <w:top w:val="nil"/>
                <w:left w:val="nil"/>
                <w:bottom w:val="nil"/>
                <w:right w:val="nil"/>
                <w:between w:val="nil"/>
              </w:pBdr>
              <w:ind w:right="425" w:hanging="2"/>
              <w:rPr>
                <w:b/>
                <w:color w:val="000000"/>
              </w:rPr>
            </w:pPr>
            <w:r>
              <w:rPr>
                <w:b/>
                <w:color w:val="000000"/>
              </w:rPr>
              <w:t>Директор ООО «______________»</w:t>
            </w:r>
          </w:p>
          <w:p w:rsidR="00F97670" w:rsidRPr="00355EC2" w:rsidRDefault="00F97670" w:rsidP="00F97670">
            <w:pPr>
              <w:pBdr>
                <w:top w:val="nil"/>
                <w:left w:val="nil"/>
                <w:bottom w:val="nil"/>
                <w:right w:val="nil"/>
                <w:between w:val="nil"/>
              </w:pBdr>
              <w:ind w:right="425" w:hanging="2"/>
              <w:rPr>
                <w:color w:val="000000"/>
              </w:rPr>
            </w:pPr>
          </w:p>
          <w:p w:rsidR="00F97670" w:rsidRDefault="00F97670" w:rsidP="00F97670">
            <w:pPr>
              <w:pBdr>
                <w:top w:val="nil"/>
                <w:left w:val="nil"/>
                <w:bottom w:val="nil"/>
                <w:right w:val="nil"/>
                <w:between w:val="nil"/>
              </w:pBdr>
              <w:ind w:right="425" w:hanging="2"/>
              <w:rPr>
                <w:color w:val="000000"/>
              </w:rPr>
            </w:pPr>
          </w:p>
          <w:p w:rsidR="00F97670" w:rsidRPr="00355EC2" w:rsidRDefault="00F97670" w:rsidP="00F97670">
            <w:pPr>
              <w:pBdr>
                <w:top w:val="nil"/>
                <w:left w:val="nil"/>
                <w:bottom w:val="nil"/>
                <w:right w:val="nil"/>
                <w:between w:val="nil"/>
              </w:pBdr>
              <w:ind w:right="425" w:hanging="2"/>
              <w:rPr>
                <w:color w:val="000000"/>
              </w:rPr>
            </w:pPr>
          </w:p>
          <w:p w:rsidR="00F97670" w:rsidRPr="00355EC2" w:rsidRDefault="00F97670" w:rsidP="00F97670">
            <w:pPr>
              <w:pBdr>
                <w:top w:val="nil"/>
                <w:left w:val="nil"/>
                <w:bottom w:val="nil"/>
                <w:right w:val="nil"/>
                <w:between w:val="nil"/>
              </w:pBdr>
              <w:ind w:right="425" w:hanging="2"/>
              <w:rPr>
                <w:color w:val="000000"/>
              </w:rPr>
            </w:pPr>
            <w:r>
              <w:rPr>
                <w:b/>
                <w:color w:val="000000"/>
              </w:rPr>
              <w:t>________________/ФИО /</w:t>
            </w:r>
          </w:p>
          <w:p w:rsidR="00F97670" w:rsidRPr="00355EC2" w:rsidRDefault="00F97670" w:rsidP="00F97670">
            <w:pPr>
              <w:pBdr>
                <w:top w:val="nil"/>
                <w:left w:val="nil"/>
                <w:bottom w:val="nil"/>
                <w:right w:val="nil"/>
                <w:between w:val="nil"/>
              </w:pBdr>
              <w:ind w:right="425" w:hanging="2"/>
              <w:rPr>
                <w:color w:val="000000"/>
              </w:rPr>
            </w:pPr>
            <w:proofErr w:type="spellStart"/>
            <w:r>
              <w:rPr>
                <w:b/>
                <w:color w:val="000000"/>
              </w:rPr>
              <w:t>м.п</w:t>
            </w:r>
            <w:proofErr w:type="spellEnd"/>
            <w:r>
              <w:rPr>
                <w:b/>
                <w:color w:val="000000"/>
              </w:rPr>
              <w:t>.</w:t>
            </w:r>
          </w:p>
        </w:tc>
      </w:tr>
    </w:tbl>
    <w:p w:rsidR="00F97670" w:rsidRDefault="00F97670" w:rsidP="00F97670">
      <w:pPr>
        <w:pBdr>
          <w:top w:val="nil"/>
          <w:left w:val="nil"/>
          <w:bottom w:val="nil"/>
          <w:right w:val="nil"/>
          <w:between w:val="nil"/>
        </w:pBdr>
        <w:ind w:hanging="2"/>
        <w:jc w:val="both"/>
        <w:rPr>
          <w:color w:val="000000"/>
        </w:rPr>
      </w:pPr>
    </w:p>
    <w:p w:rsidR="00F97670" w:rsidRDefault="00F97670" w:rsidP="00F97670">
      <w:pPr>
        <w:pBdr>
          <w:top w:val="nil"/>
          <w:left w:val="nil"/>
          <w:bottom w:val="nil"/>
          <w:right w:val="nil"/>
          <w:between w:val="nil"/>
        </w:pBdr>
        <w:ind w:hanging="2"/>
        <w:jc w:val="both"/>
        <w:rPr>
          <w:color w:val="000000"/>
        </w:rPr>
      </w:pPr>
    </w:p>
    <w:p w:rsidR="00F97670" w:rsidRDefault="00F97670" w:rsidP="00F97670">
      <w:pPr>
        <w:pBdr>
          <w:top w:val="nil"/>
          <w:left w:val="nil"/>
          <w:bottom w:val="nil"/>
          <w:right w:val="nil"/>
          <w:between w:val="nil"/>
        </w:pBdr>
        <w:ind w:hanging="2"/>
        <w:jc w:val="both"/>
        <w:rPr>
          <w:color w:val="000000"/>
        </w:rPr>
      </w:pPr>
    </w:p>
    <w:p w:rsidR="00F97670" w:rsidRDefault="00F97670" w:rsidP="00F97670">
      <w:pPr>
        <w:pBdr>
          <w:top w:val="nil"/>
          <w:left w:val="nil"/>
          <w:bottom w:val="nil"/>
          <w:right w:val="nil"/>
          <w:between w:val="nil"/>
        </w:pBdr>
        <w:ind w:hanging="2"/>
        <w:rPr>
          <w:color w:val="000000"/>
        </w:rPr>
      </w:pPr>
    </w:p>
    <w:p w:rsidR="00F97670" w:rsidRDefault="00F97670" w:rsidP="00F97670">
      <w:pPr>
        <w:pBdr>
          <w:top w:val="nil"/>
          <w:left w:val="nil"/>
          <w:bottom w:val="nil"/>
          <w:right w:val="nil"/>
          <w:between w:val="nil"/>
        </w:pBdr>
        <w:ind w:hanging="2"/>
        <w:rPr>
          <w:color w:val="000000"/>
        </w:rPr>
      </w:pPr>
    </w:p>
    <w:p w:rsidR="00F97670" w:rsidRPr="00355EC2" w:rsidRDefault="00F97670" w:rsidP="00F97670">
      <w:pPr>
        <w:pBdr>
          <w:top w:val="nil"/>
          <w:left w:val="nil"/>
          <w:bottom w:val="nil"/>
          <w:right w:val="nil"/>
          <w:between w:val="nil"/>
        </w:pBdr>
        <w:ind w:hanging="2"/>
        <w:rPr>
          <w:color w:val="000000"/>
        </w:rPr>
        <w:sectPr w:rsidR="00F97670" w:rsidRPr="00355EC2" w:rsidSect="00F97670">
          <w:pgSz w:w="11906" w:h="16838"/>
          <w:pgMar w:top="1134" w:right="851" w:bottom="851" w:left="1418" w:header="794" w:footer="794" w:gutter="0"/>
          <w:cols w:space="720"/>
          <w:titlePg/>
        </w:sectPr>
      </w:pPr>
    </w:p>
    <w:p w:rsidR="00F97670" w:rsidRPr="00355EC2" w:rsidRDefault="00F97670" w:rsidP="00F97670">
      <w:pPr>
        <w:widowControl w:val="0"/>
        <w:pBdr>
          <w:top w:val="nil"/>
          <w:left w:val="nil"/>
          <w:bottom w:val="nil"/>
          <w:right w:val="nil"/>
          <w:between w:val="nil"/>
        </w:pBdr>
        <w:ind w:hanging="2"/>
        <w:jc w:val="both"/>
        <w:rPr>
          <w:color w:val="000000"/>
        </w:rPr>
      </w:pPr>
    </w:p>
    <w:p w:rsidR="00F97670" w:rsidRPr="008E7B6C" w:rsidRDefault="00F97670" w:rsidP="00F97670">
      <w:pPr>
        <w:pBdr>
          <w:top w:val="nil"/>
          <w:left w:val="nil"/>
          <w:bottom w:val="nil"/>
          <w:right w:val="nil"/>
          <w:between w:val="nil"/>
        </w:pBdr>
        <w:ind w:hanging="2"/>
        <w:jc w:val="right"/>
        <w:rPr>
          <w:color w:val="000000"/>
          <w:sz w:val="20"/>
          <w:szCs w:val="20"/>
        </w:rPr>
      </w:pPr>
      <w:r>
        <w:rPr>
          <w:color w:val="000000"/>
          <w:sz w:val="20"/>
          <w:szCs w:val="20"/>
        </w:rPr>
        <w:t>Приложение № 5</w:t>
      </w:r>
    </w:p>
    <w:p w:rsidR="00F97670" w:rsidRPr="008E7B6C" w:rsidRDefault="00F97670" w:rsidP="00F97670">
      <w:pPr>
        <w:pBdr>
          <w:top w:val="nil"/>
          <w:left w:val="nil"/>
          <w:bottom w:val="nil"/>
          <w:right w:val="nil"/>
          <w:between w:val="nil"/>
        </w:pBdr>
        <w:ind w:hanging="2"/>
        <w:jc w:val="right"/>
        <w:rPr>
          <w:color w:val="000000"/>
          <w:sz w:val="20"/>
          <w:szCs w:val="20"/>
        </w:rPr>
      </w:pPr>
      <w:r>
        <w:rPr>
          <w:color w:val="000000"/>
          <w:sz w:val="20"/>
          <w:szCs w:val="20"/>
        </w:rPr>
        <w:t>к Договору на оказание услуг по охране</w:t>
      </w:r>
    </w:p>
    <w:p w:rsidR="00F97670" w:rsidRPr="008E7B6C" w:rsidRDefault="00F97670" w:rsidP="00F97670">
      <w:pPr>
        <w:pBdr>
          <w:top w:val="nil"/>
          <w:left w:val="nil"/>
          <w:bottom w:val="nil"/>
          <w:right w:val="nil"/>
          <w:between w:val="nil"/>
        </w:pBdr>
        <w:ind w:hanging="2"/>
        <w:jc w:val="right"/>
        <w:rPr>
          <w:color w:val="000000"/>
          <w:sz w:val="20"/>
          <w:szCs w:val="20"/>
        </w:rPr>
      </w:pPr>
      <w:r>
        <w:rPr>
          <w:color w:val="000000"/>
          <w:sz w:val="20"/>
          <w:szCs w:val="20"/>
        </w:rPr>
        <w:t>№_______________________</w:t>
      </w:r>
    </w:p>
    <w:p w:rsidR="00F97670" w:rsidRPr="00467542" w:rsidRDefault="00F97670" w:rsidP="00F97670">
      <w:pPr>
        <w:ind w:hanging="2"/>
        <w:jc w:val="right"/>
      </w:pPr>
      <w:r>
        <w:rPr>
          <w:color w:val="000000"/>
          <w:sz w:val="20"/>
          <w:szCs w:val="20"/>
        </w:rPr>
        <w:t>от «___»_____________202__</w:t>
      </w:r>
      <w:r>
        <w:t> </w:t>
      </w:r>
    </w:p>
    <w:p w:rsidR="00F97670" w:rsidRPr="00467542" w:rsidRDefault="00F97670" w:rsidP="00F97670">
      <w:pPr>
        <w:ind w:hanging="2"/>
        <w:jc w:val="right"/>
      </w:pPr>
    </w:p>
    <w:p w:rsidR="00F97670" w:rsidRPr="00467542" w:rsidRDefault="00F97670" w:rsidP="00F97670">
      <w:pPr>
        <w:ind w:hanging="2"/>
        <w:jc w:val="center"/>
        <w:rPr>
          <w:b/>
        </w:rPr>
      </w:pPr>
      <w:r>
        <w:rPr>
          <w:b/>
        </w:rPr>
        <w:t>НАЛОГОВАЯ ОГОВОРКА</w:t>
      </w:r>
    </w:p>
    <w:p w:rsidR="00F97670" w:rsidRPr="00467542" w:rsidRDefault="00F97670" w:rsidP="00F97670">
      <w:pPr>
        <w:ind w:hanging="2"/>
        <w:jc w:val="both"/>
      </w:pPr>
      <w:r>
        <w:t>1. Исполнитель на момент заключения и/или при исполнении договора от «__» ____________ 20__ г. №__________, (далее также – Договор, настоящий Договор) заключенного с ПАО «</w:t>
      </w:r>
      <w:proofErr w:type="spellStart"/>
      <w:r>
        <w:t>ТрансКонтейнер</w:t>
      </w:r>
      <w:proofErr w:type="spellEnd"/>
      <w:r>
        <w:t xml:space="preserve">» (далее – Заказчик), гарантирует (заверяет), что: </w:t>
      </w:r>
    </w:p>
    <w:p w:rsidR="00F97670" w:rsidRPr="00467542" w:rsidRDefault="00F97670" w:rsidP="00F97670">
      <w:pPr>
        <w:ind w:hanging="2"/>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 </w:t>
      </w:r>
    </w:p>
    <w:p w:rsidR="00F97670" w:rsidRPr="00467542" w:rsidRDefault="00F97670" w:rsidP="00F97670">
      <w:pPr>
        <w:ind w:hanging="2"/>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F97670" w:rsidRPr="00467542" w:rsidRDefault="00F97670" w:rsidP="00F97670">
      <w:pPr>
        <w:ind w:hanging="2"/>
        <w:jc w:val="both"/>
      </w:pPr>
      <w: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F97670" w:rsidRPr="00467542" w:rsidRDefault="00F97670" w:rsidP="00F97670">
      <w:pPr>
        <w:ind w:hanging="2"/>
        <w:jc w:val="both"/>
      </w:pPr>
      <w: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F97670" w:rsidRPr="00467542" w:rsidRDefault="00F97670" w:rsidP="00F97670">
      <w:pPr>
        <w:ind w:hanging="2"/>
        <w:jc w:val="both"/>
      </w:pPr>
      <w: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F97670" w:rsidRPr="00467542" w:rsidRDefault="00F97670" w:rsidP="00F97670">
      <w:pPr>
        <w:ind w:hanging="2"/>
        <w:jc w:val="both"/>
      </w:pPr>
      <w:proofErr w:type="gramStart"/>
      <w: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F97670" w:rsidRPr="00467542" w:rsidRDefault="00F97670" w:rsidP="00F97670">
      <w:pPr>
        <w:ind w:hanging="2"/>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97670" w:rsidRPr="00467542" w:rsidRDefault="00F97670" w:rsidP="00F97670">
      <w:pPr>
        <w:ind w:hanging="2"/>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F97670" w:rsidRPr="00467542" w:rsidRDefault="00F97670" w:rsidP="00F97670">
      <w:pPr>
        <w:ind w:hanging="2"/>
        <w:jc w:val="both"/>
      </w:pPr>
      <w:proofErr w:type="gramStart"/>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F97670" w:rsidRPr="00467542" w:rsidRDefault="00F97670" w:rsidP="00F97670">
      <w:pPr>
        <w:ind w:hanging="2"/>
        <w:jc w:val="both"/>
      </w:pPr>
      <w: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F97670" w:rsidRPr="00467542" w:rsidRDefault="00F97670" w:rsidP="00F97670">
      <w:pPr>
        <w:ind w:hanging="2"/>
        <w:jc w:val="both"/>
      </w:pPr>
      <w: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w:t>
      </w:r>
    </w:p>
    <w:p w:rsidR="00F97670" w:rsidRPr="00467542" w:rsidRDefault="00F97670" w:rsidP="00F97670">
      <w:pPr>
        <w:ind w:hanging="2"/>
        <w:jc w:val="both"/>
      </w:pPr>
      <w:r>
        <w:t xml:space="preserve">лица, подписывающие от его имени первичные документы и </w:t>
      </w:r>
      <w:proofErr w:type="spellStart"/>
      <w:r>
        <w:t>счетафактуры</w:t>
      </w:r>
      <w:proofErr w:type="spellEnd"/>
      <w:r>
        <w:t xml:space="preserve">, имеют на это все необходимые полномочия. </w:t>
      </w:r>
    </w:p>
    <w:p w:rsidR="00F97670" w:rsidRPr="00467542" w:rsidRDefault="00F97670" w:rsidP="00F97670">
      <w:pPr>
        <w:ind w:hanging="2"/>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 </w:t>
      </w:r>
    </w:p>
    <w:p w:rsidR="00F97670" w:rsidRPr="00467542" w:rsidRDefault="00F97670" w:rsidP="00F97670">
      <w:pPr>
        <w:ind w:hanging="2"/>
        <w:jc w:val="both"/>
      </w:pPr>
      <w:r>
        <w:t xml:space="preserve">2.1. установит получение Заказчиком необоснованной налоговой выгоды в связи с исполнением Договора и/или </w:t>
      </w:r>
    </w:p>
    <w:p w:rsidR="00F97670" w:rsidRPr="00467542" w:rsidRDefault="00F97670" w:rsidP="00F97670">
      <w:pPr>
        <w:ind w:hanging="2"/>
        <w:jc w:val="both"/>
      </w:pPr>
      <w:r>
        <w:t xml:space="preserve">2.2. признает неправомерным учет расходов Заказчика на приобретение товаров, работ, услуг или иных объектов гражданских прав по Договору и/или </w:t>
      </w:r>
    </w:p>
    <w:p w:rsidR="00F97670" w:rsidRPr="00467542" w:rsidRDefault="00F97670" w:rsidP="00F97670">
      <w:pPr>
        <w:ind w:hanging="2"/>
        <w:jc w:val="both"/>
      </w:pPr>
      <w:r>
        <w:lastRenderedPageBreak/>
        <w:t xml:space="preserve">2.3. признает неправомерным применение Заказчиком налоговых вычетов в отношении сумм НДС </w:t>
      </w:r>
    </w:p>
    <w:p w:rsidR="00F97670" w:rsidRPr="00467542" w:rsidRDefault="00F97670" w:rsidP="00F97670">
      <w:pPr>
        <w:ind w:hanging="2"/>
        <w:jc w:val="both"/>
      </w:pPr>
      <w:r>
        <w:t xml:space="preserve">в связи с тем, что Исполнитель: </w:t>
      </w:r>
    </w:p>
    <w:p w:rsidR="00F97670" w:rsidRPr="00467542" w:rsidRDefault="00F97670" w:rsidP="00F97670">
      <w:pPr>
        <w:ind w:hanging="2"/>
        <w:jc w:val="both"/>
      </w:pPr>
      <w: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F97670" w:rsidRPr="00467542" w:rsidRDefault="00F97670" w:rsidP="00F97670">
      <w:pPr>
        <w:ind w:hanging="2"/>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F97670" w:rsidRPr="00467542" w:rsidRDefault="00F97670" w:rsidP="00F97670">
      <w:pPr>
        <w:ind w:hanging="2"/>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F97670" w:rsidRPr="00467542" w:rsidRDefault="00F97670" w:rsidP="00F97670">
      <w:pPr>
        <w:ind w:hanging="2"/>
        <w:jc w:val="both"/>
      </w:pPr>
      <w:r>
        <w:t xml:space="preserve">2.6. сумма </w:t>
      </w:r>
      <w:proofErr w:type="spellStart"/>
      <w:r>
        <w:t>доначисленного</w:t>
      </w:r>
      <w:proofErr w:type="spellEnd"/>
      <w:r>
        <w:t xml:space="preserve"> Заказчику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Исполнителем (далее – </w:t>
      </w:r>
      <w:proofErr w:type="spellStart"/>
      <w:r>
        <w:t>Доначисленные</w:t>
      </w:r>
      <w:proofErr w:type="spellEnd"/>
      <w:r>
        <w:t xml:space="preserve"> налоги); плюс </w:t>
      </w:r>
    </w:p>
    <w:p w:rsidR="00F97670" w:rsidRPr="00467542" w:rsidRDefault="00F97670" w:rsidP="00F97670">
      <w:pPr>
        <w:ind w:hanging="2"/>
        <w:jc w:val="both"/>
      </w:pPr>
      <w:r>
        <w:t xml:space="preserve">2.7. сумма начисленных Заказчику пеней на сумму </w:t>
      </w:r>
      <w:proofErr w:type="spellStart"/>
      <w:r>
        <w:t>Доначисленных</w:t>
      </w:r>
      <w:proofErr w:type="spellEnd"/>
      <w:r>
        <w:t xml:space="preserve"> налогов (далее – Пени); плюс </w:t>
      </w:r>
    </w:p>
    <w:p w:rsidR="00F97670" w:rsidRPr="00467542" w:rsidRDefault="00F97670" w:rsidP="00F97670">
      <w:pPr>
        <w:ind w:hanging="2"/>
        <w:jc w:val="both"/>
      </w:pPr>
      <w:r>
        <w:t xml:space="preserve">2.8. штрафы начисленные Заказчику за соответствующие налоговые нарушения в связи с неуплатой ею </w:t>
      </w:r>
      <w:proofErr w:type="spellStart"/>
      <w:r>
        <w:t>Доначисленных</w:t>
      </w:r>
      <w:proofErr w:type="spellEnd"/>
      <w:r>
        <w:t xml:space="preserve"> налогов (далее – Штрафы). </w:t>
      </w:r>
    </w:p>
    <w:p w:rsidR="00F97670" w:rsidRPr="00467542" w:rsidRDefault="00F97670" w:rsidP="00F97670">
      <w:pPr>
        <w:ind w:hanging="2"/>
        <w:jc w:val="both"/>
      </w:pPr>
      <w:r>
        <w:t xml:space="preserve">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 </w:t>
      </w:r>
    </w:p>
    <w:p w:rsidR="00F97670" w:rsidRPr="00467542" w:rsidRDefault="00F97670" w:rsidP="00F97670">
      <w:pPr>
        <w:ind w:hanging="2"/>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w:t>
      </w:r>
      <w:proofErr w:type="gramStart"/>
      <w:r>
        <w:t>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roofErr w:type="gramEnd"/>
    </w:p>
    <w:p w:rsidR="00F97670" w:rsidRPr="00467542" w:rsidRDefault="00F97670" w:rsidP="00F97670">
      <w:pPr>
        <w:ind w:hanging="2"/>
        <w:jc w:val="both"/>
      </w:pPr>
      <w:r>
        <w:t xml:space="preserve">4. </w:t>
      </w:r>
      <w:proofErr w:type="gramStart"/>
      <w: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xml:space="preserve">),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 </w:t>
      </w:r>
    </w:p>
    <w:p w:rsidR="00F97670" w:rsidRPr="00467542" w:rsidRDefault="00F97670" w:rsidP="00F97670">
      <w:pPr>
        <w:ind w:hanging="2"/>
        <w:jc w:val="both"/>
      </w:pPr>
      <w:r>
        <w:t xml:space="preserve">4.1.такие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xml:space="preserve">), в рамках которого (-ых) Заказчик предпринял добросовестные усилия по оспариванию Решения налогового органа, а также </w:t>
      </w:r>
    </w:p>
    <w:p w:rsidR="00F97670" w:rsidRPr="00467542" w:rsidRDefault="00F97670" w:rsidP="00F97670">
      <w:pPr>
        <w:ind w:hanging="2"/>
        <w:jc w:val="both"/>
      </w:pPr>
      <w:r>
        <w:t xml:space="preserve">4.2.судебные расходы Заказчика в связи с оспариванием Решения налогового органа в полном размере. </w:t>
      </w:r>
    </w:p>
    <w:p w:rsidR="00F97670" w:rsidRPr="00467542" w:rsidRDefault="00F97670" w:rsidP="00F97670">
      <w:pPr>
        <w:ind w:hanging="2"/>
        <w:jc w:val="both"/>
      </w:pPr>
      <w:r>
        <w:lastRenderedPageBreak/>
        <w:t xml:space="preserve">5. Исполнитель признает и соглашается, что Заказчик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 </w:t>
      </w:r>
    </w:p>
    <w:p w:rsidR="00F97670" w:rsidRPr="00467542" w:rsidRDefault="00F97670" w:rsidP="00F97670">
      <w:pPr>
        <w:ind w:hanging="2"/>
        <w:jc w:val="both"/>
      </w:pPr>
      <w:r>
        <w:t xml:space="preserve">6. </w:t>
      </w:r>
      <w:proofErr w:type="gramStart"/>
      <w: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Исполнителя об этом. </w:t>
      </w:r>
    </w:p>
    <w:p w:rsidR="00F97670" w:rsidRPr="00467542" w:rsidRDefault="00F97670" w:rsidP="00F97670">
      <w:pPr>
        <w:ind w:hanging="2"/>
        <w:jc w:val="both"/>
      </w:pPr>
      <w:r>
        <w:t xml:space="preserve">7. </w:t>
      </w:r>
      <w:proofErr w:type="gramStart"/>
      <w: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 </w:t>
      </w:r>
    </w:p>
    <w:p w:rsidR="00F97670" w:rsidRPr="00467542" w:rsidRDefault="00F97670" w:rsidP="00F97670">
      <w:pPr>
        <w:ind w:hanging="2"/>
        <w:jc w:val="both"/>
      </w:pPr>
      <w:r>
        <w:t xml:space="preserve">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 </w:t>
      </w:r>
    </w:p>
    <w:p w:rsidR="00F97670" w:rsidRDefault="00F97670" w:rsidP="00F97670">
      <w:pPr>
        <w:ind w:hanging="2"/>
        <w:jc w:val="both"/>
        <w:rPr>
          <w:color w:val="293544"/>
        </w:rPr>
      </w:pPr>
    </w:p>
    <w:p w:rsidR="00F97670" w:rsidRDefault="00F97670">
      <w:pPr>
        <w:ind w:hanging="2"/>
      </w:pPr>
    </w:p>
    <w:p w:rsidR="00F97670" w:rsidRDefault="00F97670" w:rsidP="00F97670">
      <w:pPr>
        <w:ind w:hanging="2"/>
      </w:pPr>
    </w:p>
    <w:tbl>
      <w:tblPr>
        <w:tblW w:w="9640" w:type="dxa"/>
        <w:tblInd w:w="-176" w:type="dxa"/>
        <w:tblLayout w:type="fixed"/>
        <w:tblLook w:val="0000" w:firstRow="0" w:lastRow="0" w:firstColumn="0" w:lastColumn="0" w:noHBand="0" w:noVBand="0"/>
      </w:tblPr>
      <w:tblGrid>
        <w:gridCol w:w="5104"/>
        <w:gridCol w:w="4536"/>
      </w:tblGrid>
      <w:tr w:rsidR="00F97670" w:rsidTr="00F97670">
        <w:tc>
          <w:tcPr>
            <w:tcW w:w="5104" w:type="dxa"/>
          </w:tcPr>
          <w:p w:rsidR="00F97670" w:rsidRPr="00355EC2" w:rsidRDefault="00F97670" w:rsidP="00F97670">
            <w:pPr>
              <w:pBdr>
                <w:top w:val="nil"/>
                <w:left w:val="nil"/>
                <w:bottom w:val="nil"/>
                <w:right w:val="nil"/>
                <w:between w:val="nil"/>
              </w:pBdr>
              <w:ind w:right="425" w:hanging="2"/>
              <w:rPr>
                <w:color w:val="000000"/>
              </w:rPr>
            </w:pPr>
            <w:r>
              <w:rPr>
                <w:color w:val="000000"/>
              </w:rPr>
              <w:t>от Заказчика:</w:t>
            </w:r>
          </w:p>
          <w:p w:rsidR="00F97670" w:rsidRPr="00355EC2" w:rsidRDefault="00F97670" w:rsidP="00F97670">
            <w:pPr>
              <w:pBdr>
                <w:top w:val="nil"/>
                <w:left w:val="nil"/>
                <w:bottom w:val="nil"/>
                <w:right w:val="nil"/>
                <w:between w:val="nil"/>
              </w:pBdr>
              <w:ind w:right="425" w:hanging="2"/>
              <w:rPr>
                <w:color w:val="000000"/>
              </w:rPr>
            </w:pPr>
          </w:p>
          <w:p w:rsidR="00F97670" w:rsidRDefault="00F97670" w:rsidP="00F97670">
            <w:pPr>
              <w:pBdr>
                <w:top w:val="nil"/>
                <w:left w:val="nil"/>
                <w:bottom w:val="nil"/>
                <w:right w:val="nil"/>
                <w:between w:val="nil"/>
              </w:pBdr>
              <w:tabs>
                <w:tab w:val="left" w:pos="4996"/>
              </w:tabs>
              <w:ind w:right="33" w:hanging="2"/>
              <w:rPr>
                <w:b/>
                <w:color w:val="000000"/>
              </w:rPr>
            </w:pPr>
            <w:r>
              <w:rPr>
                <w:b/>
                <w:color w:val="000000"/>
              </w:rPr>
              <w:t>Директор филиала ПАО «</w:t>
            </w:r>
            <w:proofErr w:type="spellStart"/>
            <w:r>
              <w:rPr>
                <w:b/>
                <w:color w:val="000000"/>
              </w:rPr>
              <w:t>ТрансКонтейнер</w:t>
            </w:r>
            <w:proofErr w:type="spellEnd"/>
            <w:r>
              <w:rPr>
                <w:b/>
                <w:color w:val="000000"/>
              </w:rPr>
              <w:t xml:space="preserve">» </w:t>
            </w:r>
          </w:p>
          <w:p w:rsidR="00F97670" w:rsidRPr="00355EC2" w:rsidRDefault="00F97670" w:rsidP="00F97670">
            <w:pPr>
              <w:pBdr>
                <w:top w:val="nil"/>
                <w:left w:val="nil"/>
                <w:bottom w:val="nil"/>
                <w:right w:val="nil"/>
                <w:between w:val="nil"/>
              </w:pBdr>
              <w:tabs>
                <w:tab w:val="left" w:pos="4996"/>
              </w:tabs>
              <w:ind w:right="33" w:hanging="2"/>
              <w:rPr>
                <w:color w:val="000000"/>
              </w:rPr>
            </w:pPr>
            <w:r>
              <w:rPr>
                <w:b/>
                <w:color w:val="000000"/>
              </w:rPr>
              <w:t xml:space="preserve">на Куйбышевской железной дороге </w:t>
            </w:r>
          </w:p>
          <w:p w:rsidR="00F97670" w:rsidRDefault="00F97670" w:rsidP="00F97670">
            <w:pPr>
              <w:pBdr>
                <w:top w:val="nil"/>
                <w:left w:val="nil"/>
                <w:bottom w:val="nil"/>
                <w:right w:val="nil"/>
                <w:between w:val="nil"/>
              </w:pBdr>
              <w:ind w:right="425" w:hanging="2"/>
              <w:rPr>
                <w:color w:val="000000"/>
              </w:rPr>
            </w:pPr>
          </w:p>
          <w:p w:rsidR="00F97670" w:rsidRPr="00355EC2" w:rsidRDefault="00F97670" w:rsidP="00F97670">
            <w:pPr>
              <w:pBdr>
                <w:top w:val="nil"/>
                <w:left w:val="nil"/>
                <w:bottom w:val="nil"/>
                <w:right w:val="nil"/>
                <w:between w:val="nil"/>
              </w:pBdr>
              <w:ind w:right="425" w:hanging="2"/>
              <w:rPr>
                <w:color w:val="000000"/>
              </w:rPr>
            </w:pPr>
          </w:p>
          <w:p w:rsidR="00F97670" w:rsidRPr="00355EC2" w:rsidRDefault="00F97670" w:rsidP="00F97670">
            <w:pPr>
              <w:pBdr>
                <w:top w:val="nil"/>
                <w:left w:val="nil"/>
                <w:bottom w:val="nil"/>
                <w:right w:val="nil"/>
                <w:between w:val="nil"/>
              </w:pBdr>
              <w:ind w:right="425" w:hanging="2"/>
              <w:rPr>
                <w:color w:val="000000"/>
              </w:rPr>
            </w:pPr>
            <w:r>
              <w:rPr>
                <w:b/>
                <w:color w:val="000000"/>
              </w:rPr>
              <w:t xml:space="preserve">_________________/ Н.А. </w:t>
            </w:r>
            <w:proofErr w:type="spellStart"/>
            <w:r>
              <w:rPr>
                <w:b/>
                <w:color w:val="000000"/>
              </w:rPr>
              <w:t>Дученко</w:t>
            </w:r>
            <w:proofErr w:type="spellEnd"/>
            <w:r>
              <w:rPr>
                <w:b/>
                <w:color w:val="000000"/>
              </w:rPr>
              <w:t>/</w:t>
            </w:r>
          </w:p>
          <w:p w:rsidR="00F97670" w:rsidRPr="00355EC2" w:rsidRDefault="00F97670" w:rsidP="00F97670">
            <w:pPr>
              <w:pBdr>
                <w:top w:val="nil"/>
                <w:left w:val="nil"/>
                <w:bottom w:val="nil"/>
                <w:right w:val="nil"/>
                <w:between w:val="nil"/>
              </w:pBdr>
              <w:ind w:right="425" w:hanging="2"/>
              <w:rPr>
                <w:color w:val="000000"/>
              </w:rPr>
            </w:pPr>
            <w:proofErr w:type="spellStart"/>
            <w:r>
              <w:rPr>
                <w:b/>
                <w:color w:val="000000"/>
              </w:rPr>
              <w:t>м.п</w:t>
            </w:r>
            <w:proofErr w:type="spellEnd"/>
            <w:r>
              <w:rPr>
                <w:b/>
                <w:color w:val="000000"/>
              </w:rPr>
              <w:t>.</w:t>
            </w:r>
          </w:p>
        </w:tc>
        <w:tc>
          <w:tcPr>
            <w:tcW w:w="4536" w:type="dxa"/>
          </w:tcPr>
          <w:p w:rsidR="00F97670" w:rsidRPr="00355EC2" w:rsidRDefault="00F97670" w:rsidP="00F97670">
            <w:pPr>
              <w:pBdr>
                <w:top w:val="nil"/>
                <w:left w:val="nil"/>
                <w:bottom w:val="nil"/>
                <w:right w:val="nil"/>
                <w:between w:val="nil"/>
              </w:pBdr>
              <w:ind w:right="425" w:hanging="2"/>
              <w:rPr>
                <w:color w:val="000000"/>
              </w:rPr>
            </w:pPr>
            <w:r>
              <w:rPr>
                <w:color w:val="000000"/>
              </w:rPr>
              <w:t>от Исполнителя:</w:t>
            </w:r>
          </w:p>
          <w:p w:rsidR="00F97670" w:rsidRPr="00355EC2" w:rsidRDefault="00F97670" w:rsidP="00F97670">
            <w:pPr>
              <w:pBdr>
                <w:top w:val="nil"/>
                <w:left w:val="nil"/>
                <w:bottom w:val="nil"/>
                <w:right w:val="nil"/>
                <w:between w:val="nil"/>
              </w:pBdr>
              <w:ind w:right="425" w:hanging="2"/>
              <w:rPr>
                <w:color w:val="000000"/>
              </w:rPr>
            </w:pPr>
          </w:p>
          <w:p w:rsidR="00F97670" w:rsidRPr="00355EC2" w:rsidRDefault="00F97670" w:rsidP="00F97670">
            <w:pPr>
              <w:pBdr>
                <w:top w:val="nil"/>
                <w:left w:val="nil"/>
                <w:bottom w:val="nil"/>
                <w:right w:val="nil"/>
                <w:between w:val="nil"/>
              </w:pBdr>
              <w:ind w:right="425" w:hanging="2"/>
              <w:rPr>
                <w:b/>
                <w:color w:val="000000"/>
              </w:rPr>
            </w:pPr>
            <w:r>
              <w:rPr>
                <w:b/>
                <w:color w:val="000000"/>
              </w:rPr>
              <w:t>Директор ООО «____________»</w:t>
            </w:r>
          </w:p>
          <w:p w:rsidR="00F97670" w:rsidRPr="00355EC2" w:rsidRDefault="00F97670" w:rsidP="00F97670">
            <w:pPr>
              <w:pBdr>
                <w:top w:val="nil"/>
                <w:left w:val="nil"/>
                <w:bottom w:val="nil"/>
                <w:right w:val="nil"/>
                <w:between w:val="nil"/>
              </w:pBdr>
              <w:ind w:right="425" w:hanging="2"/>
              <w:rPr>
                <w:color w:val="000000"/>
              </w:rPr>
            </w:pPr>
          </w:p>
          <w:p w:rsidR="00F97670" w:rsidRDefault="00F97670" w:rsidP="00F97670">
            <w:pPr>
              <w:pBdr>
                <w:top w:val="nil"/>
                <w:left w:val="nil"/>
                <w:bottom w:val="nil"/>
                <w:right w:val="nil"/>
                <w:between w:val="nil"/>
              </w:pBdr>
              <w:ind w:right="425" w:hanging="2"/>
              <w:rPr>
                <w:color w:val="000000"/>
              </w:rPr>
            </w:pPr>
          </w:p>
          <w:p w:rsidR="00F97670" w:rsidRPr="00355EC2" w:rsidRDefault="00F97670" w:rsidP="00F97670">
            <w:pPr>
              <w:pBdr>
                <w:top w:val="nil"/>
                <w:left w:val="nil"/>
                <w:bottom w:val="nil"/>
                <w:right w:val="nil"/>
                <w:between w:val="nil"/>
              </w:pBdr>
              <w:ind w:right="425" w:hanging="2"/>
              <w:rPr>
                <w:color w:val="000000"/>
              </w:rPr>
            </w:pPr>
          </w:p>
          <w:p w:rsidR="00F97670" w:rsidRPr="00355EC2" w:rsidRDefault="00F97670" w:rsidP="00F97670">
            <w:pPr>
              <w:pBdr>
                <w:top w:val="nil"/>
                <w:left w:val="nil"/>
                <w:bottom w:val="nil"/>
                <w:right w:val="nil"/>
                <w:between w:val="nil"/>
              </w:pBdr>
              <w:ind w:right="425" w:hanging="2"/>
              <w:rPr>
                <w:color w:val="000000"/>
              </w:rPr>
            </w:pPr>
            <w:r>
              <w:rPr>
                <w:b/>
                <w:color w:val="000000"/>
              </w:rPr>
              <w:t>________________/ФИО /</w:t>
            </w:r>
          </w:p>
          <w:p w:rsidR="00F97670" w:rsidRPr="00355EC2" w:rsidRDefault="00F97670" w:rsidP="00F97670">
            <w:pPr>
              <w:pBdr>
                <w:top w:val="nil"/>
                <w:left w:val="nil"/>
                <w:bottom w:val="nil"/>
                <w:right w:val="nil"/>
                <w:between w:val="nil"/>
              </w:pBdr>
              <w:ind w:right="425" w:hanging="2"/>
              <w:rPr>
                <w:color w:val="000000"/>
              </w:rPr>
            </w:pPr>
            <w:proofErr w:type="spellStart"/>
            <w:r>
              <w:rPr>
                <w:b/>
                <w:color w:val="000000"/>
              </w:rPr>
              <w:t>м.п</w:t>
            </w:r>
            <w:proofErr w:type="spellEnd"/>
            <w:r>
              <w:rPr>
                <w:b/>
                <w:color w:val="000000"/>
              </w:rPr>
              <w:t>.</w:t>
            </w:r>
          </w:p>
        </w:tc>
      </w:tr>
    </w:tbl>
    <w:p w:rsidR="00F97670" w:rsidRDefault="00F97670" w:rsidP="00F97670">
      <w:pPr>
        <w:ind w:hanging="2"/>
      </w:pPr>
    </w:p>
    <w:p w:rsidR="00F97670" w:rsidRDefault="00F97670">
      <w:pPr>
        <w:ind w:hanging="2"/>
      </w:pPr>
    </w:p>
    <w:p w:rsidR="00F97670" w:rsidRDefault="00F97670">
      <w:pPr>
        <w:ind w:hanging="2"/>
      </w:pPr>
    </w:p>
    <w:p w:rsidR="00F97670" w:rsidRDefault="00F97670">
      <w:pPr>
        <w:ind w:hanging="2"/>
      </w:pPr>
    </w:p>
    <w:p w:rsidR="00F97670" w:rsidRDefault="00F97670">
      <w:pPr>
        <w:ind w:hanging="2"/>
      </w:pPr>
    </w:p>
    <w:p w:rsidR="00F97670" w:rsidRDefault="00F97670" w:rsidP="00F97670">
      <w:pPr>
        <w:ind w:hanging="2"/>
      </w:pPr>
    </w:p>
    <w:p w:rsidR="00F97670" w:rsidRDefault="00F97670">
      <w:pPr>
        <w:tabs>
          <w:tab w:val="left" w:pos="3782"/>
        </w:tabs>
        <w:ind w:hanging="2"/>
      </w:pPr>
      <w:r>
        <w:tab/>
      </w:r>
      <w:r>
        <w:tab/>
      </w:r>
    </w:p>
    <w:p w:rsidR="00F97670" w:rsidRDefault="00F97670">
      <w:pPr>
        <w:tabs>
          <w:tab w:val="left" w:pos="3782"/>
        </w:tabs>
        <w:ind w:hanging="2"/>
      </w:pPr>
    </w:p>
    <w:p w:rsidR="00F97670" w:rsidRDefault="00F97670">
      <w:pPr>
        <w:tabs>
          <w:tab w:val="left" w:pos="3782"/>
        </w:tabs>
        <w:ind w:hanging="2"/>
      </w:pPr>
    </w:p>
    <w:p w:rsidR="00F97670" w:rsidRDefault="00F97670">
      <w:pPr>
        <w:tabs>
          <w:tab w:val="left" w:pos="3782"/>
        </w:tabs>
        <w:ind w:hanging="2"/>
      </w:pPr>
    </w:p>
    <w:p w:rsidR="00F97670" w:rsidRDefault="00F97670">
      <w:pPr>
        <w:tabs>
          <w:tab w:val="left" w:pos="3782"/>
        </w:tabs>
        <w:ind w:hanging="2"/>
      </w:pPr>
    </w:p>
    <w:p w:rsidR="00F97670" w:rsidRDefault="00F97670">
      <w:pPr>
        <w:tabs>
          <w:tab w:val="left" w:pos="3782"/>
        </w:tabs>
        <w:ind w:hanging="2"/>
      </w:pPr>
    </w:p>
    <w:p w:rsidR="00F97670" w:rsidRPr="00D2056E" w:rsidRDefault="00F97670">
      <w:pPr>
        <w:pBdr>
          <w:top w:val="nil"/>
          <w:left w:val="nil"/>
          <w:bottom w:val="nil"/>
          <w:right w:val="nil"/>
          <w:between w:val="nil"/>
        </w:pBdr>
        <w:ind w:hanging="2"/>
        <w:jc w:val="right"/>
        <w:rPr>
          <w:color w:val="000000"/>
          <w:sz w:val="20"/>
          <w:szCs w:val="20"/>
        </w:rPr>
      </w:pPr>
      <w:r>
        <w:rPr>
          <w:color w:val="000000"/>
          <w:sz w:val="20"/>
          <w:szCs w:val="20"/>
        </w:rPr>
        <w:t>Приложение № 6</w:t>
      </w:r>
    </w:p>
    <w:p w:rsidR="00F97670" w:rsidRPr="00D2056E" w:rsidRDefault="00F97670">
      <w:pPr>
        <w:pBdr>
          <w:top w:val="nil"/>
          <w:left w:val="nil"/>
          <w:bottom w:val="nil"/>
          <w:right w:val="nil"/>
          <w:between w:val="nil"/>
        </w:pBdr>
        <w:ind w:hanging="2"/>
        <w:jc w:val="right"/>
        <w:rPr>
          <w:color w:val="000000"/>
          <w:sz w:val="20"/>
          <w:szCs w:val="20"/>
        </w:rPr>
      </w:pPr>
      <w:r>
        <w:rPr>
          <w:color w:val="000000"/>
          <w:sz w:val="20"/>
          <w:szCs w:val="20"/>
        </w:rPr>
        <w:t>к Договору на оказание услуг по охране</w:t>
      </w:r>
    </w:p>
    <w:p w:rsidR="00F97670" w:rsidRPr="00D2056E" w:rsidRDefault="00F97670">
      <w:pPr>
        <w:pBdr>
          <w:top w:val="nil"/>
          <w:left w:val="nil"/>
          <w:bottom w:val="nil"/>
          <w:right w:val="nil"/>
          <w:between w:val="nil"/>
        </w:pBdr>
        <w:ind w:hanging="2"/>
        <w:jc w:val="right"/>
        <w:rPr>
          <w:color w:val="000000"/>
          <w:sz w:val="20"/>
          <w:szCs w:val="20"/>
        </w:rPr>
      </w:pPr>
      <w:r>
        <w:rPr>
          <w:color w:val="000000"/>
          <w:sz w:val="20"/>
          <w:szCs w:val="20"/>
        </w:rPr>
        <w:t>№_______________________</w:t>
      </w:r>
    </w:p>
    <w:p w:rsidR="00F97670" w:rsidRPr="00D2056E" w:rsidRDefault="00F97670">
      <w:pPr>
        <w:tabs>
          <w:tab w:val="left" w:pos="3782"/>
        </w:tabs>
        <w:ind w:hanging="2"/>
        <w:jc w:val="right"/>
      </w:pPr>
      <w:r>
        <w:rPr>
          <w:color w:val="000000"/>
          <w:sz w:val="20"/>
          <w:szCs w:val="20"/>
        </w:rPr>
        <w:t>от «___»_____________202__</w:t>
      </w:r>
      <w:r>
        <w:t> </w:t>
      </w:r>
    </w:p>
    <w:p w:rsidR="00F97670" w:rsidRPr="00D2056E" w:rsidRDefault="00F97670">
      <w:pPr>
        <w:tabs>
          <w:tab w:val="left" w:pos="3782"/>
        </w:tabs>
        <w:ind w:hanging="2"/>
      </w:pPr>
    </w:p>
    <w:p w:rsidR="00F97670" w:rsidRPr="00D2056E" w:rsidRDefault="00F97670">
      <w:pPr>
        <w:tabs>
          <w:tab w:val="left" w:pos="3782"/>
        </w:tabs>
        <w:ind w:hanging="2"/>
      </w:pPr>
    </w:p>
    <w:p w:rsidR="00F97670" w:rsidRDefault="00F97670" w:rsidP="00F97670">
      <w:pPr>
        <w:spacing w:before="66" w:line="200" w:lineRule="atLeast"/>
        <w:ind w:hanging="2"/>
        <w:jc w:val="right"/>
      </w:pPr>
    </w:p>
    <w:p w:rsidR="00F97670" w:rsidRDefault="00F97670" w:rsidP="00F97670">
      <w:pPr>
        <w:spacing w:before="66" w:line="200" w:lineRule="atLeast"/>
        <w:ind w:hanging="2"/>
        <w:jc w:val="center"/>
        <w:rPr>
          <w:b/>
          <w:color w:val="000000"/>
        </w:rPr>
      </w:pPr>
      <w:r>
        <w:rPr>
          <w:b/>
          <w:color w:val="000000"/>
        </w:rPr>
        <w:t>Инструкция сотрудникам охраны при несении службы по охране объектов филиала ПАО «</w:t>
      </w:r>
      <w:proofErr w:type="spellStart"/>
      <w:r>
        <w:rPr>
          <w:b/>
          <w:color w:val="000000"/>
        </w:rPr>
        <w:t>ТрансКонтейнер</w:t>
      </w:r>
      <w:proofErr w:type="spellEnd"/>
      <w:r>
        <w:rPr>
          <w:b/>
          <w:color w:val="000000"/>
        </w:rPr>
        <w:t xml:space="preserve">» на Куйбышевской железной дороге  </w:t>
      </w:r>
    </w:p>
    <w:p w:rsidR="00F97670" w:rsidRPr="00D2056E" w:rsidRDefault="00F97670" w:rsidP="00F97670">
      <w:pPr>
        <w:spacing w:before="66" w:line="200" w:lineRule="atLeast"/>
        <w:ind w:hanging="2"/>
        <w:jc w:val="center"/>
        <w:rPr>
          <w:b/>
        </w:rPr>
      </w:pPr>
    </w:p>
    <w:p w:rsidR="00F97670" w:rsidRDefault="00F97670" w:rsidP="00F97670">
      <w:pPr>
        <w:spacing w:before="66" w:line="200" w:lineRule="atLeast"/>
        <w:ind w:hanging="2"/>
        <w:jc w:val="right"/>
      </w:pPr>
    </w:p>
    <w:p w:rsidR="00474A37" w:rsidRPr="00474A37" w:rsidRDefault="00474A37" w:rsidP="006A71E3">
      <w:pPr>
        <w:pStyle w:val="1a"/>
        <w:ind w:firstLine="0"/>
        <w:outlineLvl w:val="0"/>
        <w:sectPr w:rsidR="00474A37" w:rsidRPr="00474A37" w:rsidSect="007C51E1">
          <w:pgSz w:w="11907" w:h="16840" w:code="9"/>
          <w:pgMar w:top="1134" w:right="851" w:bottom="1134" w:left="1418" w:header="794" w:footer="794" w:gutter="0"/>
          <w:cols w:space="720"/>
          <w:titlePg/>
          <w:docGrid w:linePitch="326"/>
        </w:sectPr>
      </w:pP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C10125" w:rsidRPr="006A71E3" w:rsidRDefault="00C10125" w:rsidP="006A71E3">
      <w:pPr>
        <w:pStyle w:val="1a"/>
        <w:ind w:firstLine="0"/>
        <w:outlineLvl w:val="0"/>
        <w:rPr>
          <w:rFonts w:eastAsia="MS Mincho"/>
          <w:b/>
          <w:sz w:val="60"/>
          <w:szCs w:val="60"/>
          <w:highlight w:val="cyan"/>
        </w:rPr>
      </w:pPr>
    </w:p>
    <w:p w:rsidR="00C03380" w:rsidRPr="00C03380" w:rsidRDefault="00C03380" w:rsidP="00C03380">
      <w:pPr>
        <w:jc w:val="right"/>
        <w:rPr>
          <w:b/>
          <w:i/>
          <w:iCs/>
          <w:sz w:val="28"/>
        </w:rPr>
      </w:pPr>
    </w:p>
    <w:p w:rsidR="00F97670" w:rsidRPr="006F4C22" w:rsidRDefault="00F97670" w:rsidP="00F97670">
      <w:pPr>
        <w:pStyle w:val="1a"/>
        <w:ind w:firstLine="0"/>
        <w:jc w:val="right"/>
        <w:outlineLvl w:val="0"/>
        <w:rPr>
          <w:rFonts w:eastAsia="MS Mincho"/>
          <w:b/>
          <w:sz w:val="24"/>
          <w:szCs w:val="24"/>
          <w:highlight w:val="cyan"/>
        </w:rPr>
      </w:pPr>
      <w:r>
        <w:rPr>
          <w:sz w:val="24"/>
          <w:szCs w:val="24"/>
        </w:rPr>
        <w:t xml:space="preserve">Приложение № 6 </w:t>
      </w:r>
    </w:p>
    <w:p w:rsidR="00F97670" w:rsidRPr="006F4C22" w:rsidRDefault="00F97670" w:rsidP="00F97670">
      <w:pPr>
        <w:jc w:val="right"/>
      </w:pPr>
      <w:r>
        <w:t>к документации о закупке</w:t>
      </w:r>
    </w:p>
    <w:p w:rsidR="00F97670" w:rsidRPr="006F4C22" w:rsidRDefault="00F97670" w:rsidP="00F97670">
      <w:pPr>
        <w:jc w:val="right"/>
        <w:rPr>
          <w:b/>
          <w:i/>
          <w:iCs/>
        </w:rPr>
      </w:pPr>
    </w:p>
    <w:p w:rsidR="00F97670" w:rsidRPr="006F4C22" w:rsidRDefault="00F97670" w:rsidP="00F97670">
      <w:pPr>
        <w:pBdr>
          <w:top w:val="nil"/>
          <w:left w:val="nil"/>
          <w:bottom w:val="nil"/>
          <w:right w:val="nil"/>
          <w:between w:val="nil"/>
        </w:pBdr>
        <w:spacing w:after="200" w:line="276" w:lineRule="auto"/>
        <w:jc w:val="center"/>
        <w:rPr>
          <w:color w:val="293544"/>
        </w:rPr>
      </w:pPr>
      <w:r>
        <w:rPr>
          <w:b/>
          <w:color w:val="293544"/>
        </w:rPr>
        <w:t>СВЕДЕНИЯ ОБ АДМИНИСТРАТИВНОМ И ПРОИЗВОДСТВЕННОМ ПЕРСОНАЛЕ ПРЕТЕНДЕНТА</w:t>
      </w:r>
    </w:p>
    <w:p w:rsidR="00F97670" w:rsidRPr="006F4C22" w:rsidRDefault="00F97670" w:rsidP="00F97670">
      <w:pPr>
        <w:pBdr>
          <w:top w:val="nil"/>
          <w:left w:val="nil"/>
          <w:bottom w:val="nil"/>
          <w:right w:val="nil"/>
          <w:between w:val="nil"/>
        </w:pBdr>
        <w:spacing w:after="200" w:line="276" w:lineRule="auto"/>
        <w:jc w:val="center"/>
        <w:rPr>
          <w:color w:val="293544"/>
        </w:rPr>
      </w:pPr>
      <w:r>
        <w:rPr>
          <w:color w:val="293544"/>
        </w:rPr>
        <w:t>(</w:t>
      </w:r>
      <w:r>
        <w:rPr>
          <w:i/>
          <w:color w:val="293544"/>
        </w:rPr>
        <w:t>указывается персонал, который необходим для оказания услуг, являющихся предметом Запроса предложений</w:t>
      </w:r>
      <w:r>
        <w:rPr>
          <w:color w:val="293544"/>
        </w:rPr>
        <w:t>)</w:t>
      </w:r>
    </w:p>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r>
        <w:rPr>
          <w:b/>
          <w:color w:val="293544"/>
        </w:rPr>
        <w:t xml:space="preserve">Административный персонал </w:t>
      </w:r>
    </w:p>
    <w:tbl>
      <w:tblPr>
        <w:tblW w:w="100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1"/>
        <w:gridCol w:w="2299"/>
        <w:gridCol w:w="2762"/>
        <w:gridCol w:w="2160"/>
        <w:gridCol w:w="2019"/>
      </w:tblGrid>
      <w:tr w:rsidR="00F97670" w:rsidRPr="006F4C22" w:rsidTr="00F97670">
        <w:trPr>
          <w:jc w:val="center"/>
        </w:trPr>
        <w:tc>
          <w:tcPr>
            <w:tcW w:w="761"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r>
              <w:rPr>
                <w:color w:val="293544"/>
              </w:rPr>
              <w:t xml:space="preserve">№ </w:t>
            </w:r>
            <w:proofErr w:type="gramStart"/>
            <w:r>
              <w:rPr>
                <w:color w:val="293544"/>
              </w:rPr>
              <w:t>п</w:t>
            </w:r>
            <w:proofErr w:type="gramEnd"/>
            <w:r>
              <w:rPr>
                <w:color w:val="293544"/>
              </w:rPr>
              <w:t>/п</w:t>
            </w:r>
          </w:p>
        </w:tc>
        <w:tc>
          <w:tcPr>
            <w:tcW w:w="2299"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r>
              <w:rPr>
                <w:color w:val="293544"/>
              </w:rPr>
              <w:t>Занимаемая должность</w:t>
            </w:r>
          </w:p>
        </w:tc>
        <w:tc>
          <w:tcPr>
            <w:tcW w:w="2762"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r>
              <w:rPr>
                <w:color w:val="293544"/>
              </w:rPr>
              <w:t>Ф.И.О.</w:t>
            </w:r>
          </w:p>
        </w:tc>
        <w:tc>
          <w:tcPr>
            <w:tcW w:w="2160"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r>
              <w:rPr>
                <w:color w:val="293544"/>
              </w:rPr>
              <w:t>Образование и специальность</w:t>
            </w:r>
          </w:p>
        </w:tc>
        <w:tc>
          <w:tcPr>
            <w:tcW w:w="2019"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r>
              <w:rPr>
                <w:color w:val="293544"/>
              </w:rPr>
              <w:t>Стаж работы по профилю занимаемой должности</w:t>
            </w:r>
          </w:p>
        </w:tc>
      </w:tr>
      <w:tr w:rsidR="00F97670" w:rsidRPr="006F4C22" w:rsidTr="00F97670">
        <w:trPr>
          <w:jc w:val="center"/>
        </w:trPr>
        <w:tc>
          <w:tcPr>
            <w:tcW w:w="761"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r>
              <w:rPr>
                <w:color w:val="293544"/>
              </w:rPr>
              <w:t>1</w:t>
            </w:r>
          </w:p>
        </w:tc>
        <w:tc>
          <w:tcPr>
            <w:tcW w:w="2299"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p>
        </w:tc>
        <w:tc>
          <w:tcPr>
            <w:tcW w:w="2762" w:type="dxa"/>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p>
        </w:tc>
        <w:tc>
          <w:tcPr>
            <w:tcW w:w="2160"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p>
        </w:tc>
        <w:tc>
          <w:tcPr>
            <w:tcW w:w="2019"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p>
        </w:tc>
      </w:tr>
      <w:tr w:rsidR="00F97670" w:rsidRPr="006F4C22" w:rsidTr="00F97670">
        <w:trPr>
          <w:jc w:val="center"/>
        </w:trPr>
        <w:tc>
          <w:tcPr>
            <w:tcW w:w="761"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r>
              <w:rPr>
                <w:color w:val="293544"/>
              </w:rPr>
              <w:t>2</w:t>
            </w:r>
          </w:p>
        </w:tc>
        <w:tc>
          <w:tcPr>
            <w:tcW w:w="2299"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p>
        </w:tc>
        <w:tc>
          <w:tcPr>
            <w:tcW w:w="2762" w:type="dxa"/>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p>
        </w:tc>
        <w:tc>
          <w:tcPr>
            <w:tcW w:w="2160"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p>
        </w:tc>
        <w:tc>
          <w:tcPr>
            <w:tcW w:w="2019"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p>
        </w:tc>
      </w:tr>
      <w:tr w:rsidR="00F97670" w:rsidRPr="006F4C22" w:rsidTr="00F97670">
        <w:trPr>
          <w:jc w:val="center"/>
        </w:trPr>
        <w:tc>
          <w:tcPr>
            <w:tcW w:w="761"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r>
              <w:rPr>
                <w:color w:val="293544"/>
              </w:rPr>
              <w:t>…</w:t>
            </w:r>
          </w:p>
        </w:tc>
        <w:tc>
          <w:tcPr>
            <w:tcW w:w="2299"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p>
        </w:tc>
        <w:tc>
          <w:tcPr>
            <w:tcW w:w="2762" w:type="dxa"/>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p>
        </w:tc>
        <w:tc>
          <w:tcPr>
            <w:tcW w:w="2160"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p>
        </w:tc>
        <w:tc>
          <w:tcPr>
            <w:tcW w:w="2019"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p>
        </w:tc>
      </w:tr>
    </w:tbl>
    <w:p w:rsidR="00F97670" w:rsidRPr="006F4C22" w:rsidRDefault="00F97670" w:rsidP="00F97670">
      <w:pPr>
        <w:pBdr>
          <w:top w:val="nil"/>
          <w:left w:val="nil"/>
          <w:bottom w:val="nil"/>
          <w:right w:val="nil"/>
          <w:between w:val="nil"/>
        </w:pBdr>
        <w:tabs>
          <w:tab w:val="left" w:pos="9639"/>
        </w:tabs>
        <w:spacing w:after="200" w:line="276" w:lineRule="auto"/>
        <w:rPr>
          <w:color w:val="293544"/>
        </w:rPr>
      </w:pPr>
    </w:p>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r>
        <w:rPr>
          <w:b/>
          <w:color w:val="293544"/>
        </w:rPr>
        <w:t>Производственный персонал (рабочие)</w:t>
      </w:r>
    </w:p>
    <w:tbl>
      <w:tblPr>
        <w:tblW w:w="10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
        <w:gridCol w:w="1959"/>
        <w:gridCol w:w="1849"/>
        <w:gridCol w:w="1842"/>
        <w:gridCol w:w="1807"/>
        <w:gridCol w:w="1585"/>
      </w:tblGrid>
      <w:tr w:rsidR="00F97670" w:rsidRPr="006F4C22" w:rsidTr="00F97670">
        <w:trPr>
          <w:trHeight w:val="1000"/>
          <w:jc w:val="center"/>
        </w:trPr>
        <w:tc>
          <w:tcPr>
            <w:tcW w:w="1034"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r>
              <w:rPr>
                <w:color w:val="293544"/>
              </w:rPr>
              <w:t xml:space="preserve">№ </w:t>
            </w:r>
            <w:proofErr w:type="gramStart"/>
            <w:r>
              <w:rPr>
                <w:color w:val="293544"/>
              </w:rPr>
              <w:t>п</w:t>
            </w:r>
            <w:proofErr w:type="gramEnd"/>
            <w:r>
              <w:rPr>
                <w:color w:val="293544"/>
              </w:rPr>
              <w:t>/п</w:t>
            </w:r>
          </w:p>
        </w:tc>
        <w:tc>
          <w:tcPr>
            <w:tcW w:w="1959"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r>
              <w:rPr>
                <w:color w:val="293544"/>
              </w:rPr>
              <w:t>Специальность</w:t>
            </w:r>
          </w:p>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r>
              <w:rPr>
                <w:color w:val="293544"/>
              </w:rPr>
              <w:t>по каждому работнику</w:t>
            </w:r>
          </w:p>
        </w:tc>
        <w:tc>
          <w:tcPr>
            <w:tcW w:w="1849"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r>
              <w:rPr>
                <w:color w:val="293544"/>
              </w:rPr>
              <w:t>Ф.И.О.</w:t>
            </w:r>
          </w:p>
        </w:tc>
        <w:tc>
          <w:tcPr>
            <w:tcW w:w="1842"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r>
              <w:rPr>
                <w:color w:val="293544"/>
              </w:rPr>
              <w:t>Разряд, серия и номер УЧО</w:t>
            </w:r>
          </w:p>
        </w:tc>
        <w:tc>
          <w:tcPr>
            <w:tcW w:w="1807"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p>
        </w:tc>
        <w:tc>
          <w:tcPr>
            <w:tcW w:w="1585"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r>
              <w:rPr>
                <w:color w:val="293544"/>
              </w:rPr>
              <w:t>Стаж работы по специальности</w:t>
            </w:r>
          </w:p>
        </w:tc>
      </w:tr>
      <w:tr w:rsidR="00F97670" w:rsidRPr="006F4C22" w:rsidTr="00F97670">
        <w:trPr>
          <w:jc w:val="center"/>
        </w:trPr>
        <w:tc>
          <w:tcPr>
            <w:tcW w:w="1034"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r>
              <w:rPr>
                <w:color w:val="293544"/>
              </w:rPr>
              <w:t>1</w:t>
            </w:r>
          </w:p>
        </w:tc>
        <w:tc>
          <w:tcPr>
            <w:tcW w:w="1959"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p>
        </w:tc>
        <w:tc>
          <w:tcPr>
            <w:tcW w:w="1849" w:type="dxa"/>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p>
        </w:tc>
        <w:tc>
          <w:tcPr>
            <w:tcW w:w="1842" w:type="dxa"/>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p>
        </w:tc>
        <w:tc>
          <w:tcPr>
            <w:tcW w:w="1807"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p>
        </w:tc>
        <w:tc>
          <w:tcPr>
            <w:tcW w:w="1585"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p>
        </w:tc>
      </w:tr>
      <w:tr w:rsidR="00F97670" w:rsidRPr="006F4C22" w:rsidTr="00F97670">
        <w:trPr>
          <w:jc w:val="center"/>
        </w:trPr>
        <w:tc>
          <w:tcPr>
            <w:tcW w:w="1034"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r>
              <w:rPr>
                <w:color w:val="293544"/>
              </w:rPr>
              <w:t>2</w:t>
            </w:r>
          </w:p>
        </w:tc>
        <w:tc>
          <w:tcPr>
            <w:tcW w:w="1959"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p>
        </w:tc>
        <w:tc>
          <w:tcPr>
            <w:tcW w:w="1849" w:type="dxa"/>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p>
        </w:tc>
        <w:tc>
          <w:tcPr>
            <w:tcW w:w="1842" w:type="dxa"/>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p>
        </w:tc>
        <w:tc>
          <w:tcPr>
            <w:tcW w:w="1807"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p>
        </w:tc>
        <w:tc>
          <w:tcPr>
            <w:tcW w:w="1585"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p>
        </w:tc>
      </w:tr>
      <w:tr w:rsidR="00F97670" w:rsidRPr="006F4C22" w:rsidTr="00F97670">
        <w:trPr>
          <w:jc w:val="center"/>
        </w:trPr>
        <w:tc>
          <w:tcPr>
            <w:tcW w:w="1034"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r>
              <w:rPr>
                <w:color w:val="293544"/>
              </w:rPr>
              <w:t>…</w:t>
            </w:r>
          </w:p>
        </w:tc>
        <w:tc>
          <w:tcPr>
            <w:tcW w:w="1959"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p>
        </w:tc>
        <w:tc>
          <w:tcPr>
            <w:tcW w:w="1849" w:type="dxa"/>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p>
        </w:tc>
        <w:tc>
          <w:tcPr>
            <w:tcW w:w="1842" w:type="dxa"/>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p>
        </w:tc>
        <w:tc>
          <w:tcPr>
            <w:tcW w:w="1807"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p>
        </w:tc>
        <w:tc>
          <w:tcPr>
            <w:tcW w:w="1585" w:type="dxa"/>
            <w:vAlign w:val="center"/>
          </w:tcPr>
          <w:p w:rsidR="00F97670" w:rsidRPr="006F4C22" w:rsidRDefault="00F97670" w:rsidP="00F97670">
            <w:pPr>
              <w:pBdr>
                <w:top w:val="nil"/>
                <w:left w:val="nil"/>
                <w:bottom w:val="nil"/>
                <w:right w:val="nil"/>
                <w:between w:val="nil"/>
              </w:pBdr>
              <w:tabs>
                <w:tab w:val="left" w:pos="9639"/>
              </w:tabs>
              <w:spacing w:after="200" w:line="276" w:lineRule="auto"/>
              <w:jc w:val="center"/>
              <w:rPr>
                <w:color w:val="293544"/>
              </w:rPr>
            </w:pPr>
          </w:p>
        </w:tc>
      </w:tr>
    </w:tbl>
    <w:p w:rsidR="00F97670" w:rsidRPr="006F4C22" w:rsidRDefault="00F97670" w:rsidP="00F97670">
      <w:pPr>
        <w:pBdr>
          <w:top w:val="nil"/>
          <w:left w:val="nil"/>
          <w:bottom w:val="nil"/>
          <w:right w:val="nil"/>
          <w:between w:val="nil"/>
        </w:pBdr>
        <w:ind w:firstLine="709"/>
        <w:rPr>
          <w:color w:val="000000"/>
        </w:rPr>
      </w:pPr>
    </w:p>
    <w:p w:rsidR="00F97670" w:rsidRPr="006F4C22" w:rsidRDefault="00F97670" w:rsidP="00F97670">
      <w:pPr>
        <w:keepNext/>
        <w:pBdr>
          <w:top w:val="nil"/>
          <w:left w:val="nil"/>
          <w:bottom w:val="nil"/>
          <w:right w:val="nil"/>
          <w:between w:val="nil"/>
        </w:pBdr>
        <w:spacing w:line="276" w:lineRule="auto"/>
        <w:jc w:val="both"/>
        <w:rPr>
          <w:rFonts w:ascii="Arial" w:eastAsia="Arial" w:hAnsi="Arial" w:cs="Arial"/>
          <w:color w:val="293544"/>
        </w:rPr>
      </w:pPr>
      <w:r>
        <w:rPr>
          <w:b/>
          <w:color w:val="293544"/>
        </w:rPr>
        <w:t>Представитель, имеющий полномочия подписать Заявку на участие от имени ____________________________________________________________</w:t>
      </w:r>
    </w:p>
    <w:p w:rsidR="00F97670" w:rsidRPr="006F4C22" w:rsidRDefault="00F97670" w:rsidP="00F97670">
      <w:pPr>
        <w:pBdr>
          <w:top w:val="nil"/>
          <w:left w:val="nil"/>
          <w:bottom w:val="nil"/>
          <w:right w:val="nil"/>
          <w:between w:val="nil"/>
        </w:pBdr>
        <w:tabs>
          <w:tab w:val="left" w:pos="8640"/>
        </w:tabs>
        <w:spacing w:line="276" w:lineRule="auto"/>
        <w:jc w:val="center"/>
        <w:rPr>
          <w:color w:val="293544"/>
        </w:rPr>
      </w:pPr>
      <w:r>
        <w:rPr>
          <w:i/>
          <w:color w:val="293544"/>
        </w:rPr>
        <w:t>(наименование претендента)</w:t>
      </w:r>
    </w:p>
    <w:p w:rsidR="00F97670" w:rsidRPr="006F4C22" w:rsidRDefault="00F97670" w:rsidP="00F97670">
      <w:pPr>
        <w:pBdr>
          <w:top w:val="nil"/>
          <w:left w:val="nil"/>
          <w:bottom w:val="nil"/>
          <w:right w:val="nil"/>
          <w:between w:val="nil"/>
        </w:pBdr>
        <w:spacing w:line="276" w:lineRule="auto"/>
        <w:rPr>
          <w:color w:val="293544"/>
        </w:rPr>
      </w:pPr>
      <w:r>
        <w:rPr>
          <w:color w:val="293544"/>
        </w:rPr>
        <w:t>__________________________________________________________________</w:t>
      </w:r>
    </w:p>
    <w:p w:rsidR="00F97670" w:rsidRPr="006F4C22" w:rsidRDefault="00F97670" w:rsidP="00F97670">
      <w:pPr>
        <w:pBdr>
          <w:top w:val="nil"/>
          <w:left w:val="nil"/>
          <w:bottom w:val="nil"/>
          <w:right w:val="nil"/>
          <w:between w:val="nil"/>
        </w:pBdr>
        <w:spacing w:after="200" w:line="276" w:lineRule="auto"/>
        <w:rPr>
          <w:color w:val="293544"/>
        </w:rPr>
      </w:pPr>
      <w:r>
        <w:rPr>
          <w:i/>
          <w:color w:val="293544"/>
        </w:rPr>
        <w:t xml:space="preserve">       М.П.</w:t>
      </w:r>
      <w:r>
        <w:rPr>
          <w:i/>
          <w:color w:val="293544"/>
        </w:rPr>
        <w:tab/>
      </w:r>
      <w:r>
        <w:rPr>
          <w:i/>
          <w:color w:val="293544"/>
        </w:rPr>
        <w:tab/>
      </w:r>
      <w:r>
        <w:rPr>
          <w:i/>
          <w:color w:val="293544"/>
        </w:rPr>
        <w:tab/>
        <w:t>(должность, подпись, ФИО)</w:t>
      </w:r>
    </w:p>
    <w:p w:rsidR="00F97670" w:rsidRPr="006F4C22" w:rsidRDefault="00F97670" w:rsidP="00F97670">
      <w:pPr>
        <w:pBdr>
          <w:top w:val="nil"/>
          <w:left w:val="nil"/>
          <w:bottom w:val="nil"/>
          <w:right w:val="nil"/>
          <w:between w:val="nil"/>
        </w:pBdr>
        <w:ind w:right="425"/>
        <w:rPr>
          <w:color w:val="293544"/>
        </w:rPr>
      </w:pPr>
      <w:r>
        <w:rPr>
          <w:color w:val="293544"/>
        </w:rPr>
        <w:t>"____" _________ 2024 г.</w:t>
      </w:r>
    </w:p>
    <w:p w:rsidR="00F97670" w:rsidRDefault="00F97670" w:rsidP="00F97670"/>
    <w:p w:rsidR="00F97670" w:rsidRDefault="00F97670" w:rsidP="00F97670"/>
    <w:p w:rsidR="00F97670" w:rsidRDefault="00F97670" w:rsidP="00F97670"/>
    <w:p w:rsidR="00F97670" w:rsidRDefault="00F97670" w:rsidP="00F97670"/>
    <w:p w:rsidR="00F97670" w:rsidRDefault="00F97670" w:rsidP="00F97670"/>
    <w:p w:rsidR="00F97670" w:rsidRDefault="00F97670" w:rsidP="00F97670"/>
    <w:p w:rsidR="00F97670" w:rsidRDefault="00F97670" w:rsidP="00F97670">
      <w:pPr>
        <w:pStyle w:val="1a"/>
        <w:tabs>
          <w:tab w:val="left" w:pos="7513"/>
        </w:tabs>
        <w:ind w:firstLine="0"/>
        <w:jc w:val="left"/>
        <w:outlineLvl w:val="0"/>
      </w:pPr>
    </w:p>
    <w:p w:rsidR="00F97670" w:rsidRDefault="00F97670"/>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99729C" w:rsidRDefault="00F97670">
      <w:pPr>
        <w:pStyle w:val="1a"/>
        <w:ind w:firstLine="0"/>
        <w:jc w:val="right"/>
        <w:outlineLvl w:val="0"/>
        <w:rPr>
          <w:b/>
          <w:i/>
          <w:iCs/>
        </w:rPr>
      </w:pPr>
      <w:r>
        <w:lastRenderedPageBreak/>
        <w:t xml:space="preserve"> </w:t>
      </w:r>
    </w:p>
    <w:p w:rsidR="00C03380" w:rsidRPr="00C03380" w:rsidRDefault="00C03380" w:rsidP="00C03380"/>
    <w:p w:rsidR="00F97670" w:rsidRPr="003F5BAC" w:rsidRDefault="00F97670" w:rsidP="00F97670">
      <w:pPr>
        <w:jc w:val="right"/>
        <w:rPr>
          <w:sz w:val="28"/>
          <w:szCs w:val="28"/>
        </w:rPr>
      </w:pPr>
      <w:r>
        <w:rPr>
          <w:sz w:val="28"/>
          <w:szCs w:val="28"/>
        </w:rPr>
        <w:t>Приложение №7</w:t>
      </w:r>
    </w:p>
    <w:p w:rsidR="00F97670" w:rsidRPr="003F5BAC" w:rsidRDefault="00F97670" w:rsidP="00F97670">
      <w:pPr>
        <w:jc w:val="right"/>
        <w:rPr>
          <w:sz w:val="28"/>
          <w:szCs w:val="28"/>
        </w:rPr>
      </w:pPr>
      <w:r>
        <w:rPr>
          <w:sz w:val="28"/>
          <w:szCs w:val="28"/>
        </w:rPr>
        <w:t>к документации о закупке</w:t>
      </w:r>
    </w:p>
    <w:p w:rsidR="00F97670" w:rsidRPr="003F5BAC" w:rsidRDefault="00F97670" w:rsidP="00F97670">
      <w:pPr>
        <w:jc w:val="center"/>
        <w:rPr>
          <w:sz w:val="28"/>
          <w:szCs w:val="28"/>
        </w:rPr>
      </w:pPr>
    </w:p>
    <w:p w:rsidR="00F97670" w:rsidRPr="003F5BAC" w:rsidRDefault="00F97670" w:rsidP="00F97670">
      <w:pPr>
        <w:jc w:val="center"/>
        <w:rPr>
          <w:b/>
          <w:bCs/>
          <w:sz w:val="28"/>
          <w:szCs w:val="28"/>
        </w:rPr>
      </w:pPr>
      <w:r>
        <w:rPr>
          <w:b/>
          <w:sz w:val="28"/>
          <w:szCs w:val="28"/>
        </w:rPr>
        <w:t>СВЕДЕНИЯ О ДЕЖУРНОЙ СЛУЖБЕ</w:t>
      </w:r>
    </w:p>
    <w:p w:rsidR="00F97670" w:rsidRPr="003F5BAC" w:rsidRDefault="00F97670" w:rsidP="00F97670">
      <w:pPr>
        <w:jc w:val="center"/>
        <w:rPr>
          <w:bCs/>
          <w:i/>
          <w:sz w:val="28"/>
          <w:szCs w:val="28"/>
        </w:rPr>
      </w:pPr>
    </w:p>
    <w:p w:rsidR="00F97670" w:rsidRPr="003F5BAC" w:rsidRDefault="00F97670" w:rsidP="00F97670">
      <w:pPr>
        <w:jc w:val="both"/>
        <w:rPr>
          <w:sz w:val="28"/>
          <w:szCs w:val="28"/>
        </w:rPr>
      </w:pPr>
    </w:p>
    <w:p w:rsidR="00F97670" w:rsidRPr="003F5BAC" w:rsidRDefault="00F97670" w:rsidP="00F97670">
      <w:pPr>
        <w:jc w:val="both"/>
        <w:rPr>
          <w:sz w:val="28"/>
          <w:szCs w:val="28"/>
        </w:rPr>
      </w:pPr>
      <w:r>
        <w:rPr>
          <w:sz w:val="28"/>
          <w:szCs w:val="28"/>
        </w:rPr>
        <w:t>________</w:t>
      </w:r>
      <w:r>
        <w:rPr>
          <w:bCs/>
          <w:i/>
        </w:rPr>
        <w:t>(наименование п</w:t>
      </w:r>
      <w:r>
        <w:rPr>
          <w:i/>
        </w:rPr>
        <w:t>ретендента</w:t>
      </w:r>
      <w:r>
        <w:rPr>
          <w:bCs/>
          <w:i/>
        </w:rPr>
        <w:t>)</w:t>
      </w:r>
      <w:r>
        <w:rPr>
          <w:sz w:val="28"/>
          <w:szCs w:val="28"/>
        </w:rPr>
        <w:t xml:space="preserve"> настоящим подтверждает, что на момент подачи Заявки на участие в </w:t>
      </w:r>
      <w:r>
        <w:t>Запросе предложений</w:t>
      </w:r>
      <w:r>
        <w:rPr>
          <w:sz w:val="28"/>
          <w:szCs w:val="28"/>
        </w:rPr>
        <w:t xml:space="preserve"> № ЗПэ-НКПКБШ-24__имеет:</w:t>
      </w:r>
    </w:p>
    <w:p w:rsidR="00F97670" w:rsidRPr="003F5BAC" w:rsidRDefault="00F97670" w:rsidP="00F97670">
      <w:pPr>
        <w:jc w:val="both"/>
        <w:rPr>
          <w:sz w:val="28"/>
          <w:szCs w:val="28"/>
        </w:rPr>
      </w:pPr>
      <w:r>
        <w:rPr>
          <w:sz w:val="28"/>
          <w:szCs w:val="28"/>
        </w:rPr>
        <w:t xml:space="preserve">       1. Круглосуточную дежурную службу</w:t>
      </w:r>
      <w:r>
        <w:rPr>
          <w:rStyle w:val="af6"/>
          <w:sz w:val="28"/>
          <w:szCs w:val="28"/>
        </w:rPr>
        <w:footnoteReference w:id="7"/>
      </w:r>
      <w:r>
        <w:rPr>
          <w:sz w:val="28"/>
          <w:szCs w:val="28"/>
        </w:rPr>
        <w:t xml:space="preserve">, расположенную по адресу:______________________. </w:t>
      </w:r>
    </w:p>
    <w:p w:rsidR="00F97670" w:rsidRPr="003F5BAC" w:rsidRDefault="00F97670" w:rsidP="00F97670">
      <w:pPr>
        <w:jc w:val="both"/>
        <w:rPr>
          <w:sz w:val="28"/>
          <w:szCs w:val="28"/>
        </w:rPr>
      </w:pPr>
      <w:r>
        <w:rPr>
          <w:sz w:val="28"/>
          <w:szCs w:val="28"/>
        </w:rPr>
        <w:t>Номера телефонов: ___________(</w:t>
      </w:r>
      <w:proofErr w:type="gramStart"/>
      <w:r>
        <w:rPr>
          <w:sz w:val="28"/>
          <w:szCs w:val="28"/>
        </w:rPr>
        <w:t>основной</w:t>
      </w:r>
      <w:proofErr w:type="gramEnd"/>
      <w:r>
        <w:rPr>
          <w:sz w:val="28"/>
          <w:szCs w:val="28"/>
        </w:rPr>
        <w:t>),</w:t>
      </w:r>
    </w:p>
    <w:p w:rsidR="00F97670" w:rsidRPr="003F5BAC" w:rsidRDefault="00F97670" w:rsidP="00F97670">
      <w:pPr>
        <w:jc w:val="both"/>
        <w:rPr>
          <w:sz w:val="28"/>
          <w:szCs w:val="28"/>
        </w:rPr>
      </w:pPr>
      <w:r>
        <w:rPr>
          <w:sz w:val="28"/>
          <w:szCs w:val="28"/>
        </w:rPr>
        <w:t xml:space="preserve">                                ___________(резервный).</w:t>
      </w:r>
    </w:p>
    <w:p w:rsidR="00F97670" w:rsidRPr="003F5BAC" w:rsidRDefault="00F97670" w:rsidP="00F97670">
      <w:pPr>
        <w:ind w:left="567"/>
        <w:jc w:val="both"/>
        <w:rPr>
          <w:sz w:val="28"/>
          <w:szCs w:val="28"/>
        </w:rPr>
      </w:pPr>
      <w:r>
        <w:rPr>
          <w:sz w:val="28"/>
          <w:szCs w:val="28"/>
        </w:rPr>
        <w:t xml:space="preserve">2. Количество сотрудников (по штатному расписанию):____ чел.                                                                             </w:t>
      </w:r>
    </w:p>
    <w:p w:rsidR="00F97670" w:rsidRPr="003F5BAC" w:rsidRDefault="00F97670" w:rsidP="00F97670">
      <w:pPr>
        <w:ind w:left="567"/>
        <w:jc w:val="both"/>
        <w:rPr>
          <w:sz w:val="28"/>
          <w:szCs w:val="28"/>
        </w:rPr>
      </w:pPr>
      <w:r>
        <w:rPr>
          <w:sz w:val="28"/>
          <w:szCs w:val="28"/>
        </w:rPr>
        <w:t>3. Количество сотрудников (в составе круглосуточной смены):___ чел.</w:t>
      </w:r>
    </w:p>
    <w:p w:rsidR="00F97670" w:rsidRPr="003F5BAC" w:rsidRDefault="00F97670" w:rsidP="00F97670">
      <w:pPr>
        <w:ind w:left="567"/>
        <w:jc w:val="both"/>
        <w:rPr>
          <w:sz w:val="28"/>
          <w:szCs w:val="28"/>
        </w:rPr>
      </w:pPr>
      <w:r>
        <w:rPr>
          <w:sz w:val="28"/>
          <w:szCs w:val="28"/>
        </w:rPr>
        <w:t xml:space="preserve">4. Основные и резервные средства связи: </w:t>
      </w:r>
    </w:p>
    <w:p w:rsidR="00F97670" w:rsidRPr="003F5BAC" w:rsidRDefault="00F97670" w:rsidP="00F97670">
      <w:pPr>
        <w:ind w:firstLine="567"/>
        <w:jc w:val="both"/>
        <w:rPr>
          <w:sz w:val="28"/>
          <w:szCs w:val="28"/>
        </w:rPr>
      </w:pPr>
      <w:r>
        <w:rPr>
          <w:sz w:val="28"/>
          <w:szCs w:val="28"/>
        </w:rPr>
        <w:t>- переносные радиостанции - _____ шт.</w:t>
      </w:r>
    </w:p>
    <w:p w:rsidR="00F97670" w:rsidRPr="003F5BAC" w:rsidRDefault="00F97670" w:rsidP="00F97670">
      <w:pPr>
        <w:ind w:firstLine="567"/>
        <w:jc w:val="both"/>
        <w:rPr>
          <w:sz w:val="28"/>
          <w:szCs w:val="28"/>
        </w:rPr>
      </w:pPr>
      <w:r>
        <w:rPr>
          <w:sz w:val="28"/>
          <w:szCs w:val="28"/>
        </w:rPr>
        <w:t>- стационарные телефон</w:t>
      </w:r>
      <w:proofErr w:type="gramStart"/>
      <w:r>
        <w:rPr>
          <w:sz w:val="28"/>
          <w:szCs w:val="28"/>
        </w:rPr>
        <w:t>ы-</w:t>
      </w:r>
      <w:proofErr w:type="gramEnd"/>
      <w:r>
        <w:rPr>
          <w:sz w:val="28"/>
          <w:szCs w:val="28"/>
        </w:rPr>
        <w:t xml:space="preserve"> _______шт.</w:t>
      </w:r>
    </w:p>
    <w:p w:rsidR="00F97670" w:rsidRPr="003F5BAC" w:rsidRDefault="00F97670" w:rsidP="00F97670">
      <w:pPr>
        <w:ind w:firstLine="567"/>
        <w:jc w:val="both"/>
        <w:rPr>
          <w:sz w:val="28"/>
          <w:szCs w:val="28"/>
        </w:rPr>
      </w:pPr>
      <w:r>
        <w:rPr>
          <w:sz w:val="28"/>
          <w:szCs w:val="28"/>
        </w:rPr>
        <w:t>- мобильные телефоны - ________ шт.</w:t>
      </w:r>
    </w:p>
    <w:p w:rsidR="00F97670" w:rsidRPr="003F5BAC" w:rsidRDefault="00F97670" w:rsidP="00F97670">
      <w:pPr>
        <w:ind w:firstLine="567"/>
        <w:jc w:val="both"/>
        <w:rPr>
          <w:sz w:val="28"/>
          <w:szCs w:val="28"/>
        </w:rPr>
      </w:pPr>
      <w:r>
        <w:rPr>
          <w:sz w:val="28"/>
          <w:szCs w:val="28"/>
        </w:rPr>
        <w:t>- (</w:t>
      </w:r>
      <w:r>
        <w:rPr>
          <w:i/>
          <w:sz w:val="28"/>
          <w:szCs w:val="28"/>
        </w:rPr>
        <w:t>другое</w:t>
      </w:r>
      <w:r>
        <w:rPr>
          <w:sz w:val="28"/>
          <w:szCs w:val="28"/>
        </w:rPr>
        <w:t>) - ______ шт.</w:t>
      </w:r>
    </w:p>
    <w:p w:rsidR="00F97670" w:rsidRPr="003F5BAC" w:rsidRDefault="00F97670" w:rsidP="00F97670">
      <w:pPr>
        <w:jc w:val="both"/>
        <w:rPr>
          <w:sz w:val="28"/>
          <w:szCs w:val="28"/>
        </w:rPr>
      </w:pPr>
    </w:p>
    <w:p w:rsidR="00F97670" w:rsidRPr="003F5BAC" w:rsidRDefault="00F97670" w:rsidP="00F97670">
      <w:pPr>
        <w:ind w:firstLine="567"/>
        <w:jc w:val="both"/>
        <w:rPr>
          <w:sz w:val="28"/>
          <w:szCs w:val="28"/>
        </w:rPr>
      </w:pPr>
      <w:r>
        <w:rPr>
          <w:sz w:val="28"/>
          <w:szCs w:val="28"/>
        </w:rPr>
        <w:t>К сведениям о дежурной службе прилагаются:</w:t>
      </w:r>
    </w:p>
    <w:p w:rsidR="00F97670" w:rsidRPr="003F5BAC" w:rsidRDefault="00F97670" w:rsidP="00F97670">
      <w:pPr>
        <w:ind w:firstLine="567"/>
        <w:jc w:val="both"/>
        <w:rPr>
          <w:sz w:val="28"/>
          <w:szCs w:val="28"/>
        </w:rPr>
      </w:pPr>
      <w:r>
        <w:rPr>
          <w:sz w:val="28"/>
          <w:szCs w:val="28"/>
        </w:rPr>
        <w:t>1.</w:t>
      </w:r>
      <w:r>
        <w:t xml:space="preserve"> </w:t>
      </w:r>
      <w:r>
        <w:rPr>
          <w:sz w:val="28"/>
          <w:szCs w:val="28"/>
        </w:rPr>
        <w:t>Документ, подтверждающий законное право владения</w:t>
      </w:r>
    </w:p>
    <w:p w:rsidR="00F97670" w:rsidRPr="003F5BAC" w:rsidRDefault="00F97670" w:rsidP="00F97670">
      <w:pPr>
        <w:ind w:left="567"/>
        <w:jc w:val="both"/>
        <w:rPr>
          <w:sz w:val="28"/>
          <w:szCs w:val="28"/>
        </w:rPr>
      </w:pPr>
      <w:r>
        <w:rPr>
          <w:sz w:val="28"/>
          <w:szCs w:val="28"/>
        </w:rPr>
        <w:t>помещением для размещения дежурной службы (право собственности, договор аренды и т. п.), на _____ листах;</w:t>
      </w:r>
    </w:p>
    <w:p w:rsidR="00F97670" w:rsidRPr="003F5BAC" w:rsidRDefault="00F97670" w:rsidP="00F97670">
      <w:pPr>
        <w:ind w:firstLine="567"/>
        <w:jc w:val="both"/>
        <w:rPr>
          <w:sz w:val="28"/>
          <w:szCs w:val="28"/>
        </w:rPr>
      </w:pPr>
      <w:r>
        <w:rPr>
          <w:sz w:val="28"/>
          <w:szCs w:val="28"/>
        </w:rPr>
        <w:t>2. Приказ о создании дежурной службы, на____ листах;</w:t>
      </w:r>
    </w:p>
    <w:p w:rsidR="00F97670" w:rsidRPr="003F5BAC" w:rsidRDefault="00F97670" w:rsidP="00F97670">
      <w:pPr>
        <w:ind w:firstLine="567"/>
        <w:jc w:val="both"/>
        <w:rPr>
          <w:sz w:val="28"/>
          <w:szCs w:val="28"/>
        </w:rPr>
      </w:pPr>
      <w:r>
        <w:rPr>
          <w:sz w:val="28"/>
          <w:szCs w:val="28"/>
        </w:rPr>
        <w:t>3. Положение о круглосуточной дежурной службе, на____ листах;</w:t>
      </w:r>
    </w:p>
    <w:p w:rsidR="00F97670" w:rsidRPr="003F5BAC" w:rsidRDefault="00F97670" w:rsidP="00F97670">
      <w:pPr>
        <w:ind w:firstLine="567"/>
        <w:jc w:val="both"/>
        <w:rPr>
          <w:sz w:val="28"/>
          <w:szCs w:val="28"/>
        </w:rPr>
      </w:pPr>
      <w:r>
        <w:rPr>
          <w:sz w:val="28"/>
          <w:szCs w:val="28"/>
        </w:rPr>
        <w:t xml:space="preserve">4. Инструкция о порядке действий дежурной службы, на____ листах. </w:t>
      </w:r>
    </w:p>
    <w:p w:rsidR="00F97670" w:rsidRPr="003F5BAC" w:rsidRDefault="00F97670" w:rsidP="00F97670">
      <w:pPr>
        <w:jc w:val="both"/>
      </w:pPr>
    </w:p>
    <w:p w:rsidR="00F97670" w:rsidRPr="003F5BAC" w:rsidRDefault="00F97670" w:rsidP="00F97670">
      <w:pPr>
        <w:jc w:val="both"/>
        <w:rPr>
          <w:sz w:val="28"/>
          <w:szCs w:val="28"/>
        </w:rPr>
      </w:pPr>
    </w:p>
    <w:p w:rsidR="00F97670" w:rsidRPr="003F5BAC" w:rsidRDefault="00F97670" w:rsidP="00F97670">
      <w:pPr>
        <w:jc w:val="both"/>
        <w:rPr>
          <w:sz w:val="28"/>
          <w:szCs w:val="28"/>
        </w:rPr>
      </w:pPr>
      <w:r>
        <w:rPr>
          <w:b/>
          <w:sz w:val="28"/>
          <w:szCs w:val="28"/>
        </w:rPr>
        <w:t>Представитель, имеющий полномочия подписать Заявку на участие в Запросе предложений от имени ___________________________________________</w:t>
      </w:r>
    </w:p>
    <w:p w:rsidR="00F97670" w:rsidRPr="003F5BAC" w:rsidRDefault="00F97670" w:rsidP="00F97670">
      <w:pPr>
        <w:tabs>
          <w:tab w:val="left" w:pos="8640"/>
        </w:tabs>
        <w:ind w:right="424"/>
        <w:jc w:val="center"/>
      </w:pPr>
      <w:r>
        <w:rPr>
          <w:i/>
        </w:rPr>
        <w:t>(наименование претендента)</w:t>
      </w:r>
    </w:p>
    <w:p w:rsidR="00F97670" w:rsidRPr="003F5BAC" w:rsidRDefault="00F97670" w:rsidP="00F97670">
      <w:pPr>
        <w:ind w:right="-1"/>
        <w:rPr>
          <w:sz w:val="28"/>
          <w:szCs w:val="28"/>
        </w:rPr>
      </w:pPr>
      <w:r>
        <w:rPr>
          <w:sz w:val="28"/>
          <w:szCs w:val="28"/>
        </w:rPr>
        <w:t>__________________________________________________________________</w:t>
      </w:r>
    </w:p>
    <w:p w:rsidR="00F97670" w:rsidRPr="003F5BAC" w:rsidRDefault="00F97670" w:rsidP="00F97670">
      <w:pPr>
        <w:ind w:right="424"/>
        <w:rPr>
          <w:i/>
        </w:rPr>
      </w:pPr>
      <w:r>
        <w:rPr>
          <w:i/>
        </w:rPr>
        <w:t xml:space="preserve">       М.П.</w:t>
      </w:r>
      <w:r>
        <w:rPr>
          <w:i/>
        </w:rPr>
        <w:tab/>
      </w:r>
      <w:r>
        <w:rPr>
          <w:i/>
        </w:rPr>
        <w:tab/>
      </w:r>
      <w:r>
        <w:rPr>
          <w:i/>
        </w:rPr>
        <w:tab/>
        <w:t>(должность, подпись, ФИО полностью)</w:t>
      </w:r>
    </w:p>
    <w:p w:rsidR="00F97670" w:rsidRPr="003F5BAC" w:rsidRDefault="00F97670" w:rsidP="00F97670">
      <w:pPr>
        <w:ind w:right="424"/>
        <w:rPr>
          <w:rFonts w:eastAsia="Arial"/>
          <w:sz w:val="28"/>
          <w:szCs w:val="28"/>
        </w:rPr>
      </w:pPr>
      <w:r>
        <w:rPr>
          <w:sz w:val="28"/>
          <w:szCs w:val="28"/>
        </w:rPr>
        <w:t>«____» _________ 20__ г.</w:t>
      </w:r>
    </w:p>
    <w:p w:rsidR="00F97670" w:rsidRPr="003F5BAC" w:rsidRDefault="00F97670" w:rsidP="00F97670">
      <w:pPr>
        <w:pStyle w:val="25"/>
        <w:keepNext/>
        <w:pBdr>
          <w:top w:val="none" w:sz="4" w:space="0" w:color="000000"/>
          <w:left w:val="none" w:sz="4" w:space="0" w:color="000000"/>
          <w:bottom w:val="none" w:sz="4" w:space="0" w:color="000000"/>
          <w:right w:val="none" w:sz="4" w:space="0" w:color="000000"/>
          <w:between w:val="none" w:sz="4" w:space="0" w:color="000000"/>
        </w:pBdr>
        <w:jc w:val="center"/>
        <w:rPr>
          <w:szCs w:val="28"/>
        </w:rPr>
      </w:pPr>
    </w:p>
    <w:p w:rsidR="00F97670" w:rsidRPr="003F5BAC" w:rsidRDefault="00F97670" w:rsidP="00F97670">
      <w:pPr>
        <w:pBdr>
          <w:top w:val="nil"/>
          <w:left w:val="nil"/>
          <w:bottom w:val="nil"/>
          <w:right w:val="nil"/>
          <w:between w:val="nil"/>
        </w:pBdr>
        <w:ind w:right="425"/>
      </w:pPr>
    </w:p>
    <w:p w:rsidR="00F97670" w:rsidRPr="003F5BAC" w:rsidRDefault="00F97670" w:rsidP="00F97670">
      <w:pPr>
        <w:pBdr>
          <w:top w:val="nil"/>
          <w:left w:val="nil"/>
          <w:bottom w:val="nil"/>
          <w:right w:val="nil"/>
          <w:between w:val="nil"/>
        </w:pBdr>
        <w:spacing w:after="200" w:line="276" w:lineRule="auto"/>
      </w:pPr>
    </w:p>
    <w:p w:rsidR="00F97670" w:rsidRPr="00756ACE" w:rsidRDefault="00F97670" w:rsidP="00F97670">
      <w:pPr>
        <w:pStyle w:val="1a"/>
        <w:ind w:firstLine="0"/>
        <w:outlineLvl w:val="0"/>
        <w:rPr>
          <w:rFonts w:eastAsia="MS Mincho"/>
          <w:b/>
          <w:sz w:val="24"/>
          <w:szCs w:val="24"/>
          <w:highlight w:val="cyan"/>
        </w:rPr>
        <w:sectPr w:rsidR="00F97670" w:rsidRPr="00756ACE" w:rsidSect="007C51E1">
          <w:pgSz w:w="11906" w:h="16838"/>
          <w:pgMar w:top="1134" w:right="850" w:bottom="1134" w:left="1701" w:header="708" w:footer="708" w:gutter="0"/>
          <w:cols w:space="708"/>
          <w:docGrid w:linePitch="360"/>
        </w:sectPr>
      </w:pPr>
    </w:p>
    <w:p w:rsidR="00F97670" w:rsidRDefault="00F97670"/>
    <w:sectPr w:rsidR="00F97670"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3BA" w:rsidRDefault="000A73BA">
      <w:r>
        <w:separator/>
      </w:r>
    </w:p>
  </w:endnote>
  <w:endnote w:type="continuationSeparator" w:id="0">
    <w:p w:rsidR="000A73BA" w:rsidRDefault="000A73BA">
      <w:r>
        <w:continuationSeparator/>
      </w:r>
    </w:p>
  </w:endnote>
  <w:endnote w:type="continuationNotice" w:id="1">
    <w:p w:rsidR="000A73BA" w:rsidRDefault="000A7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60" w:rsidRDefault="00BC7660"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C7660" w:rsidRDefault="00BC7660"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60" w:rsidRDefault="00BC7660">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60" w:rsidRDefault="00BC7660"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C7660" w:rsidRDefault="00BC7660"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60" w:rsidRDefault="00BC7660">
    <w:pPr>
      <w:pStyle w:val="afc"/>
      <w:jc w:val="center"/>
    </w:pPr>
  </w:p>
  <w:p w:rsidR="00BC7660" w:rsidRDefault="00BC7660"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60" w:rsidRDefault="00BC7660">
    <w:pPr>
      <w:pStyle w:val="af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60" w:rsidRDefault="00BC7660" w:rsidP="00F97670">
    <w:pPr>
      <w:pStyle w:val="afc"/>
      <w:ind w:left="0" w:hanging="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60" w:rsidRDefault="00BC7660" w:rsidP="00F97670">
    <w:pPr>
      <w:pStyle w:val="afc"/>
      <w:ind w:left="0" w:hanging="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60" w:rsidRDefault="00BC7660" w:rsidP="00F97670">
    <w:pPr>
      <w:pStyle w:val="afc"/>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3BA" w:rsidRDefault="000A73BA">
      <w:r>
        <w:separator/>
      </w:r>
    </w:p>
  </w:footnote>
  <w:footnote w:type="continuationSeparator" w:id="0">
    <w:p w:rsidR="000A73BA" w:rsidRDefault="000A73BA">
      <w:r>
        <w:continuationSeparator/>
      </w:r>
    </w:p>
  </w:footnote>
  <w:footnote w:type="continuationNotice" w:id="1">
    <w:p w:rsidR="000A73BA" w:rsidRDefault="000A73BA"/>
  </w:footnote>
  <w:footnote w:id="2">
    <w:p w:rsidR="00BC7660" w:rsidRDefault="00BC7660" w:rsidP="00CB6450">
      <w:pPr>
        <w:pStyle w:val="afd"/>
      </w:pPr>
      <w:r>
        <w:rPr>
          <w:rStyle w:val="af6"/>
        </w:rPr>
        <w:footnoteRef/>
      </w:r>
      <w:r>
        <w:t xml:space="preserve"> При заполнении данных параметров Заказчик </w:t>
      </w:r>
      <w:proofErr w:type="gramStart"/>
      <w:r>
        <w:t>устанавливает идентичные условия</w:t>
      </w:r>
      <w:proofErr w:type="gramEnd"/>
      <w:r>
        <w:t xml:space="preserve"> в проекте договора. </w:t>
      </w:r>
    </w:p>
  </w:footnote>
  <w:footnote w:id="3">
    <w:p w:rsidR="00BC7660" w:rsidRDefault="00BC7660" w:rsidP="00F97670">
      <w:pPr>
        <w:pStyle w:val="afd"/>
      </w:pPr>
    </w:p>
  </w:footnote>
  <w:footnote w:id="4">
    <w:p w:rsidR="00BC7660" w:rsidRDefault="00BC7660" w:rsidP="00F97670">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rPr>
        <w:t>кроме предмета, сторон и цены договора</w:t>
      </w:r>
      <w:r>
        <w:t>) составляющая коммерческую или иную тайну, может быть удалена (закрашена).</w:t>
      </w:r>
    </w:p>
  </w:footnote>
  <w:footnote w:id="5">
    <w:p w:rsidR="00BC7660" w:rsidRDefault="00BC7660" w:rsidP="00F97670">
      <w:pPr>
        <w:widowControl w:val="0"/>
        <w:pBdr>
          <w:top w:val="nil"/>
          <w:left w:val="nil"/>
          <w:bottom w:val="nil"/>
          <w:right w:val="nil"/>
          <w:between w:val="nil"/>
        </w:pBdr>
        <w:ind w:hanging="2"/>
        <w:rPr>
          <w:color w:val="000000"/>
        </w:rPr>
      </w:pPr>
      <w:r>
        <w:rPr>
          <w:vertAlign w:val="superscript"/>
        </w:rPr>
        <w:footnoteRef/>
      </w:r>
      <w:r>
        <w:rPr>
          <w:color w:val="000000"/>
        </w:rPr>
        <w:t xml:space="preserve"> </w:t>
      </w:r>
      <w:r>
        <w:rPr>
          <w:i/>
          <w:color w:val="000000"/>
        </w:rPr>
        <w:t>заполняется в соответствии с протоколом Конкурсной комиссии.</w:t>
      </w:r>
    </w:p>
  </w:footnote>
  <w:footnote w:id="6">
    <w:p w:rsidR="00BC7660" w:rsidRDefault="00BC7660" w:rsidP="00F97670">
      <w:pPr>
        <w:pBdr>
          <w:top w:val="nil"/>
          <w:left w:val="nil"/>
          <w:bottom w:val="nil"/>
          <w:right w:val="nil"/>
          <w:between w:val="nil"/>
        </w:pBdr>
        <w:ind w:hanging="2"/>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BC7660" w:rsidRDefault="00BC7660" w:rsidP="00F97670">
      <w:pPr>
        <w:pBdr>
          <w:top w:val="nil"/>
          <w:left w:val="nil"/>
          <w:bottom w:val="nil"/>
          <w:right w:val="nil"/>
          <w:between w:val="nil"/>
        </w:pBdr>
        <w:ind w:hanging="2"/>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BC7660" w:rsidRDefault="00BC7660" w:rsidP="00F97670">
      <w:pPr>
        <w:pBdr>
          <w:top w:val="nil"/>
          <w:left w:val="nil"/>
          <w:bottom w:val="nil"/>
          <w:right w:val="nil"/>
          <w:between w:val="nil"/>
        </w:pBdr>
        <w:ind w:hanging="2"/>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rsidR="00BC7660" w:rsidRDefault="00BC7660" w:rsidP="00F97670">
      <w:pPr>
        <w:pBdr>
          <w:top w:val="nil"/>
          <w:left w:val="nil"/>
          <w:bottom w:val="nil"/>
          <w:right w:val="nil"/>
          <w:between w:val="nil"/>
        </w:pBdr>
        <w:ind w:hanging="2"/>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rsidR="00BC7660" w:rsidRDefault="00BC7660" w:rsidP="00F97670">
      <w:pPr>
        <w:pBdr>
          <w:top w:val="nil"/>
          <w:left w:val="nil"/>
          <w:bottom w:val="nil"/>
          <w:right w:val="nil"/>
          <w:between w:val="nil"/>
        </w:pBdr>
        <w:ind w:hanging="2"/>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rsidR="00BC7660" w:rsidRDefault="00BC7660" w:rsidP="00F97670">
      <w:pPr>
        <w:pBdr>
          <w:top w:val="nil"/>
          <w:left w:val="nil"/>
          <w:bottom w:val="nil"/>
          <w:right w:val="nil"/>
          <w:between w:val="nil"/>
        </w:pBdr>
        <w:ind w:hanging="2"/>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rsidR="00BC7660" w:rsidRDefault="00BC7660" w:rsidP="00F97670">
      <w:pPr>
        <w:pBdr>
          <w:top w:val="nil"/>
          <w:left w:val="nil"/>
          <w:bottom w:val="nil"/>
          <w:right w:val="nil"/>
          <w:between w:val="nil"/>
        </w:pBdr>
        <w:ind w:hanging="2"/>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rsidR="00BC7660" w:rsidRDefault="00BC7660" w:rsidP="00F97670">
      <w:pPr>
        <w:pBdr>
          <w:top w:val="nil"/>
          <w:left w:val="nil"/>
          <w:bottom w:val="nil"/>
          <w:right w:val="nil"/>
          <w:between w:val="nil"/>
        </w:pBdr>
        <w:ind w:hanging="2"/>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 </w:t>
      </w:r>
    </w:p>
    <w:p w:rsidR="00BC7660" w:rsidRDefault="00BC7660" w:rsidP="00F97670">
      <w:pPr>
        <w:pBdr>
          <w:top w:val="nil"/>
          <w:left w:val="nil"/>
          <w:bottom w:val="nil"/>
          <w:right w:val="nil"/>
          <w:between w:val="nil"/>
        </w:pBdr>
        <w:ind w:hanging="2"/>
        <w:rPr>
          <w:color w:val="000000"/>
          <w:sz w:val="20"/>
          <w:szCs w:val="20"/>
        </w:rPr>
      </w:pPr>
      <w:r>
        <w:rPr>
          <w:sz w:val="18"/>
          <w:szCs w:val="18"/>
        </w:rPr>
        <w:t>N357</w:t>
      </w:r>
      <w:r>
        <w:rPr>
          <w:color w:val="000000"/>
          <w:sz w:val="18"/>
          <w:szCs w:val="18"/>
        </w:rPr>
        <w:t xml:space="preserve"> Куйбышевский филиал                                            </w:t>
      </w:r>
      <w:r>
        <w:rPr>
          <w:color w:val="000000"/>
          <w:sz w:val="18"/>
          <w:szCs w:val="18"/>
          <w:lang w:val="en-US"/>
        </w:rPr>
        <w:t>N</w:t>
      </w:r>
      <w:r>
        <w:rPr>
          <w:color w:val="000000"/>
          <w:sz w:val="18"/>
          <w:szCs w:val="18"/>
        </w:rPr>
        <w:t>360 Общий Центр Обслуживания</w:t>
      </w:r>
    </w:p>
  </w:footnote>
  <w:footnote w:id="7">
    <w:p w:rsidR="00BC7660" w:rsidRDefault="00BC7660" w:rsidP="00F97670">
      <w:pPr>
        <w:pStyle w:val="afd"/>
      </w:pPr>
      <w:r>
        <w:rPr>
          <w:rStyle w:val="af6"/>
        </w:rPr>
        <w:footnoteRef/>
      </w:r>
      <w:r>
        <w:t xml:space="preserve">   Заказчик оставляет за собой право посетить пункт дислокации  круглосуточной дежурной службы по адресу местонахождения указанному претендентом в настоящих сведениях, для проверки ее наличия, а также оснащенности основными и резервными средствами связи, телефонными линиями связи и другими средствами ее функционирования.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60" w:rsidRDefault="00BC7660">
    <w:pPr>
      <w:pStyle w:val="afa"/>
      <w:jc w:val="center"/>
    </w:pPr>
    <w:r>
      <w:fldChar w:fldCharType="begin"/>
    </w:r>
    <w:r>
      <w:instrText xml:space="preserve"> PAGE   \* MERGEFORMAT </w:instrText>
    </w:r>
    <w:r>
      <w:fldChar w:fldCharType="separate"/>
    </w:r>
    <w:r w:rsidR="00A24696">
      <w:rPr>
        <w:noProof/>
      </w:rPr>
      <w:t>32</w:t>
    </w:r>
    <w:r>
      <w:rPr>
        <w:noProof/>
      </w:rPr>
      <w:fldChar w:fldCharType="end"/>
    </w:r>
  </w:p>
  <w:p w:rsidR="00BC7660" w:rsidRDefault="00BC7660">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60" w:rsidRDefault="00BC7660">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60" w:rsidRDefault="00BC7660" w:rsidP="00510148">
    <w:pPr>
      <w:pStyle w:val="afa"/>
      <w:jc w:val="center"/>
    </w:pPr>
    <w:r>
      <w:fldChar w:fldCharType="begin"/>
    </w:r>
    <w:r>
      <w:instrText xml:space="preserve"> PAGE   \* MERGEFORMAT </w:instrText>
    </w:r>
    <w:r>
      <w:fldChar w:fldCharType="separate"/>
    </w:r>
    <w:r w:rsidR="00A24696">
      <w:rPr>
        <w:noProof/>
      </w:rPr>
      <w:t>39</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60" w:rsidRDefault="00BC7660">
    <w:pPr>
      <w:pStyle w:val="a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60" w:rsidRDefault="00BC7660">
    <w:pPr>
      <w:pStyle w:val="af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599089"/>
      <w:docPartObj>
        <w:docPartGallery w:val="Page Numbers (Top of Page)"/>
        <w:docPartUnique/>
      </w:docPartObj>
    </w:sdtPr>
    <w:sdtContent>
      <w:p w:rsidR="00BC7660" w:rsidRDefault="00BC7660" w:rsidP="00F97670">
        <w:pPr>
          <w:pStyle w:val="afa"/>
          <w:ind w:hanging="2"/>
          <w:jc w:val="center"/>
        </w:pPr>
        <w:r>
          <w:fldChar w:fldCharType="begin"/>
        </w:r>
        <w:r>
          <w:instrText xml:space="preserve"> PAGE   \* MERGEFORMAT </w:instrText>
        </w:r>
        <w:r>
          <w:fldChar w:fldCharType="separate"/>
        </w:r>
        <w:r w:rsidR="00A24696">
          <w:rPr>
            <w:noProof/>
          </w:rPr>
          <w:t>79</w:t>
        </w:r>
        <w:r>
          <w:rPr>
            <w:noProof/>
          </w:rPr>
          <w:fldChar w:fldCharType="end"/>
        </w:r>
      </w:p>
    </w:sdtContent>
  </w:sdt>
  <w:p w:rsidR="00BC7660" w:rsidRDefault="00BC7660">
    <w:pPr>
      <w:pStyle w:val="afa"/>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60" w:rsidRDefault="00BC7660">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1904034"/>
    <w:multiLevelType w:val="hybridMultilevel"/>
    <w:tmpl w:val="A0B60E22"/>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99709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C59718E"/>
    <w:multiLevelType w:val="multilevel"/>
    <w:tmpl w:val="5B040F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0"/>
  </w:num>
  <w:num w:numId="11">
    <w:abstractNumId w:val="52"/>
  </w:num>
  <w:num w:numId="12">
    <w:abstractNumId w:val="42"/>
  </w:num>
  <w:num w:numId="13">
    <w:abstractNumId w:val="55"/>
  </w:num>
  <w:num w:numId="14">
    <w:abstractNumId w:val="60"/>
  </w:num>
  <w:num w:numId="15">
    <w:abstractNumId w:val="39"/>
  </w:num>
  <w:num w:numId="16">
    <w:abstractNumId w:val="41"/>
  </w:num>
  <w:num w:numId="17">
    <w:abstractNumId w:val="37"/>
  </w:num>
  <w:num w:numId="18">
    <w:abstractNumId w:val="33"/>
  </w:num>
  <w:num w:numId="19">
    <w:abstractNumId w:val="35"/>
  </w:num>
  <w:num w:numId="20">
    <w:abstractNumId w:val="50"/>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1"/>
  </w:num>
  <w:num w:numId="31">
    <w:abstractNumId w:val="53"/>
  </w:num>
  <w:num w:numId="32">
    <w:abstractNumId w:val="34"/>
  </w:num>
  <w:num w:numId="33">
    <w:abstractNumId w:val="48"/>
  </w:num>
  <w:num w:numId="34">
    <w:abstractNumId w:val="38"/>
  </w:num>
  <w:num w:numId="35">
    <w:abstractNumId w:val="47"/>
  </w:num>
  <w:num w:numId="36">
    <w:abstractNumId w:val="49"/>
  </w:num>
  <w:num w:numId="37">
    <w:abstractNumId w:val="23"/>
  </w:num>
  <w:num w:numId="38">
    <w:abstractNumId w:val="30"/>
  </w:num>
  <w:num w:numId="39">
    <w:abstractNumId w:val="44"/>
  </w:num>
  <w:num w:numId="40">
    <w:abstractNumId w:val="43"/>
  </w:num>
  <w:num w:numId="41">
    <w:abstractNumId w:val="36"/>
  </w:num>
  <w:num w:numId="42">
    <w:abstractNumId w:val="36"/>
    <w:lvlOverride w:ilvl="0">
      <w:startOverride w:val="1"/>
    </w:lvlOverride>
  </w:num>
  <w:num w:numId="43">
    <w:abstractNumId w:val="25"/>
  </w:num>
  <w:num w:numId="44">
    <w:abstractNumId w:val="26"/>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5"/>
  </w:num>
  <w:num w:numId="51">
    <w:abstractNumId w:val="28"/>
  </w:num>
  <w:num w:numId="52">
    <w:abstractNumId w:val="40"/>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6"/>
  </w:num>
  <w:num w:numId="58">
    <w:abstractNumId w:val="54"/>
  </w:num>
  <w:num w:numId="59">
    <w:abstractNumId w:val="56"/>
  </w:num>
  <w:num w:numId="60">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A73BA"/>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4280"/>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EFB"/>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8D2"/>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5E0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75729"/>
    <w:rsid w:val="00280CD7"/>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17448"/>
    <w:rsid w:val="00320EDC"/>
    <w:rsid w:val="00324C26"/>
    <w:rsid w:val="00325CC8"/>
    <w:rsid w:val="0033083C"/>
    <w:rsid w:val="00331801"/>
    <w:rsid w:val="00331930"/>
    <w:rsid w:val="00334292"/>
    <w:rsid w:val="00335079"/>
    <w:rsid w:val="00335C6F"/>
    <w:rsid w:val="00335F0B"/>
    <w:rsid w:val="0033715C"/>
    <w:rsid w:val="00340FF0"/>
    <w:rsid w:val="00341C5C"/>
    <w:rsid w:val="00343885"/>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87260"/>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BDD"/>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8D9"/>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EE"/>
    <w:rsid w:val="006A1CB3"/>
    <w:rsid w:val="006A6A23"/>
    <w:rsid w:val="006A6E08"/>
    <w:rsid w:val="006A6E7D"/>
    <w:rsid w:val="006A71E3"/>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AD8"/>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9D8"/>
    <w:rsid w:val="008223A6"/>
    <w:rsid w:val="00822E8B"/>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665A"/>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189"/>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5FE3"/>
    <w:rsid w:val="009068D2"/>
    <w:rsid w:val="00910B09"/>
    <w:rsid w:val="00911B06"/>
    <w:rsid w:val="00914122"/>
    <w:rsid w:val="00914E3D"/>
    <w:rsid w:val="00920884"/>
    <w:rsid w:val="0092198F"/>
    <w:rsid w:val="0092245C"/>
    <w:rsid w:val="0092359B"/>
    <w:rsid w:val="00925034"/>
    <w:rsid w:val="00926992"/>
    <w:rsid w:val="009271A2"/>
    <w:rsid w:val="00930104"/>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29C"/>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34DC"/>
    <w:rsid w:val="00A135E2"/>
    <w:rsid w:val="00A13F75"/>
    <w:rsid w:val="00A14699"/>
    <w:rsid w:val="00A153F5"/>
    <w:rsid w:val="00A161F5"/>
    <w:rsid w:val="00A16719"/>
    <w:rsid w:val="00A17C3A"/>
    <w:rsid w:val="00A2183E"/>
    <w:rsid w:val="00A23026"/>
    <w:rsid w:val="00A2358C"/>
    <w:rsid w:val="00A24696"/>
    <w:rsid w:val="00A26820"/>
    <w:rsid w:val="00A2745B"/>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1A1A"/>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1648"/>
    <w:rsid w:val="00B129CC"/>
    <w:rsid w:val="00B12B16"/>
    <w:rsid w:val="00B14191"/>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C7660"/>
    <w:rsid w:val="00BD1075"/>
    <w:rsid w:val="00BD2001"/>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1D4B"/>
    <w:rsid w:val="00C324AA"/>
    <w:rsid w:val="00C32745"/>
    <w:rsid w:val="00C333C7"/>
    <w:rsid w:val="00C33DDC"/>
    <w:rsid w:val="00C35EA6"/>
    <w:rsid w:val="00C36044"/>
    <w:rsid w:val="00C3633B"/>
    <w:rsid w:val="00C36EC8"/>
    <w:rsid w:val="00C37647"/>
    <w:rsid w:val="00C376C1"/>
    <w:rsid w:val="00C427DE"/>
    <w:rsid w:val="00C43B6E"/>
    <w:rsid w:val="00C441C3"/>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450"/>
    <w:rsid w:val="00CB6943"/>
    <w:rsid w:val="00CC064B"/>
    <w:rsid w:val="00CC0864"/>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08A"/>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2E99"/>
    <w:rsid w:val="00D57C3F"/>
    <w:rsid w:val="00D57F19"/>
    <w:rsid w:val="00D60AF2"/>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021A"/>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70F4"/>
    <w:rsid w:val="00E572A9"/>
    <w:rsid w:val="00E614C1"/>
    <w:rsid w:val="00E6258A"/>
    <w:rsid w:val="00E63C3D"/>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2E5"/>
    <w:rsid w:val="00F84C65"/>
    <w:rsid w:val="00F85117"/>
    <w:rsid w:val="00F85698"/>
    <w:rsid w:val="00F86045"/>
    <w:rsid w:val="00F86E0C"/>
    <w:rsid w:val="00F86FAA"/>
    <w:rsid w:val="00F87826"/>
    <w:rsid w:val="00F91C4C"/>
    <w:rsid w:val="00F93108"/>
    <w:rsid w:val="00F935EB"/>
    <w:rsid w:val="00F94925"/>
    <w:rsid w:val="00F95B55"/>
    <w:rsid w:val="00F9754F"/>
    <w:rsid w:val="00F97670"/>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link w:val="31"/>
    <w:uiPriority w:val="9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99"/>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uiPriority w:val="99"/>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99"/>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FB7331"/>
    <w:rPr>
      <w:lang w:eastAsia="ar-SA"/>
    </w:rPr>
  </w:style>
  <w:style w:type="character" w:customStyle="1" w:styleId="aff1">
    <w:name w:val="Название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112">
    <w:name w:val="Обычный11"/>
    <w:uiPriority w:val="99"/>
    <w:pPr>
      <w:ind w:firstLine="720"/>
      <w:jc w:val="both"/>
    </w:pPr>
    <w:rPr>
      <w:sz w:val="28"/>
    </w:rPr>
  </w:style>
  <w:style w:type="paragraph" w:customStyle="1" w:styleId="43">
    <w:name w:val="Обычный4"/>
    <w:uiPriority w:val="99"/>
    <w:pPr>
      <w:ind w:firstLine="720"/>
      <w:jc w:val="both"/>
    </w:pPr>
    <w:rPr>
      <w:sz w:val="28"/>
    </w:rPr>
  </w:style>
  <w:style w:type="character" w:customStyle="1" w:styleId="31">
    <w:name w:val="Заголовок 3 Знак1"/>
    <w:aliases w:val="Гоник_Заголовок 3 Знак,H3 Знак,h3 Знак"/>
    <w:basedOn w:val="a0"/>
    <w:link w:val="3"/>
    <w:uiPriority w:val="99"/>
    <w:locked/>
    <w:rPr>
      <w:rFonts w:ascii="Arial" w:hAnsi="Arial"/>
      <w:b/>
      <w:bCs/>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link w:val="31"/>
    <w:uiPriority w:val="9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99"/>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uiPriority w:val="99"/>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99"/>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FB7331"/>
    <w:rPr>
      <w:lang w:eastAsia="ar-SA"/>
    </w:rPr>
  </w:style>
  <w:style w:type="character" w:customStyle="1" w:styleId="aff1">
    <w:name w:val="Название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112">
    <w:name w:val="Обычный11"/>
    <w:uiPriority w:val="99"/>
    <w:pPr>
      <w:ind w:firstLine="720"/>
      <w:jc w:val="both"/>
    </w:pPr>
    <w:rPr>
      <w:sz w:val="28"/>
    </w:rPr>
  </w:style>
  <w:style w:type="paragraph" w:customStyle="1" w:styleId="43">
    <w:name w:val="Обычный4"/>
    <w:uiPriority w:val="99"/>
    <w:pPr>
      <w:ind w:firstLine="720"/>
      <w:jc w:val="both"/>
    </w:pPr>
    <w:rPr>
      <w:sz w:val="28"/>
    </w:rPr>
  </w:style>
  <w:style w:type="character" w:customStyle="1" w:styleId="31">
    <w:name w:val="Заголовок 3 Знак1"/>
    <w:aliases w:val="Гоник_Заголовок 3 Знак,H3 Знак,h3 Знак"/>
    <w:basedOn w:val="a0"/>
    <w:link w:val="3"/>
    <w:uiPriority w:val="99"/>
    <w:locked/>
    <w:rPr>
      <w:rFonts w:ascii="Arial" w:hAnsi="Arial"/>
      <w:b/>
      <w:bCs/>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header" Target="header7.xml"/><Relationship Id="rId21" Type="http://schemas.openxmlformats.org/officeDocument/2006/relationships/footer" Target="footer1.xml"/><Relationship Id="rId34" Type="http://schemas.openxmlformats.org/officeDocument/2006/relationships/hyperlink" Target="mailto:kbsh@trcont.ru"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footer" Target="footer6.xml"/><Relationship Id="rId40"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eader" Target="header5.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13954A-08EC-4CD9-87A7-5A2C968387C1}">
  <ds:schemaRefs>
    <ds:schemaRef ds:uri="http://schemas.openxmlformats.org/officeDocument/2006/bibliography"/>
  </ds:schemaRefs>
</ds:datastoreItem>
</file>

<file path=customXml/itemProps4.xml><?xml version="1.0" encoding="utf-8"?>
<ds:datastoreItem xmlns:ds="http://schemas.openxmlformats.org/officeDocument/2006/customXml" ds:itemID="{0D46C0D9-B9D8-451D-A849-77BFE6EAC488}">
  <ds:schemaRefs>
    <ds:schemaRef ds:uri="http://schemas.openxmlformats.org/officeDocument/2006/bibliography"/>
  </ds:schemaRefs>
</ds:datastoreItem>
</file>

<file path=customXml/itemProps5.xml><?xml version="1.0" encoding="utf-8"?>
<ds:datastoreItem xmlns:ds="http://schemas.openxmlformats.org/officeDocument/2006/customXml" ds:itemID="{71832463-3ECD-4FF8-8765-7B56B8E6BCA3}">
  <ds:schemaRefs>
    <ds:schemaRef ds:uri="http://schemas.openxmlformats.org/officeDocument/2006/bibliography"/>
  </ds:schemaRefs>
</ds:datastoreItem>
</file>

<file path=customXml/itemProps6.xml><?xml version="1.0" encoding="utf-8"?>
<ds:datastoreItem xmlns:ds="http://schemas.openxmlformats.org/officeDocument/2006/customXml" ds:itemID="{200D8718-CBDB-40F8-95DA-C931F953C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80</Pages>
  <Words>28458</Words>
  <Characters>162214</Characters>
  <Application>Microsoft Office Word</Application>
  <DocSecurity>0</DocSecurity>
  <Lines>1351</Lines>
  <Paragraphs>380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190292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Панарина Юлия Валерьевна</cp:lastModifiedBy>
  <cp:revision>9</cp:revision>
  <cp:lastPrinted>2014-09-23T06:50:00Z</cp:lastPrinted>
  <dcterms:created xsi:type="dcterms:W3CDTF">2024-12-09T11:23:00Z</dcterms:created>
  <dcterms:modified xsi:type="dcterms:W3CDTF">2024-12-16T10:26:00Z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