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О РАЗМЕЩЕНИИ ЗАКАЗА №</w:t>
      </w:r>
      <w:r w:rsidR="00B451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B4510D" w:rsidRPr="00B4510D">
        <w:rPr>
          <w:rFonts w:ascii="Times New Roman" w:hAnsi="Times New Roman"/>
          <w:b/>
          <w:color w:val="000000"/>
          <w:sz w:val="28"/>
          <w:szCs w:val="28"/>
        </w:rPr>
        <w:t>ЕП-НКПДВЖД-16-0040</w:t>
      </w:r>
      <w:r w:rsidR="00B451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0"/>
      <w:r w:rsidRPr="001F1561">
        <w:rPr>
          <w:rFonts w:ascii="Times New Roman" w:hAnsi="Times New Roman" w:cs="Times New Roman"/>
          <w:b/>
          <w:sz w:val="28"/>
          <w:szCs w:val="28"/>
        </w:rPr>
        <w:t>НА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655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(далее – Положение о закупке), проводит размещение заказа </w:t>
      </w:r>
      <w:r w:rsidR="006554A8">
        <w:rPr>
          <w:rFonts w:ascii="Times New Roman" w:hAnsi="Times New Roman" w:cs="Times New Roman"/>
          <w:sz w:val="28"/>
          <w:szCs w:val="28"/>
        </w:rPr>
        <w:t xml:space="preserve">№ </w:t>
      </w:r>
      <w:r w:rsidR="00FB6C53">
        <w:rPr>
          <w:rFonts w:ascii="Times New Roman" w:hAnsi="Times New Roman" w:cs="Times New Roman"/>
          <w:sz w:val="28"/>
          <w:szCs w:val="28"/>
        </w:rPr>
        <w:t>ЕП-</w:t>
      </w:r>
      <w:r w:rsidR="006554A8">
        <w:rPr>
          <w:rFonts w:ascii="Times New Roman" w:hAnsi="Times New Roman" w:cs="Times New Roman"/>
          <w:sz w:val="28"/>
          <w:szCs w:val="28"/>
        </w:rPr>
        <w:t>НКПДВЖД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820FEC">
        <w:rPr>
          <w:rFonts w:ascii="Times New Roman" w:hAnsi="Times New Roman" w:cs="Times New Roman"/>
          <w:sz w:val="28"/>
          <w:szCs w:val="28"/>
        </w:rPr>
        <w:softHyphen/>
      </w:r>
      <w:r w:rsidR="00820FEC">
        <w:rPr>
          <w:rFonts w:ascii="Times New Roman" w:hAnsi="Times New Roman" w:cs="Times New Roman"/>
          <w:sz w:val="28"/>
          <w:szCs w:val="28"/>
        </w:rPr>
        <w:softHyphen/>
      </w:r>
      <w:r w:rsidR="00B4510D">
        <w:rPr>
          <w:rFonts w:ascii="Times New Roman" w:hAnsi="Times New Roman" w:cs="Times New Roman"/>
          <w:sz w:val="28"/>
          <w:szCs w:val="28"/>
        </w:rPr>
        <w:t>16</w:t>
      </w:r>
      <w:r w:rsidR="00FB6C53">
        <w:rPr>
          <w:rFonts w:ascii="Times New Roman" w:hAnsi="Times New Roman" w:cs="Times New Roman"/>
          <w:sz w:val="28"/>
          <w:szCs w:val="28"/>
        </w:rPr>
        <w:t>-</w:t>
      </w:r>
      <w:r w:rsidR="00B4510D">
        <w:rPr>
          <w:rFonts w:ascii="Times New Roman" w:hAnsi="Times New Roman" w:cs="Times New Roman"/>
          <w:sz w:val="28"/>
          <w:szCs w:val="28"/>
        </w:rPr>
        <w:t>0040</w:t>
      </w: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B6C53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</w:t>
      </w:r>
      <w:r w:rsidR="007161B3">
        <w:rPr>
          <w:rFonts w:ascii="Times New Roman" w:hAnsi="Times New Roman" w:cs="Times New Roman"/>
          <w:sz w:val="28"/>
          <w:szCs w:val="28"/>
        </w:rPr>
        <w:t>680000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1B3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61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161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161B3">
        <w:rPr>
          <w:rFonts w:ascii="Times New Roman" w:hAnsi="Times New Roman" w:cs="Times New Roman"/>
          <w:sz w:val="28"/>
          <w:szCs w:val="28"/>
        </w:rPr>
        <w:t>зержинского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161B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DC5" w:rsidRPr="00666D0A" w:rsidRDefault="007161B3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(4212</w:t>
      </w:r>
      <w:r w:rsidR="000E5D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45-12-10</w:t>
      </w:r>
      <w:r w:rsidR="000E5DC5">
        <w:rPr>
          <w:rFonts w:ascii="Times New Roman" w:hAnsi="Times New Roman" w:cs="Times New Roman"/>
          <w:sz w:val="28"/>
          <w:szCs w:val="28"/>
        </w:rPr>
        <w:t>, факс (4</w:t>
      </w:r>
      <w:r>
        <w:rPr>
          <w:rFonts w:ascii="Times New Roman" w:hAnsi="Times New Roman" w:cs="Times New Roman"/>
          <w:sz w:val="28"/>
          <w:szCs w:val="28"/>
        </w:rPr>
        <w:t>212</w:t>
      </w:r>
      <w:r w:rsidR="000E5D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38-55-08</w:t>
      </w:r>
      <w:r w:rsidR="000E5DC5"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hyperlink r:id="rId9" w:history="1">
        <w:r w:rsidR="000E5DC5"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0E5DC5"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E5DC5"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="000E5DC5"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5DC5"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53F53">
        <w:rPr>
          <w:rFonts w:ascii="Times New Roman" w:hAnsi="Times New Roman" w:cs="Times New Roman"/>
          <w:sz w:val="28"/>
          <w:szCs w:val="28"/>
        </w:rPr>
        <w:t>Николаева Ольга Вячеславовна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B10A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53F53" w:rsidRPr="00B10AE4">
          <w:rPr>
            <w:rStyle w:val="a4"/>
            <w:rFonts w:ascii="Times New Roman" w:hAnsi="Times New Roman" w:cs="Times New Roman"/>
            <w:sz w:val="28"/>
            <w:szCs w:val="28"/>
          </w:rPr>
          <w:t>NikolaevaOV@trcont.ru</w:t>
        </w:r>
      </w:hyperlink>
      <w:r w:rsidR="00B53F53">
        <w:rPr>
          <w:rFonts w:ascii="Tahoma" w:hAnsi="Tahoma" w:cs="Tahoma"/>
          <w:sz w:val="28"/>
          <w:szCs w:val="28"/>
        </w:rPr>
        <w:t xml:space="preserve"> 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</w:t>
      </w:r>
      <w:r w:rsidR="00B53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F53">
        <w:rPr>
          <w:rFonts w:ascii="Times New Roman" w:hAnsi="Times New Roman" w:cs="Times New Roman"/>
          <w:sz w:val="28"/>
          <w:szCs w:val="28"/>
        </w:rPr>
        <w:t>276-59-42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95C" w:rsidRPr="0061795C" w:rsidRDefault="0061795C" w:rsidP="0061795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</w:t>
      </w:r>
      <w:r w:rsidR="000E5DC5" w:rsidRPr="0061795C">
        <w:rPr>
          <w:rFonts w:ascii="Times New Roman" w:hAnsi="Times New Roman" w:cs="Times New Roman"/>
          <w:b/>
          <w:sz w:val="28"/>
          <w:szCs w:val="28"/>
        </w:rPr>
        <w:t>редмет Заказа:</w:t>
      </w:r>
      <w:r w:rsidR="00C94CD0" w:rsidRPr="006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95C">
        <w:rPr>
          <w:rFonts w:ascii="Times New Roman" w:hAnsi="Times New Roman" w:cs="Times New Roman"/>
          <w:sz w:val="28"/>
          <w:szCs w:val="28"/>
        </w:rPr>
        <w:t>право на заключение договора на оказание услуг по перевалке (погрузка, выгрузка, маркировка, сортировка, упаковка, перемещение внешнеторговых грузов, приведение их в транспортабельное состояние и крепление), хранению и выполнению иных услуг, связанных с перевалкой внешнеторговых контейнеров/грузов, поступающих и отправляемых через причалы терминалов ПАО «Владивостокский морской торговый порт», а также контейнеров/грузов, поступающих/отправляемых с/на других видах транспорта.</w:t>
      </w: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985"/>
        <w:gridCol w:w="1551"/>
        <w:gridCol w:w="1284"/>
        <w:gridCol w:w="2375"/>
      </w:tblGrid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E5DC5" w:rsidRDefault="000E5DC5" w:rsidP="00D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FF41B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C94CD0">
        <w:tc>
          <w:tcPr>
            <w:tcW w:w="468" w:type="dxa"/>
            <w:shd w:val="clear" w:color="auto" w:fill="auto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0E5DC5" w:rsidRPr="00CF7EAC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CD0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985" w:type="dxa"/>
            <w:shd w:val="clear" w:color="auto" w:fill="auto"/>
          </w:tcPr>
          <w:p w:rsidR="000E5DC5" w:rsidRPr="00CF7EAC" w:rsidRDefault="00FF41B8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4CD0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  <w:p w:rsidR="00D101F4" w:rsidRPr="00CF7EAC" w:rsidRDefault="00D101F4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  <w:shd w:val="clear" w:color="auto" w:fill="auto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  <w:shd w:val="clear" w:color="auto" w:fill="auto"/>
          </w:tcPr>
          <w:p w:rsidR="000E5DC5" w:rsidRDefault="00233436" w:rsidP="009F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 xml:space="preserve">ока годового плана закупок № </w:t>
            </w:r>
          </w:p>
          <w:p w:rsidR="009F4280" w:rsidRDefault="00C94CD0" w:rsidP="00ED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D0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lastRenderedPageBreak/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 w:rsidR="00A61F37">
        <w:rPr>
          <w:rFonts w:ascii="Times New Roman" w:hAnsi="Times New Roman" w:cs="Times New Roman"/>
          <w:sz w:val="28"/>
          <w:szCs w:val="28"/>
        </w:rPr>
        <w:t>17</w:t>
      </w:r>
      <w:r w:rsidR="00B4510D">
        <w:rPr>
          <w:rFonts w:ascii="Times New Roman" w:hAnsi="Times New Roman" w:cs="Times New Roman"/>
          <w:sz w:val="28"/>
          <w:szCs w:val="28"/>
        </w:rPr>
        <w:t xml:space="preserve"> 0</w:t>
      </w:r>
      <w:r w:rsidR="00ED0ECD">
        <w:rPr>
          <w:rFonts w:ascii="Times New Roman" w:hAnsi="Times New Roman" w:cs="Times New Roman"/>
          <w:sz w:val="28"/>
          <w:szCs w:val="28"/>
        </w:rPr>
        <w:t>00</w:t>
      </w:r>
      <w:r w:rsidR="00B53F53">
        <w:rPr>
          <w:rFonts w:ascii="Times New Roman" w:hAnsi="Times New Roman" w:cs="Times New Roman"/>
          <w:sz w:val="28"/>
          <w:szCs w:val="28"/>
        </w:rPr>
        <w:t xml:space="preserve"> 000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1F37" w:rsidRPr="00A61F37">
        <w:rPr>
          <w:rFonts w:ascii="Times New Roman" w:hAnsi="Times New Roman" w:cs="Times New Roman"/>
          <w:sz w:val="28"/>
          <w:szCs w:val="28"/>
        </w:rPr>
        <w:t xml:space="preserve">семнадцать </w:t>
      </w:r>
      <w:r w:rsidR="00B4510D">
        <w:rPr>
          <w:rFonts w:ascii="Times New Roman" w:hAnsi="Times New Roman" w:cs="Times New Roman"/>
          <w:sz w:val="28"/>
          <w:szCs w:val="28"/>
        </w:rPr>
        <w:t>миллионов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5DC5">
        <w:rPr>
          <w:rFonts w:ascii="Times New Roman" w:hAnsi="Times New Roman" w:cs="Times New Roman"/>
          <w:sz w:val="28"/>
          <w:szCs w:val="28"/>
        </w:rPr>
        <w:t>рублей 00 копеек без учета НДС.</w:t>
      </w:r>
      <w:r w:rsidR="00E96266" w:rsidRPr="00E96266">
        <w:rPr>
          <w:rFonts w:ascii="Times New Roman" w:hAnsi="Times New Roman" w:cs="Times New Roman"/>
          <w:sz w:val="28"/>
          <w:szCs w:val="28"/>
        </w:rPr>
        <w:t xml:space="preserve"> НДС начисляется в соответствии с законодательством Российской Федерации.</w:t>
      </w:r>
    </w:p>
    <w:p w:rsidR="00A225C6" w:rsidRDefault="005F36A1" w:rsidP="00A225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0E5DC5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61795C" w:rsidRPr="0061795C" w:rsidRDefault="00A225C6" w:rsidP="007F51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62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5DC5" w:rsidRPr="00B42623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B42623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B4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5C" w:rsidRPr="0061795C">
        <w:rPr>
          <w:rFonts w:ascii="Times New Roman" w:hAnsi="Times New Roman" w:cs="Times New Roman"/>
          <w:sz w:val="28"/>
          <w:szCs w:val="28"/>
        </w:rPr>
        <w:t>Заказчик производит 100% авансовый платеж не менее чем за 2 (два) рабочих дня до планируемой даты оказания услуг Исполнителем. Стоимость планируемых услуг определяется Заказчиком самостоятельно согласно тарифам Исполнителя.</w:t>
      </w:r>
    </w:p>
    <w:p w:rsidR="001138D5" w:rsidRDefault="007F5166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с даты подписания договора по </w:t>
      </w:r>
      <w:r w:rsidR="00B4510D">
        <w:rPr>
          <w:rFonts w:ascii="Times New Roman" w:hAnsi="Times New Roman" w:cs="Times New Roman"/>
          <w:sz w:val="28"/>
          <w:szCs w:val="28"/>
        </w:rPr>
        <w:t>30</w:t>
      </w:r>
      <w:r w:rsidR="001138D5" w:rsidRPr="001138D5">
        <w:rPr>
          <w:rFonts w:ascii="Times New Roman" w:hAnsi="Times New Roman" w:cs="Times New Roman"/>
          <w:sz w:val="28"/>
          <w:szCs w:val="28"/>
        </w:rPr>
        <w:t>.</w:t>
      </w:r>
      <w:r w:rsidR="00B4510D">
        <w:rPr>
          <w:rFonts w:ascii="Times New Roman" w:hAnsi="Times New Roman" w:cs="Times New Roman"/>
          <w:sz w:val="28"/>
          <w:szCs w:val="28"/>
        </w:rPr>
        <w:t>04</w:t>
      </w:r>
      <w:r w:rsidR="001138D5" w:rsidRPr="001138D5">
        <w:rPr>
          <w:rFonts w:ascii="Times New Roman" w:hAnsi="Times New Roman" w:cs="Times New Roman"/>
          <w:sz w:val="28"/>
          <w:szCs w:val="28"/>
        </w:rPr>
        <w:t>.201</w:t>
      </w:r>
      <w:r w:rsidR="00B4510D">
        <w:rPr>
          <w:rFonts w:ascii="Times New Roman" w:hAnsi="Times New Roman" w:cs="Times New Roman"/>
          <w:sz w:val="28"/>
          <w:szCs w:val="28"/>
        </w:rPr>
        <w:t>7</w:t>
      </w:r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0744B" w:rsidRDefault="001138D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AF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E5DC5" w:rsidRPr="00A95AF2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="000E5DC5" w:rsidRPr="00A95AF2">
        <w:rPr>
          <w:rFonts w:ascii="Times New Roman" w:hAnsi="Times New Roman" w:cs="Times New Roman"/>
          <w:sz w:val="28"/>
          <w:szCs w:val="28"/>
        </w:rPr>
        <w:t xml:space="preserve"> </w:t>
      </w:r>
      <w:r w:rsidR="0090744B">
        <w:rPr>
          <w:rFonts w:ascii="Times New Roman" w:hAnsi="Times New Roman" w:cs="Times New Roman"/>
          <w:sz w:val="28"/>
          <w:szCs w:val="28"/>
        </w:rPr>
        <w:t>690065</w:t>
      </w:r>
      <w:r w:rsidR="0090744B" w:rsidRPr="00A95AF2">
        <w:rPr>
          <w:rFonts w:ascii="Times New Roman" w:hAnsi="Times New Roman" w:cs="Times New Roman"/>
          <w:sz w:val="28"/>
          <w:szCs w:val="28"/>
        </w:rPr>
        <w:t xml:space="preserve">, Россия, Приморский край, </w:t>
      </w:r>
      <w:r w:rsidR="009074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0744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0744B">
        <w:rPr>
          <w:rFonts w:ascii="Times New Roman" w:hAnsi="Times New Roman" w:cs="Times New Roman"/>
          <w:sz w:val="28"/>
          <w:szCs w:val="28"/>
        </w:rPr>
        <w:t>ладивосток</w:t>
      </w:r>
      <w:r w:rsidR="0090744B" w:rsidRPr="00A95AF2">
        <w:rPr>
          <w:rFonts w:ascii="Times New Roman" w:hAnsi="Times New Roman" w:cs="Times New Roman"/>
          <w:sz w:val="28"/>
          <w:szCs w:val="28"/>
        </w:rPr>
        <w:t>, ул.</w:t>
      </w:r>
      <w:r w:rsidR="00014D6E">
        <w:rPr>
          <w:rFonts w:ascii="Times New Roman" w:hAnsi="Times New Roman" w:cs="Times New Roman"/>
          <w:sz w:val="28"/>
          <w:szCs w:val="28"/>
        </w:rPr>
        <w:t xml:space="preserve"> </w:t>
      </w:r>
      <w:r w:rsidR="0090744B">
        <w:rPr>
          <w:rFonts w:ascii="Times New Roman" w:hAnsi="Times New Roman" w:cs="Times New Roman"/>
          <w:sz w:val="28"/>
          <w:szCs w:val="28"/>
        </w:rPr>
        <w:t>Стрельникова 9</w:t>
      </w:r>
      <w:r w:rsidR="0090744B" w:rsidRPr="00A95AF2">
        <w:rPr>
          <w:rFonts w:ascii="Times New Roman" w:hAnsi="Times New Roman" w:cs="Times New Roman"/>
          <w:sz w:val="28"/>
          <w:szCs w:val="28"/>
        </w:rPr>
        <w:t>.</w:t>
      </w:r>
    </w:p>
    <w:p w:rsidR="00C2256F" w:rsidRDefault="009C5C60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5DC5"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2256F">
        <w:rPr>
          <w:rFonts w:ascii="Times New Roman" w:hAnsi="Times New Roman" w:cs="Times New Roman"/>
          <w:b/>
          <w:sz w:val="28"/>
          <w:szCs w:val="28"/>
        </w:rPr>
        <w:t>о поставщике: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Default="000D3961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AF2">
        <w:rPr>
          <w:rFonts w:ascii="Times New Roman" w:hAnsi="Times New Roman" w:cs="Times New Roman"/>
          <w:sz w:val="28"/>
          <w:szCs w:val="28"/>
        </w:rPr>
        <w:t>А</w:t>
      </w:r>
      <w:r w:rsidR="000E5DC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Владивостокский морской торговый порт</w:t>
      </w:r>
      <w:r w:rsidR="000E5DC5">
        <w:rPr>
          <w:rFonts w:ascii="Times New Roman" w:hAnsi="Times New Roman" w:cs="Times New Roman"/>
          <w:sz w:val="28"/>
          <w:szCs w:val="28"/>
        </w:rPr>
        <w:t>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субъектом малого</w:t>
      </w:r>
      <w:r w:rsidR="00C2256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Pr="00193EE2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E2">
        <w:rPr>
          <w:rFonts w:ascii="Times New Roman" w:hAnsi="Times New Roman" w:cs="Times New Roman"/>
          <w:sz w:val="28"/>
          <w:szCs w:val="28"/>
        </w:rPr>
        <w:t xml:space="preserve">ОГРН: </w:t>
      </w:r>
      <w:r w:rsidR="00193EE2" w:rsidRPr="00193EE2">
        <w:rPr>
          <w:rFonts w:ascii="Times New Roman" w:hAnsi="Times New Roman" w:cs="Times New Roman"/>
          <w:sz w:val="28"/>
          <w:szCs w:val="28"/>
        </w:rPr>
        <w:t>1022502259625</w:t>
      </w:r>
    </w:p>
    <w:p w:rsidR="00190AC9" w:rsidRPr="00193EE2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E2">
        <w:rPr>
          <w:rFonts w:ascii="Times New Roman" w:hAnsi="Times New Roman" w:cs="Times New Roman"/>
          <w:sz w:val="28"/>
          <w:szCs w:val="28"/>
        </w:rPr>
        <w:t xml:space="preserve">ИНН: </w:t>
      </w:r>
      <w:r w:rsidR="000D3961" w:rsidRPr="00193EE2">
        <w:rPr>
          <w:rFonts w:ascii="Times New Roman" w:hAnsi="Times New Roman" w:cs="Times New Roman"/>
          <w:sz w:val="28"/>
          <w:szCs w:val="28"/>
        </w:rPr>
        <w:t>2504000204</w:t>
      </w:r>
    </w:p>
    <w:p w:rsidR="004228B8" w:rsidRPr="00193EE2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E2">
        <w:rPr>
          <w:rFonts w:ascii="Times New Roman" w:hAnsi="Times New Roman" w:cs="Times New Roman"/>
          <w:sz w:val="28"/>
          <w:szCs w:val="28"/>
        </w:rPr>
        <w:t xml:space="preserve">КПП: </w:t>
      </w:r>
      <w:r w:rsidR="000D3961" w:rsidRPr="00193EE2">
        <w:rPr>
          <w:rFonts w:ascii="Times New Roman" w:hAnsi="Times New Roman" w:cs="Times New Roman"/>
          <w:sz w:val="28"/>
          <w:szCs w:val="28"/>
        </w:rPr>
        <w:t>254250001</w:t>
      </w:r>
    </w:p>
    <w:p w:rsidR="00190AC9" w:rsidRPr="00193EE2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E2">
        <w:rPr>
          <w:rFonts w:ascii="Times New Roman" w:hAnsi="Times New Roman" w:cs="Times New Roman"/>
          <w:sz w:val="28"/>
          <w:szCs w:val="28"/>
        </w:rPr>
        <w:t>ОКПО:</w:t>
      </w:r>
      <w:r w:rsidR="00193EE2" w:rsidRPr="00193EE2">
        <w:rPr>
          <w:rFonts w:ascii="Times New Roman" w:hAnsi="Times New Roman" w:cs="Times New Roman"/>
          <w:sz w:val="28"/>
          <w:szCs w:val="28"/>
        </w:rPr>
        <w:t xml:space="preserve"> 95252715</w:t>
      </w:r>
    </w:p>
    <w:p w:rsidR="00A95AF2" w:rsidRPr="00CC3A45" w:rsidRDefault="000E5DC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E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A95AF2" w:rsidRPr="00193EE2">
        <w:rPr>
          <w:rFonts w:ascii="Times New Roman" w:hAnsi="Times New Roman" w:cs="Times New Roman"/>
          <w:b/>
          <w:sz w:val="28"/>
          <w:szCs w:val="28"/>
        </w:rPr>
        <w:t>:</w:t>
      </w:r>
      <w:r w:rsidR="00A95AF2" w:rsidRPr="00193EE2">
        <w:rPr>
          <w:rFonts w:ascii="Times New Roman" w:hAnsi="Times New Roman" w:cs="Times New Roman"/>
          <w:sz w:val="28"/>
          <w:szCs w:val="28"/>
        </w:rPr>
        <w:t xml:space="preserve"> </w:t>
      </w:r>
      <w:r w:rsidR="00C2396E" w:rsidRPr="00193EE2">
        <w:rPr>
          <w:rFonts w:ascii="Times New Roman" w:hAnsi="Times New Roman" w:cs="Times New Roman"/>
          <w:sz w:val="28"/>
          <w:szCs w:val="28"/>
        </w:rPr>
        <w:t>690065</w:t>
      </w:r>
      <w:r w:rsidR="00A95AF2" w:rsidRPr="00193EE2">
        <w:rPr>
          <w:rFonts w:ascii="Times New Roman" w:hAnsi="Times New Roman" w:cs="Times New Roman"/>
          <w:sz w:val="28"/>
          <w:szCs w:val="28"/>
        </w:rPr>
        <w:t xml:space="preserve">, Россия, Приморский край, </w:t>
      </w:r>
      <w:r w:rsidR="00C2396E" w:rsidRPr="00193E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396E" w:rsidRPr="00193EE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396E" w:rsidRPr="00193EE2">
        <w:rPr>
          <w:rFonts w:ascii="Times New Roman" w:hAnsi="Times New Roman" w:cs="Times New Roman"/>
          <w:sz w:val="28"/>
          <w:szCs w:val="28"/>
        </w:rPr>
        <w:t>ладивосток</w:t>
      </w:r>
      <w:r w:rsidR="00A95AF2" w:rsidRPr="00193EE2">
        <w:rPr>
          <w:rFonts w:ascii="Times New Roman" w:hAnsi="Times New Roman" w:cs="Times New Roman"/>
          <w:sz w:val="28"/>
          <w:szCs w:val="28"/>
        </w:rPr>
        <w:t>, ул.</w:t>
      </w:r>
      <w:r w:rsidR="003F66A4" w:rsidRPr="00193EE2">
        <w:rPr>
          <w:rFonts w:ascii="Times New Roman" w:hAnsi="Times New Roman" w:cs="Times New Roman"/>
          <w:sz w:val="28"/>
          <w:szCs w:val="28"/>
        </w:rPr>
        <w:t xml:space="preserve"> </w:t>
      </w:r>
      <w:r w:rsidR="00C2396E" w:rsidRPr="00193EE2">
        <w:rPr>
          <w:rFonts w:ascii="Times New Roman" w:hAnsi="Times New Roman" w:cs="Times New Roman"/>
          <w:sz w:val="28"/>
          <w:szCs w:val="28"/>
        </w:rPr>
        <w:t>Стрельникова</w:t>
      </w:r>
      <w:r w:rsidR="00C2396E">
        <w:rPr>
          <w:rFonts w:ascii="Times New Roman" w:hAnsi="Times New Roman" w:cs="Times New Roman"/>
          <w:sz w:val="28"/>
          <w:szCs w:val="28"/>
        </w:rPr>
        <w:t xml:space="preserve"> 9</w:t>
      </w:r>
      <w:r w:rsidR="00A95AF2" w:rsidRPr="00A95AF2">
        <w:rPr>
          <w:rFonts w:ascii="Times New Roman" w:hAnsi="Times New Roman" w:cs="Times New Roman"/>
          <w:sz w:val="28"/>
          <w:szCs w:val="28"/>
        </w:rPr>
        <w:t>.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2396E">
        <w:rPr>
          <w:rFonts w:ascii="Times New Roman" w:hAnsi="Times New Roman" w:cs="Times New Roman"/>
          <w:sz w:val="28"/>
          <w:szCs w:val="28"/>
        </w:rPr>
        <w:t>690065</w:t>
      </w:r>
      <w:r w:rsidR="00C2396E" w:rsidRPr="00A95AF2">
        <w:rPr>
          <w:rFonts w:ascii="Times New Roman" w:hAnsi="Times New Roman" w:cs="Times New Roman"/>
          <w:sz w:val="28"/>
          <w:szCs w:val="28"/>
        </w:rPr>
        <w:t xml:space="preserve">, Россия, Приморский край, </w:t>
      </w:r>
      <w:r w:rsidR="00C239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39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2396E">
        <w:rPr>
          <w:rFonts w:ascii="Times New Roman" w:hAnsi="Times New Roman" w:cs="Times New Roman"/>
          <w:sz w:val="28"/>
          <w:szCs w:val="28"/>
        </w:rPr>
        <w:t>ладивосток</w:t>
      </w:r>
      <w:r w:rsidR="00C2396E" w:rsidRPr="00A95AF2">
        <w:rPr>
          <w:rFonts w:ascii="Times New Roman" w:hAnsi="Times New Roman" w:cs="Times New Roman"/>
          <w:sz w:val="28"/>
          <w:szCs w:val="28"/>
        </w:rPr>
        <w:t>, ул.</w:t>
      </w:r>
      <w:r w:rsidR="003F66A4">
        <w:rPr>
          <w:rFonts w:ascii="Times New Roman" w:hAnsi="Times New Roman" w:cs="Times New Roman"/>
          <w:sz w:val="28"/>
          <w:szCs w:val="28"/>
        </w:rPr>
        <w:t xml:space="preserve"> </w:t>
      </w:r>
      <w:r w:rsidR="00C2396E">
        <w:rPr>
          <w:rFonts w:ascii="Times New Roman" w:hAnsi="Times New Roman" w:cs="Times New Roman"/>
          <w:sz w:val="28"/>
          <w:szCs w:val="28"/>
        </w:rPr>
        <w:t>Стрельникова 9</w:t>
      </w:r>
    </w:p>
    <w:p w:rsidR="00A95AF2" w:rsidRPr="00190AC9" w:rsidRDefault="000E5DC5" w:rsidP="00A95A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Представитель исполнителя:</w:t>
      </w:r>
      <w:r w:rsidR="00C2396E">
        <w:rPr>
          <w:rFonts w:ascii="Times New Roman" w:hAnsi="Times New Roman" w:cs="Times New Roman"/>
          <w:sz w:val="28"/>
          <w:szCs w:val="28"/>
        </w:rPr>
        <w:t xml:space="preserve"> Начальник отдела генеральных грузов и эк</w:t>
      </w:r>
      <w:r w:rsidR="00C16049">
        <w:rPr>
          <w:rFonts w:ascii="Times New Roman" w:hAnsi="Times New Roman" w:cs="Times New Roman"/>
          <w:sz w:val="28"/>
          <w:szCs w:val="28"/>
        </w:rPr>
        <w:t>спедирования Воронин Александр Г</w:t>
      </w:r>
      <w:r w:rsidR="00C2396E">
        <w:rPr>
          <w:rFonts w:ascii="Times New Roman" w:hAnsi="Times New Roman" w:cs="Times New Roman"/>
          <w:sz w:val="28"/>
          <w:szCs w:val="28"/>
        </w:rPr>
        <w:t>еннадьевич</w:t>
      </w:r>
      <w:r w:rsidR="00FE3BA7" w:rsidRPr="003F66A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2396E" w:rsidRPr="003F66A4">
          <w:rPr>
            <w:rStyle w:val="a4"/>
            <w:rFonts w:ascii="Times New Roman" w:hAnsi="Times New Roman" w:cs="Times New Roman"/>
            <w:color w:val="3399FF"/>
            <w:sz w:val="28"/>
            <w:szCs w:val="28"/>
          </w:rPr>
          <w:t>AGVoronin@fesco.com</w:t>
        </w:r>
      </w:hyperlink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/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47" w:rsidRDefault="00264F47" w:rsidP="00ED0ECD">
      <w:pPr>
        <w:spacing w:after="0" w:line="240" w:lineRule="auto"/>
      </w:pPr>
      <w:r>
        <w:separator/>
      </w:r>
    </w:p>
  </w:endnote>
  <w:endnote w:type="continuationSeparator" w:id="0">
    <w:p w:rsidR="00264F47" w:rsidRDefault="00264F47" w:rsidP="00ED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47" w:rsidRDefault="00264F47" w:rsidP="00ED0ECD">
      <w:pPr>
        <w:spacing w:after="0" w:line="240" w:lineRule="auto"/>
      </w:pPr>
      <w:r>
        <w:separator/>
      </w:r>
    </w:p>
  </w:footnote>
  <w:footnote w:type="continuationSeparator" w:id="0">
    <w:p w:rsidR="00264F47" w:rsidRDefault="00264F47" w:rsidP="00ED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6FB"/>
    <w:multiLevelType w:val="hybridMultilevel"/>
    <w:tmpl w:val="447CC3F6"/>
    <w:lvl w:ilvl="0" w:tplc="6E482058">
      <w:start w:val="1"/>
      <w:numFmt w:val="decimal"/>
      <w:lvlText w:val="%1."/>
      <w:lvlJc w:val="left"/>
      <w:pPr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5DC5"/>
    <w:rsid w:val="00014D6E"/>
    <w:rsid w:val="000331D9"/>
    <w:rsid w:val="00064638"/>
    <w:rsid w:val="000D3961"/>
    <w:rsid w:val="000E1976"/>
    <w:rsid w:val="000E5DC5"/>
    <w:rsid w:val="000F13D3"/>
    <w:rsid w:val="0011241F"/>
    <w:rsid w:val="001138D5"/>
    <w:rsid w:val="00120923"/>
    <w:rsid w:val="001374E1"/>
    <w:rsid w:val="001629AB"/>
    <w:rsid w:val="00177C34"/>
    <w:rsid w:val="00190AC9"/>
    <w:rsid w:val="00193EE2"/>
    <w:rsid w:val="001E7C58"/>
    <w:rsid w:val="00233436"/>
    <w:rsid w:val="0023675F"/>
    <w:rsid w:val="00264F47"/>
    <w:rsid w:val="0027685D"/>
    <w:rsid w:val="0029195A"/>
    <w:rsid w:val="002A7682"/>
    <w:rsid w:val="002B7FA5"/>
    <w:rsid w:val="002C2889"/>
    <w:rsid w:val="002E7F4F"/>
    <w:rsid w:val="00326157"/>
    <w:rsid w:val="00332061"/>
    <w:rsid w:val="0036301E"/>
    <w:rsid w:val="00380301"/>
    <w:rsid w:val="003A6CA3"/>
    <w:rsid w:val="003F66A4"/>
    <w:rsid w:val="003F7BB6"/>
    <w:rsid w:val="00416767"/>
    <w:rsid w:val="004228B8"/>
    <w:rsid w:val="0043625A"/>
    <w:rsid w:val="00463ECC"/>
    <w:rsid w:val="004744F8"/>
    <w:rsid w:val="00477E7F"/>
    <w:rsid w:val="004A090B"/>
    <w:rsid w:val="00510CB9"/>
    <w:rsid w:val="0051751A"/>
    <w:rsid w:val="00541FC6"/>
    <w:rsid w:val="0055468F"/>
    <w:rsid w:val="005828A6"/>
    <w:rsid w:val="005F36A1"/>
    <w:rsid w:val="0061795C"/>
    <w:rsid w:val="006405A0"/>
    <w:rsid w:val="00652FB7"/>
    <w:rsid w:val="006554A8"/>
    <w:rsid w:val="00663365"/>
    <w:rsid w:val="006A402D"/>
    <w:rsid w:val="006B7797"/>
    <w:rsid w:val="00703FC8"/>
    <w:rsid w:val="0071377D"/>
    <w:rsid w:val="007161B3"/>
    <w:rsid w:val="00766544"/>
    <w:rsid w:val="00766582"/>
    <w:rsid w:val="007F5166"/>
    <w:rsid w:val="00813C1F"/>
    <w:rsid w:val="00820FEC"/>
    <w:rsid w:val="008230D8"/>
    <w:rsid w:val="00841CF0"/>
    <w:rsid w:val="00854EFB"/>
    <w:rsid w:val="00871609"/>
    <w:rsid w:val="008A70BE"/>
    <w:rsid w:val="008B23BB"/>
    <w:rsid w:val="008B54E8"/>
    <w:rsid w:val="008C3B88"/>
    <w:rsid w:val="0090744B"/>
    <w:rsid w:val="00951C7F"/>
    <w:rsid w:val="009563A5"/>
    <w:rsid w:val="00957A18"/>
    <w:rsid w:val="00957D16"/>
    <w:rsid w:val="00961896"/>
    <w:rsid w:val="00995B0E"/>
    <w:rsid w:val="009A4454"/>
    <w:rsid w:val="009C5C60"/>
    <w:rsid w:val="009F3293"/>
    <w:rsid w:val="009F4280"/>
    <w:rsid w:val="009F5239"/>
    <w:rsid w:val="00A225C6"/>
    <w:rsid w:val="00A61F37"/>
    <w:rsid w:val="00A95AF2"/>
    <w:rsid w:val="00AB6960"/>
    <w:rsid w:val="00AC44F3"/>
    <w:rsid w:val="00AE6DDD"/>
    <w:rsid w:val="00B10AE4"/>
    <w:rsid w:val="00B139FE"/>
    <w:rsid w:val="00B36B63"/>
    <w:rsid w:val="00B42623"/>
    <w:rsid w:val="00B4510D"/>
    <w:rsid w:val="00B50D62"/>
    <w:rsid w:val="00B53F53"/>
    <w:rsid w:val="00B543C0"/>
    <w:rsid w:val="00B83653"/>
    <w:rsid w:val="00B8509F"/>
    <w:rsid w:val="00B958D2"/>
    <w:rsid w:val="00C04EB1"/>
    <w:rsid w:val="00C16049"/>
    <w:rsid w:val="00C2256F"/>
    <w:rsid w:val="00C2396E"/>
    <w:rsid w:val="00C247D3"/>
    <w:rsid w:val="00C350D3"/>
    <w:rsid w:val="00C82875"/>
    <w:rsid w:val="00C94CD0"/>
    <w:rsid w:val="00CA646F"/>
    <w:rsid w:val="00CC3A45"/>
    <w:rsid w:val="00CD5B5B"/>
    <w:rsid w:val="00CE388E"/>
    <w:rsid w:val="00CF7EAC"/>
    <w:rsid w:val="00D02CEB"/>
    <w:rsid w:val="00D101F4"/>
    <w:rsid w:val="00D37D27"/>
    <w:rsid w:val="00D50940"/>
    <w:rsid w:val="00D658A0"/>
    <w:rsid w:val="00D806B6"/>
    <w:rsid w:val="00D969B0"/>
    <w:rsid w:val="00DB0FB3"/>
    <w:rsid w:val="00DB3FAD"/>
    <w:rsid w:val="00E16137"/>
    <w:rsid w:val="00E22FB2"/>
    <w:rsid w:val="00E231B2"/>
    <w:rsid w:val="00E55261"/>
    <w:rsid w:val="00E84CF3"/>
    <w:rsid w:val="00E86651"/>
    <w:rsid w:val="00E91D38"/>
    <w:rsid w:val="00E96266"/>
    <w:rsid w:val="00ED0ECD"/>
    <w:rsid w:val="00EE18B8"/>
    <w:rsid w:val="00F5566C"/>
    <w:rsid w:val="00F60956"/>
    <w:rsid w:val="00F81E9F"/>
    <w:rsid w:val="00F84092"/>
    <w:rsid w:val="00F86A18"/>
    <w:rsid w:val="00F910FF"/>
    <w:rsid w:val="00F92D3E"/>
    <w:rsid w:val="00F96FE7"/>
    <w:rsid w:val="00FB6C53"/>
    <w:rsid w:val="00FE3BA7"/>
    <w:rsid w:val="00FE5E1A"/>
    <w:rsid w:val="00FF41B8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D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ECD"/>
  </w:style>
  <w:style w:type="paragraph" w:styleId="a8">
    <w:name w:val="footer"/>
    <w:basedOn w:val="a"/>
    <w:link w:val="a9"/>
    <w:uiPriority w:val="99"/>
    <w:semiHidden/>
    <w:unhideWhenUsed/>
    <w:rsid w:val="00ED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Voronin@fesc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kolaevaOV@trco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CDE7-2F66-4CD1-8CF7-9465E71A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Бельчич Сергей Игоревич</cp:lastModifiedBy>
  <cp:revision>20</cp:revision>
  <cp:lastPrinted>2016-09-22T10:41:00Z</cp:lastPrinted>
  <dcterms:created xsi:type="dcterms:W3CDTF">2016-12-06T08:07:00Z</dcterms:created>
  <dcterms:modified xsi:type="dcterms:W3CDTF">2016-12-29T19:10:00Z</dcterms:modified>
</cp:coreProperties>
</file>