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DB5" w:rsidRDefault="00F0548E">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ОКэ-МСП-НКПМСК-18-0005</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CE3DB5" w:rsidRDefault="00F0548E">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Московской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CE3DB5" w:rsidRDefault="00F0548E">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 xml:space="preserve">Конкурс № ОКэ-МСП-НКПМСК-18-0005 по предмету закупки " Охрана </w:t>
      </w:r>
      <w:proofErr w:type="gramStart"/>
      <w:r>
        <w:t>движимого и недвижимого имущества объектов филиала ПАО «</w:t>
      </w:r>
      <w:proofErr w:type="spellStart"/>
      <w:r>
        <w:t>ТрансКонтейнер</w:t>
      </w:r>
      <w:proofErr w:type="spellEnd"/>
      <w:r>
        <w:t>» на Московской железной дороге, находящихся в собственности  и ином законом праве ПАО «</w:t>
      </w:r>
      <w:proofErr w:type="spellStart"/>
      <w:r>
        <w:t>ТрансКонтейнер</w:t>
      </w:r>
      <w:proofErr w:type="spellEnd"/>
      <w:r>
        <w:t xml:space="preserve">» расположенных по адресу: 1)  г. Москва, ул. Короленко, дом 8; 2) г. Москва, ул. Молодогвардейская, дом 65; 3) г. Москва, ул. </w:t>
      </w:r>
      <w:proofErr w:type="spellStart"/>
      <w:r>
        <w:t>Дубининская</w:t>
      </w:r>
      <w:proofErr w:type="spellEnd"/>
      <w:r>
        <w:t xml:space="preserve">, дом 63 строение 10а, ул. </w:t>
      </w:r>
      <w:proofErr w:type="spellStart"/>
      <w:r>
        <w:t>Дубининская</w:t>
      </w:r>
      <w:proofErr w:type="spellEnd"/>
      <w:r>
        <w:t xml:space="preserve"> дом 71а. "</w:t>
      </w:r>
      <w:bookmarkEnd w:id="13"/>
      <w:bookmarkEnd w:id="14"/>
      <w:bookmarkEnd w:id="15"/>
      <w:bookmarkEnd w:id="16"/>
      <w:bookmarkEnd w:id="17"/>
      <w:bookmarkEnd w:id="18"/>
      <w:bookmarkEnd w:id="19"/>
      <w:bookmarkEnd w:id="20"/>
      <w:bookmarkEnd w:id="21"/>
      <w:bookmarkEnd w:id="22"/>
      <w:bookmarkEnd w:id="23"/>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CE3DB5" w:rsidRDefault="00F0548E">
      <w:pPr>
        <w:jc w:val="both"/>
      </w:pPr>
      <w:r>
        <w:t xml:space="preserve">Почтовый адрес Заказчика: г Москва, </w:t>
      </w:r>
      <w:proofErr w:type="spellStart"/>
      <w:proofErr w:type="gramStart"/>
      <w:r>
        <w:t>ул</w:t>
      </w:r>
      <w:proofErr w:type="spellEnd"/>
      <w:proofErr w:type="gramEnd"/>
      <w:r>
        <w:t xml:space="preserve"> Короленко, </w:t>
      </w:r>
      <w:proofErr w:type="spellStart"/>
      <w:r>
        <w:t>д</w:t>
      </w:r>
      <w:proofErr w:type="spellEnd"/>
      <w:r>
        <w:t xml:space="preserve">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E3DB5" w:rsidRDefault="00F0548E">
      <w:pPr>
        <w:jc w:val="both"/>
      </w:pPr>
      <w:r>
        <w:t>Ф.И.О.: Кривобокова Анастасия Александровна</w:t>
      </w:r>
    </w:p>
    <w:p w:rsidR="00CE3DB5" w:rsidRDefault="00F0548E">
      <w:pPr>
        <w:jc w:val="both"/>
      </w:pPr>
      <w:r>
        <w:t>Адрес электронной почты: krivobokovaaa@trcont.ru</w:t>
      </w:r>
    </w:p>
    <w:p w:rsidR="00CE3DB5" w:rsidRDefault="00F0548E">
      <w:pPr>
        <w:jc w:val="both"/>
      </w:pPr>
      <w:r>
        <w:t>Телефон: +7(499)2625171(3663)</w:t>
      </w:r>
    </w:p>
    <w:p w:rsidR="00CB1C18" w:rsidRDefault="00CB1C18" w:rsidP="00AF4708">
      <w:pPr>
        <w:jc w:val="both"/>
      </w:pPr>
    </w:p>
    <w:p w:rsidR="00CE3DB5" w:rsidRDefault="00F0548E">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CE3DB5" w:rsidRDefault="00F0548E">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Московской железной дороге.</w:t>
      </w:r>
    </w:p>
    <w:p w:rsidR="00CE3DB5" w:rsidRDefault="00F0548E">
      <w:pPr>
        <w:pStyle w:val="1"/>
        <w:ind w:firstLine="0"/>
        <w:rPr>
          <w:szCs w:val="28"/>
        </w:rPr>
      </w:pPr>
      <w:r>
        <w:rPr>
          <w:szCs w:val="28"/>
        </w:rPr>
        <w:t xml:space="preserve">Адрес: г Москва, </w:t>
      </w:r>
      <w:proofErr w:type="spellStart"/>
      <w:proofErr w:type="gramStart"/>
      <w:r>
        <w:rPr>
          <w:szCs w:val="28"/>
        </w:rPr>
        <w:t>ул</w:t>
      </w:r>
      <w:proofErr w:type="spellEnd"/>
      <w:proofErr w:type="gramEnd"/>
      <w:r>
        <w:rPr>
          <w:szCs w:val="28"/>
        </w:rPr>
        <w:t xml:space="preserve"> Короленко, </w:t>
      </w:r>
      <w:proofErr w:type="spellStart"/>
      <w:r>
        <w:rPr>
          <w:szCs w:val="28"/>
        </w:rPr>
        <w:t>д</w:t>
      </w:r>
      <w:proofErr w:type="spellEnd"/>
      <w:r>
        <w:rPr>
          <w:szCs w:val="28"/>
        </w:rPr>
        <w:t xml:space="preserve"> 8. </w:t>
      </w:r>
    </w:p>
    <w:p w:rsidR="00CE3DB5" w:rsidRDefault="00F0548E">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Анастасия Александровна Кривобокова, тел./факс +7(499)2625171(3663), электронный адрес </w:t>
      </w:r>
      <w:proofErr w:type="spellStart"/>
      <w:r>
        <w:rPr>
          <w:szCs w:val="28"/>
        </w:rPr>
        <w:t>KrivobokovaAA@trcont.ru</w:t>
      </w:r>
      <w:proofErr w:type="spellEnd"/>
      <w:r>
        <w:rPr>
          <w:szCs w:val="28"/>
        </w:rPr>
        <w:t xml:space="preserve">. </w:t>
      </w:r>
    </w:p>
    <w:p w:rsidR="00BC6A29" w:rsidRDefault="00BC6A29">
      <w:pPr>
        <w:pStyle w:val="1"/>
        <w:ind w:firstLine="0"/>
        <w:rPr>
          <w:szCs w:val="28"/>
        </w:rPr>
      </w:pPr>
    </w:p>
    <w:p w:rsidR="00BC6A29" w:rsidRDefault="00BC6A29" w:rsidP="00BC6A29">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Анна Николаевна Кривенкова, тел./факс +7(495)2760392(3662), электронный адрес </w:t>
      </w:r>
      <w:proofErr w:type="spellStart"/>
      <w:r>
        <w:rPr>
          <w:szCs w:val="28"/>
        </w:rPr>
        <w:t>KrivenkovaAN@trcont.ru</w:t>
      </w:r>
      <w:proofErr w:type="spellEnd"/>
      <w:r>
        <w:rPr>
          <w:szCs w:val="28"/>
        </w:rPr>
        <w:t xml:space="preserve">. </w:t>
      </w:r>
    </w:p>
    <w:p w:rsidR="00BC6A29" w:rsidRDefault="00BC6A29">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CE3DB5" w:rsidRDefault="00F0548E">
      <w:pPr>
        <w:jc w:val="both"/>
        <w:rPr>
          <w:szCs w:val="28"/>
        </w:rPr>
      </w:pPr>
      <w:r>
        <w:rPr>
          <w:b/>
          <w:szCs w:val="28"/>
        </w:rPr>
        <w:t>Лот № 1</w:t>
      </w:r>
    </w:p>
    <w:p w:rsidR="00CE3DB5" w:rsidRDefault="00F0548E">
      <w:pPr>
        <w:jc w:val="both"/>
        <w:rPr>
          <w:szCs w:val="28"/>
        </w:rPr>
      </w:pPr>
      <w:r>
        <w:rPr>
          <w:szCs w:val="28"/>
        </w:rPr>
        <w:t xml:space="preserve">Предмет договора:  </w:t>
      </w:r>
      <w:proofErr w:type="gramStart"/>
      <w:r>
        <w:rPr>
          <w:szCs w:val="28"/>
        </w:rPr>
        <w:t>Охрана движимого и недвижимого имущества объектов филиала ПАО «</w:t>
      </w:r>
      <w:proofErr w:type="spellStart"/>
      <w:r>
        <w:rPr>
          <w:szCs w:val="28"/>
        </w:rPr>
        <w:t>ТрансКонтейнер</w:t>
      </w:r>
      <w:proofErr w:type="spellEnd"/>
      <w:r>
        <w:rPr>
          <w:szCs w:val="28"/>
        </w:rPr>
        <w:t>» на Московской железной дороге, находящихся в собственности  и ином законом праве ПАО «</w:t>
      </w:r>
      <w:proofErr w:type="spellStart"/>
      <w:r>
        <w:rPr>
          <w:szCs w:val="28"/>
        </w:rPr>
        <w:t>ТрансКонтейнер</w:t>
      </w:r>
      <w:proofErr w:type="spellEnd"/>
      <w:r>
        <w:rPr>
          <w:szCs w:val="28"/>
        </w:rPr>
        <w:t xml:space="preserve">» расположенных по адресу: 1)  г. Москва, ул. Короленко, дом 8; 2) г. Москва, ул. Молодогвардейская, дом 65; 3) г. Москва, ул. </w:t>
      </w:r>
      <w:proofErr w:type="spellStart"/>
      <w:r>
        <w:rPr>
          <w:szCs w:val="28"/>
        </w:rPr>
        <w:t>Дубининская</w:t>
      </w:r>
      <w:proofErr w:type="spellEnd"/>
      <w:r>
        <w:rPr>
          <w:szCs w:val="28"/>
        </w:rPr>
        <w:t xml:space="preserve">, дом 63 строение 10а, ул. </w:t>
      </w:r>
      <w:proofErr w:type="spellStart"/>
      <w:r>
        <w:rPr>
          <w:szCs w:val="28"/>
        </w:rPr>
        <w:t>Дубининская</w:t>
      </w:r>
      <w:proofErr w:type="spellEnd"/>
      <w:r>
        <w:rPr>
          <w:szCs w:val="28"/>
        </w:rPr>
        <w:t xml:space="preserve"> дом 71а.   </w:t>
      </w:r>
      <w:proofErr w:type="gramEnd"/>
    </w:p>
    <w:p w:rsidR="00CE3DB5" w:rsidRDefault="00F0548E">
      <w:pPr>
        <w:jc w:val="both"/>
        <w:rPr>
          <w:szCs w:val="28"/>
        </w:rPr>
      </w:pPr>
      <w:r>
        <w:rPr>
          <w:szCs w:val="28"/>
        </w:rPr>
        <w:t xml:space="preserve">Начальная (максимальная) цена договора: </w:t>
      </w:r>
      <w:r w:rsidR="0024234F" w:rsidRPr="0024234F">
        <w:rPr>
          <w:szCs w:val="28"/>
        </w:rPr>
        <w:t>44 730 000,00 (Сорок четыре миллиона семьсот тридцать тысяч)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CE3DB5" w:rsidRDefault="00F0548E">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E3DB5" w:rsidRDefault="00F0548E">
            <w:pPr>
              <w:snapToGrid w:val="0"/>
              <w:ind w:firstLine="0"/>
              <w:rPr>
                <w:snapToGrid/>
                <w:sz w:val="24"/>
                <w:szCs w:val="24"/>
                <w:lang w:val="en-US"/>
              </w:rPr>
            </w:pPr>
            <w:r>
              <w:rPr>
                <w:snapToGrid/>
                <w:sz w:val="24"/>
                <w:szCs w:val="24"/>
                <w:lang w:val="en-US"/>
              </w:rPr>
              <w:t>80.10.12</w:t>
            </w:r>
          </w:p>
        </w:tc>
        <w:tc>
          <w:tcPr>
            <w:tcW w:w="1984" w:type="dxa"/>
            <w:tcBorders>
              <w:top w:val="single" w:sz="4" w:space="0" w:color="auto"/>
              <w:left w:val="single" w:sz="4" w:space="0" w:color="auto"/>
              <w:bottom w:val="single" w:sz="4" w:space="0" w:color="auto"/>
              <w:right w:val="single" w:sz="4" w:space="0" w:color="auto"/>
            </w:tcBorders>
          </w:tcPr>
          <w:p w:rsidR="00CE3DB5" w:rsidRDefault="00F0548E">
            <w:pPr>
              <w:snapToGrid w:val="0"/>
              <w:ind w:firstLine="0"/>
              <w:rPr>
                <w:snapToGrid/>
                <w:sz w:val="24"/>
                <w:szCs w:val="24"/>
              </w:rPr>
            </w:pPr>
            <w:r>
              <w:rPr>
                <w:snapToGrid/>
                <w:sz w:val="24"/>
                <w:szCs w:val="24"/>
                <w:lang w:val="en-US"/>
              </w:rPr>
              <w:t>80.10</w:t>
            </w:r>
          </w:p>
        </w:tc>
        <w:tc>
          <w:tcPr>
            <w:tcW w:w="1985" w:type="dxa"/>
            <w:tcBorders>
              <w:top w:val="single" w:sz="4" w:space="0" w:color="auto"/>
              <w:left w:val="single" w:sz="4" w:space="0" w:color="auto"/>
              <w:bottom w:val="single" w:sz="4" w:space="0" w:color="auto"/>
              <w:right w:val="single" w:sz="4" w:space="0" w:color="auto"/>
            </w:tcBorders>
          </w:tcPr>
          <w:p w:rsidR="00CE3DB5" w:rsidRDefault="00F0548E">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E3DB5" w:rsidRDefault="00F0548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E3DB5" w:rsidRDefault="00F0548E">
            <w:pPr>
              <w:snapToGrid w:val="0"/>
              <w:ind w:firstLine="0"/>
              <w:rPr>
                <w:snapToGrid/>
                <w:sz w:val="24"/>
                <w:szCs w:val="24"/>
              </w:rPr>
            </w:pPr>
            <w:r>
              <w:rPr>
                <w:snapToGrid/>
                <w:sz w:val="24"/>
                <w:szCs w:val="24"/>
              </w:rPr>
              <w:t>Строка годового плана закупок №104</w:t>
            </w:r>
          </w:p>
        </w:tc>
      </w:tr>
    </w:tbl>
    <w:p w:rsidR="00CE3DB5" w:rsidRDefault="00F0548E">
      <w:pPr>
        <w:jc w:val="both"/>
        <w:rPr>
          <w:szCs w:val="28"/>
        </w:rPr>
      </w:pPr>
      <w:r>
        <w:rPr>
          <w:szCs w:val="28"/>
        </w:rPr>
        <w:t xml:space="preserve">Место поставки товара, выполнения работ, оказания услуг: </w:t>
      </w:r>
      <w:proofErr w:type="gramStart"/>
      <w:r>
        <w:rPr>
          <w:szCs w:val="28"/>
        </w:rPr>
        <w:t>г</w:t>
      </w:r>
      <w:proofErr w:type="gramEnd"/>
      <w:r>
        <w:rPr>
          <w:szCs w:val="28"/>
        </w:rPr>
        <w:t xml:space="preserve"> Москва.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CE3DB5" w:rsidRDefault="00F0548E">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Pr>
          <w:szCs w:val="28"/>
        </w:rPr>
        <w:t>с «22» марта 2018 г. 16 час. 00 мин. по «12» апреля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lastRenderedPageBreak/>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CE3DB5" w:rsidRDefault="00F0548E">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rPr>
          <w:szCs w:val="28"/>
        </w:rPr>
        <w:t>«12» апреля 2018 г. 14 час. 00 мин.</w:t>
      </w:r>
      <w:bookmarkEnd w:id="40"/>
      <w:bookmarkEnd w:id="41"/>
      <w:bookmarkEnd w:id="42"/>
      <w:bookmarkEnd w:id="43"/>
      <w:bookmarkEnd w:id="44"/>
      <w:bookmarkEnd w:id="45"/>
      <w:bookmarkEnd w:id="46"/>
      <w:bookmarkEnd w:id="47"/>
      <w:bookmarkEnd w:id="48"/>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CE3DB5" w:rsidRDefault="00F0548E">
      <w:pPr>
        <w:jc w:val="both"/>
        <w:rPr>
          <w:b/>
        </w:rPr>
      </w:pPr>
      <w:r>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Pr>
          <w:szCs w:val="28"/>
        </w:rPr>
        <w:t>«19» апреля 2018 г. 14 час. 00 мин.</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CE3DB5" w:rsidRDefault="00F0548E">
      <w:pPr>
        <w:jc w:val="both"/>
      </w:pPr>
      <w:r>
        <w:tab/>
        <w:t xml:space="preserve">Место: г Москва, </w:t>
      </w:r>
      <w:proofErr w:type="spellStart"/>
      <w:proofErr w:type="gramStart"/>
      <w:r>
        <w:t>ул</w:t>
      </w:r>
      <w:proofErr w:type="spellEnd"/>
      <w:proofErr w:type="gramEnd"/>
      <w:r>
        <w:t xml:space="preserve"> Короленко, </w:t>
      </w:r>
      <w:proofErr w:type="spellStart"/>
      <w:r>
        <w:t>д</w:t>
      </w:r>
      <w:proofErr w:type="spellEnd"/>
      <w:r>
        <w:t xml:space="preserve"> 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CE3DB5" w:rsidRDefault="00F0548E">
      <w:pPr>
        <w:jc w:val="both"/>
        <w:rPr>
          <w:b/>
        </w:rPr>
      </w:pPr>
      <w:r>
        <w:tab/>
      </w: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r>
        <w:t xml:space="preserve">не позднее </w:t>
      </w:r>
      <w:bookmarkStart w:id="72" w:name="OLE_LINK14"/>
      <w:bookmarkStart w:id="73" w:name="OLE_LINK15"/>
      <w:bookmarkStart w:id="74" w:name="OLE_LINK27"/>
      <w:bookmarkStart w:id="75" w:name="OLE_LINK28"/>
      <w:r>
        <w:rPr>
          <w:szCs w:val="28"/>
        </w:rPr>
        <w:t>«19» июня 2018 г. 14 час. 00 мин.</w:t>
      </w:r>
      <w:bookmarkEnd w:id="63"/>
      <w:bookmarkEnd w:id="64"/>
      <w:bookmarkEnd w:id="65"/>
      <w:bookmarkEnd w:id="66"/>
      <w:bookmarkEnd w:id="67"/>
      <w:bookmarkEnd w:id="68"/>
      <w:bookmarkEnd w:id="69"/>
      <w:bookmarkEnd w:id="70"/>
      <w:bookmarkEnd w:id="71"/>
      <w:bookmarkEnd w:id="72"/>
      <w:bookmarkEnd w:id="73"/>
      <w:bookmarkEnd w:id="74"/>
      <w:bookmarkEnd w:id="75"/>
    </w:p>
    <w:p w:rsidR="00CE3DB5" w:rsidRDefault="00F0548E">
      <w:pPr>
        <w:jc w:val="both"/>
      </w:pPr>
      <w:r>
        <w:tab/>
        <w:t xml:space="preserve">Место: г Москва, </w:t>
      </w:r>
      <w:proofErr w:type="gramStart"/>
      <w:r>
        <w:t>Оружейный</w:t>
      </w:r>
      <w:proofErr w:type="gramEnd"/>
      <w:r>
        <w:t xml:space="preserve"> пер, </w:t>
      </w:r>
      <w:proofErr w:type="spellStart"/>
      <w:r>
        <w:t>д</w:t>
      </w:r>
      <w:proofErr w:type="spellEnd"/>
      <w:r>
        <w:t xml:space="preserve"> 19</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85FF7">
    <w:pPr>
      <w:pStyle w:val="af0"/>
      <w:jc w:val="center"/>
    </w:pPr>
    <w:r>
      <w:fldChar w:fldCharType="begin"/>
    </w:r>
    <w:r w:rsidR="00052B26">
      <w:instrText xml:space="preserve"> PAGE   \* MERGEFORMAT </w:instrText>
    </w:r>
    <w:r>
      <w:fldChar w:fldCharType="separate"/>
    </w:r>
    <w:r w:rsidR="00BC6A29">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85FF7"/>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234F"/>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C6A29"/>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CE3DB5"/>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548E"/>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9FB53-BAAD-47AA-ADF9-077AD0BD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970</Words>
  <Characters>5530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ПАО "ТрансКонтейнер"</Company>
  <LinksUpToDate>false</LinksUpToDate>
  <CharactersWithSpaces>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User</cp:lastModifiedBy>
  <cp:revision>3</cp:revision>
  <cp:lastPrinted>2013-10-11T11:56:00Z</cp:lastPrinted>
  <dcterms:created xsi:type="dcterms:W3CDTF">2018-03-22T07:12:00Z</dcterms:created>
  <dcterms:modified xsi:type="dcterms:W3CDTF">2018-03-22T11:28:00Z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